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636D" w14:textId="77777777" w:rsidR="00BE6CC7" w:rsidRPr="008D3AB4" w:rsidRDefault="002579CB" w:rsidP="00FD6C6F">
      <w:pPr>
        <w:spacing w:before="40" w:after="40"/>
        <w:rPr>
          <w:sz w:val="16"/>
          <w:szCs w:val="16"/>
        </w:rPr>
      </w:pPr>
      <w:r>
        <w:rPr>
          <w:noProof/>
        </w:rPr>
        <w:pict w14:anchorId="447D756C">
          <v:shapetype id="_x0000_t202" coordsize="21600,21600" o:spt="202" path="m,l,21600r21600,l21600,xe">
            <v:stroke joinstyle="miter"/>
            <v:path gradientshapeok="t" o:connecttype="rect"/>
          </v:shapetype>
          <v:shape id="Text Box 2" o:spid="_x0000_s2051" type="#_x0000_t202" alt="" style="position:absolute;margin-left:.4pt;margin-top:14.2pt;width:431.6pt;height:36pt;z-index:1;visibility:visible;mso-wrap-style:square;mso-wrap-edited:f;mso-width-percent:0;mso-height-percent:0;mso-width-percent:0;mso-height-percent:0;mso-width-relative:margin;mso-height-relative:margin;v-text-anchor:top" fillcolor="black" stroked="f">
            <v:textbox>
              <w:txbxContent>
                <w:p w14:paraId="4B73A85A" w14:textId="77777777" w:rsidR="00EC7319" w:rsidRPr="008D3AB4" w:rsidRDefault="00EC7319" w:rsidP="004A06EC">
                  <w:pPr>
                    <w:pStyle w:val="Heading1"/>
                    <w:spacing w:before="80"/>
                    <w:jc w:val="center"/>
                    <w:rPr>
                      <w:color w:val="FFFFFF"/>
                    </w:rPr>
                  </w:pPr>
                  <w:r>
                    <w:rPr>
                      <w:color w:val="FFFFFF"/>
                    </w:rPr>
                    <w:t>C</w:t>
                  </w:r>
                  <w:r w:rsidR="0071037E">
                    <w:rPr>
                      <w:color w:val="FFFFFF"/>
                      <w:lang w:val="en-AU"/>
                    </w:rPr>
                    <w:t xml:space="preserve">HILD PROTECTION </w:t>
                  </w:r>
                  <w:r w:rsidRPr="008D3AB4">
                    <w:rPr>
                      <w:color w:val="FFFFFF"/>
                    </w:rPr>
                    <w:t>Policy</w:t>
                  </w:r>
                </w:p>
              </w:txbxContent>
            </v:textbox>
            <w10:wrap type="square"/>
          </v:shape>
        </w:pict>
      </w:r>
    </w:p>
    <w:p w14:paraId="6BF92576" w14:textId="77777777" w:rsidR="00244692" w:rsidRPr="008D3AB4" w:rsidRDefault="00244692" w:rsidP="00FD6C6F">
      <w:pPr>
        <w:spacing w:after="60"/>
        <w:rPr>
          <w:sz w:val="16"/>
          <w:szCs w:val="16"/>
        </w:rPr>
      </w:pP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244692" w:rsidRPr="008D3AB4" w14:paraId="3179B51D" w14:textId="77777777" w:rsidTr="009A2E5A">
        <w:tc>
          <w:tcPr>
            <w:tcW w:w="1985" w:type="dxa"/>
            <w:shd w:val="clear" w:color="auto" w:fill="E0E0E0"/>
          </w:tcPr>
          <w:p w14:paraId="501F0A0A" w14:textId="77777777" w:rsidR="00244692" w:rsidRPr="00CA36D5" w:rsidRDefault="00244692" w:rsidP="00FD6C6F">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Policy number</w:t>
            </w:r>
          </w:p>
        </w:tc>
        <w:tc>
          <w:tcPr>
            <w:tcW w:w="2126" w:type="dxa"/>
            <w:shd w:val="clear" w:color="auto" w:fill="E0E0E0"/>
          </w:tcPr>
          <w:p w14:paraId="51D10A4F" w14:textId="77777777" w:rsidR="00244692" w:rsidRPr="00CA36D5" w:rsidRDefault="00244692" w:rsidP="00FD6C6F">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number&gt;&gt;</w:t>
            </w:r>
          </w:p>
        </w:tc>
        <w:tc>
          <w:tcPr>
            <w:tcW w:w="2268" w:type="dxa"/>
            <w:shd w:val="clear" w:color="auto" w:fill="E0E0E0"/>
          </w:tcPr>
          <w:p w14:paraId="5B854905" w14:textId="77777777" w:rsidR="00244692" w:rsidRPr="00CA36D5" w:rsidRDefault="00244692" w:rsidP="00FD6C6F">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Version</w:t>
            </w:r>
          </w:p>
        </w:tc>
        <w:tc>
          <w:tcPr>
            <w:tcW w:w="2268" w:type="dxa"/>
            <w:shd w:val="clear" w:color="auto" w:fill="E0E0E0"/>
          </w:tcPr>
          <w:p w14:paraId="234F3A3B" w14:textId="77777777" w:rsidR="00244692" w:rsidRPr="00CA36D5" w:rsidRDefault="00244692" w:rsidP="00FD6C6F">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number&gt;&gt;</w:t>
            </w:r>
          </w:p>
        </w:tc>
      </w:tr>
      <w:tr w:rsidR="00244692" w:rsidRPr="008D3AB4" w14:paraId="2291BF7F" w14:textId="77777777" w:rsidTr="009A2E5A">
        <w:tc>
          <w:tcPr>
            <w:tcW w:w="1985" w:type="dxa"/>
            <w:shd w:val="clear" w:color="auto" w:fill="E0E0E0"/>
          </w:tcPr>
          <w:p w14:paraId="2525DE8C" w14:textId="77777777" w:rsidR="00244692" w:rsidRPr="00CA36D5" w:rsidRDefault="00244692" w:rsidP="00FD6C6F">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Drafted by</w:t>
            </w:r>
          </w:p>
        </w:tc>
        <w:tc>
          <w:tcPr>
            <w:tcW w:w="2126" w:type="dxa"/>
            <w:shd w:val="clear" w:color="auto" w:fill="E0E0E0"/>
          </w:tcPr>
          <w:p w14:paraId="38D75F80" w14:textId="77777777" w:rsidR="00244692" w:rsidRPr="00CA36D5" w:rsidRDefault="00244692" w:rsidP="00FD6C6F">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name&gt;&gt;</w:t>
            </w:r>
          </w:p>
        </w:tc>
        <w:tc>
          <w:tcPr>
            <w:tcW w:w="2268" w:type="dxa"/>
            <w:shd w:val="clear" w:color="auto" w:fill="E0E0E0"/>
          </w:tcPr>
          <w:p w14:paraId="397785A5" w14:textId="77777777" w:rsidR="00244692" w:rsidRPr="00CA36D5" w:rsidRDefault="00244692" w:rsidP="00FD6C6F">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Approved by board on</w:t>
            </w:r>
          </w:p>
        </w:tc>
        <w:tc>
          <w:tcPr>
            <w:tcW w:w="2268" w:type="dxa"/>
            <w:shd w:val="clear" w:color="auto" w:fill="E0E0E0"/>
          </w:tcPr>
          <w:p w14:paraId="394EE41B" w14:textId="77777777" w:rsidR="00244692" w:rsidRPr="00CA36D5" w:rsidRDefault="00244692" w:rsidP="00FD6C6F">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date&gt;&gt;</w:t>
            </w:r>
          </w:p>
        </w:tc>
      </w:tr>
      <w:tr w:rsidR="00244692" w:rsidRPr="008D3AB4" w14:paraId="46971E63" w14:textId="77777777" w:rsidTr="009A2E5A">
        <w:tc>
          <w:tcPr>
            <w:tcW w:w="1985" w:type="dxa"/>
            <w:shd w:val="clear" w:color="auto" w:fill="E0E0E0"/>
          </w:tcPr>
          <w:p w14:paraId="4C6C1CE4" w14:textId="77777777" w:rsidR="00244692" w:rsidRPr="00CA36D5" w:rsidRDefault="00244692" w:rsidP="00FD6C6F">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Responsible person</w:t>
            </w:r>
          </w:p>
        </w:tc>
        <w:tc>
          <w:tcPr>
            <w:tcW w:w="2126" w:type="dxa"/>
            <w:shd w:val="clear" w:color="auto" w:fill="E0E0E0"/>
          </w:tcPr>
          <w:p w14:paraId="6A9D21AE" w14:textId="77777777" w:rsidR="00244692" w:rsidRPr="00CA36D5" w:rsidRDefault="00244692" w:rsidP="00FD6C6F">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name&gt;&gt;</w:t>
            </w:r>
          </w:p>
        </w:tc>
        <w:tc>
          <w:tcPr>
            <w:tcW w:w="2268" w:type="dxa"/>
            <w:shd w:val="clear" w:color="auto" w:fill="E0E0E0"/>
          </w:tcPr>
          <w:p w14:paraId="2921FBA9" w14:textId="77777777" w:rsidR="00244692" w:rsidRPr="00CA36D5" w:rsidRDefault="00244692" w:rsidP="00FD6C6F">
            <w:pPr>
              <w:pStyle w:val="PlainText"/>
              <w:spacing w:before="0" w:after="0"/>
              <w:contextualSpacing w:val="0"/>
              <w:rPr>
                <w:rFonts w:ascii="Calibri" w:hAnsi="Calibri" w:cs="Arial"/>
                <w:szCs w:val="24"/>
                <w:lang w:val="en-US" w:eastAsia="en-US"/>
              </w:rPr>
            </w:pPr>
            <w:r w:rsidRPr="00CA36D5">
              <w:rPr>
                <w:rFonts w:ascii="Calibri" w:hAnsi="Calibri" w:cs="Arial"/>
                <w:szCs w:val="24"/>
                <w:lang w:val="en-US" w:eastAsia="en-US"/>
              </w:rPr>
              <w:t>Scheduled review date</w:t>
            </w:r>
          </w:p>
        </w:tc>
        <w:tc>
          <w:tcPr>
            <w:tcW w:w="2268" w:type="dxa"/>
            <w:shd w:val="clear" w:color="auto" w:fill="E0E0E0"/>
          </w:tcPr>
          <w:p w14:paraId="17C04801" w14:textId="77777777" w:rsidR="00244692" w:rsidRPr="00CA36D5" w:rsidRDefault="00244692" w:rsidP="00FD6C6F">
            <w:pPr>
              <w:pStyle w:val="PlainText"/>
              <w:spacing w:before="0" w:after="0"/>
              <w:contextualSpacing w:val="0"/>
              <w:rPr>
                <w:rFonts w:ascii="Calibri" w:hAnsi="Calibri" w:cs="Arial"/>
                <w:color w:val="808080"/>
                <w:szCs w:val="24"/>
                <w:lang w:val="en-US" w:eastAsia="en-US"/>
              </w:rPr>
            </w:pPr>
            <w:r w:rsidRPr="00CA36D5">
              <w:rPr>
                <w:rFonts w:ascii="Calibri" w:hAnsi="Calibri" w:cs="Arial"/>
                <w:color w:val="808080"/>
                <w:szCs w:val="24"/>
                <w:lang w:val="en-US" w:eastAsia="en-US"/>
              </w:rPr>
              <w:t>&lt;&lt;insert date&gt;&gt;</w:t>
            </w:r>
          </w:p>
        </w:tc>
      </w:tr>
    </w:tbl>
    <w:p w14:paraId="2E759581" w14:textId="53E7AF01" w:rsidR="00BC2AD3" w:rsidRPr="00F2789F" w:rsidRDefault="00BC2AD3" w:rsidP="00F2789F">
      <w:pPr>
        <w:spacing w:before="240" w:after="0"/>
        <w:rPr>
          <w:rFonts w:eastAsia="Arial"/>
          <w:sz w:val="23"/>
          <w:szCs w:val="23"/>
        </w:rPr>
      </w:pPr>
      <w:r w:rsidRPr="00595FCE">
        <w:rPr>
          <w:rFonts w:eastAsia="Arial"/>
          <w:b/>
          <w:sz w:val="23"/>
          <w:szCs w:val="23"/>
        </w:rPr>
        <w:t xml:space="preserve">Note: </w:t>
      </w:r>
      <w:r w:rsidR="00AA2291" w:rsidRPr="00AA2291">
        <w:rPr>
          <w:rFonts w:eastAsia="Arial"/>
          <w:bCs/>
          <w:sz w:val="23"/>
          <w:szCs w:val="23"/>
        </w:rPr>
        <w:t xml:space="preserve">In Australia, each state and territory </w:t>
      </w:r>
      <w:proofErr w:type="gramStart"/>
      <w:r w:rsidR="00AA2291" w:rsidRPr="00AA2291">
        <w:rPr>
          <w:rFonts w:eastAsia="Arial"/>
          <w:bCs/>
          <w:sz w:val="23"/>
          <w:szCs w:val="23"/>
        </w:rPr>
        <w:t>has</w:t>
      </w:r>
      <w:proofErr w:type="gramEnd"/>
      <w:r w:rsidR="00AA2291" w:rsidRPr="00AA2291">
        <w:rPr>
          <w:rFonts w:eastAsia="Arial"/>
          <w:bCs/>
          <w:sz w:val="23"/>
          <w:szCs w:val="23"/>
        </w:rPr>
        <w:t xml:space="preserve"> different standards for child safety and protection.</w:t>
      </w:r>
      <w:r w:rsidR="00AA2291">
        <w:rPr>
          <w:rFonts w:eastAsia="Arial"/>
          <w:b/>
          <w:sz w:val="23"/>
          <w:szCs w:val="23"/>
        </w:rPr>
        <w:t xml:space="preserve"> </w:t>
      </w:r>
      <w:r>
        <w:rPr>
          <w:rFonts w:eastAsia="Arial"/>
          <w:sz w:val="23"/>
          <w:szCs w:val="23"/>
        </w:rPr>
        <w:t>This policy has been</w:t>
      </w:r>
      <w:r w:rsidR="00AA2291">
        <w:rPr>
          <w:rFonts w:eastAsia="Arial"/>
          <w:sz w:val="23"/>
          <w:szCs w:val="23"/>
        </w:rPr>
        <w:t xml:space="preserve"> written</w:t>
      </w:r>
      <w:r>
        <w:rPr>
          <w:rFonts w:eastAsia="Arial"/>
          <w:sz w:val="23"/>
          <w:szCs w:val="23"/>
        </w:rPr>
        <w:t xml:space="preserve"> to </w:t>
      </w:r>
      <w:r w:rsidR="00AA2291">
        <w:rPr>
          <w:rFonts w:eastAsia="Arial"/>
          <w:sz w:val="23"/>
          <w:szCs w:val="23"/>
        </w:rPr>
        <w:t xml:space="preserve">comply with </w:t>
      </w:r>
      <w:r>
        <w:rPr>
          <w:rFonts w:eastAsia="Arial"/>
          <w:sz w:val="23"/>
          <w:szCs w:val="23"/>
        </w:rPr>
        <w:t xml:space="preserve">the </w:t>
      </w:r>
      <w:r w:rsidRPr="00595FCE">
        <w:rPr>
          <w:rFonts w:cs="Arial"/>
          <w:color w:val="000000"/>
          <w:sz w:val="23"/>
          <w:szCs w:val="23"/>
        </w:rPr>
        <w:t>Victorian Child</w:t>
      </w:r>
      <w:r w:rsidR="006C5B20">
        <w:rPr>
          <w:rFonts w:cs="Arial"/>
          <w:color w:val="000000"/>
          <w:sz w:val="23"/>
          <w:szCs w:val="23"/>
        </w:rPr>
        <w:t xml:space="preserve"> </w:t>
      </w:r>
      <w:r w:rsidRPr="00595FCE">
        <w:rPr>
          <w:rFonts w:cs="Arial"/>
          <w:color w:val="000000"/>
          <w:sz w:val="23"/>
          <w:szCs w:val="23"/>
        </w:rPr>
        <w:t>Safe Standards</w:t>
      </w:r>
      <w:r>
        <w:rPr>
          <w:rFonts w:cs="Arial"/>
          <w:color w:val="000000"/>
          <w:sz w:val="23"/>
          <w:szCs w:val="23"/>
        </w:rPr>
        <w:t>. These standards are widely regarded as the best</w:t>
      </w:r>
      <w:r w:rsidR="00A17623">
        <w:rPr>
          <w:rFonts w:cs="Arial"/>
          <w:color w:val="000000"/>
          <w:sz w:val="23"/>
          <w:szCs w:val="23"/>
        </w:rPr>
        <w:t xml:space="preserve"> </w:t>
      </w:r>
      <w:r>
        <w:rPr>
          <w:rFonts w:cs="Arial"/>
          <w:color w:val="000000"/>
          <w:sz w:val="23"/>
          <w:szCs w:val="23"/>
        </w:rPr>
        <w:t xml:space="preserve">in Australia. </w:t>
      </w:r>
      <w:r w:rsidR="006C5B20">
        <w:rPr>
          <w:rFonts w:cs="Arial"/>
          <w:color w:val="000000"/>
          <w:sz w:val="23"/>
          <w:szCs w:val="23"/>
        </w:rPr>
        <w:t>However, i</w:t>
      </w:r>
      <w:r>
        <w:rPr>
          <w:rFonts w:cs="Arial"/>
          <w:color w:val="000000"/>
          <w:sz w:val="23"/>
          <w:szCs w:val="23"/>
        </w:rPr>
        <w:t xml:space="preserve">f your organisation is not based in Victoria, </w:t>
      </w:r>
      <w:r w:rsidR="00AA2291">
        <w:rPr>
          <w:rFonts w:cs="Arial"/>
          <w:color w:val="000000"/>
          <w:sz w:val="23"/>
          <w:szCs w:val="23"/>
        </w:rPr>
        <w:t>you may wish to</w:t>
      </w:r>
      <w:r>
        <w:rPr>
          <w:rFonts w:cs="Arial"/>
          <w:color w:val="000000"/>
          <w:sz w:val="23"/>
          <w:szCs w:val="23"/>
        </w:rPr>
        <w:t xml:space="preserve"> review and edit this policy </w:t>
      </w:r>
      <w:proofErr w:type="gramStart"/>
      <w:r w:rsidR="00AA2291">
        <w:rPr>
          <w:rFonts w:cs="Arial"/>
          <w:color w:val="000000"/>
          <w:sz w:val="23"/>
          <w:szCs w:val="23"/>
        </w:rPr>
        <w:t>in light of</w:t>
      </w:r>
      <w:proofErr w:type="gramEnd"/>
      <w:r w:rsidR="00AA2291">
        <w:rPr>
          <w:rFonts w:cs="Arial"/>
          <w:color w:val="000000"/>
          <w:sz w:val="23"/>
          <w:szCs w:val="23"/>
        </w:rPr>
        <w:t xml:space="preserve"> your jurisdiction. </w:t>
      </w:r>
    </w:p>
    <w:p w14:paraId="6FF55206" w14:textId="77777777" w:rsidR="0071037E" w:rsidRPr="0071037E" w:rsidRDefault="0071037E" w:rsidP="00FD6C6F">
      <w:pPr>
        <w:pStyle w:val="Heading2"/>
        <w:spacing w:before="240" w:after="0"/>
      </w:pPr>
      <w:r w:rsidRPr="0071037E">
        <w:t>Introduction</w:t>
      </w:r>
    </w:p>
    <w:p w14:paraId="31589A0E" w14:textId="49476872" w:rsidR="0071037E" w:rsidRPr="00094343" w:rsidRDefault="0071037E" w:rsidP="00FD6C6F">
      <w:pPr>
        <w:spacing w:before="240" w:after="0"/>
        <w:jc w:val="both"/>
        <w:rPr>
          <w:rFonts w:cs="Arial"/>
          <w:color w:val="000000"/>
          <w:sz w:val="23"/>
          <w:szCs w:val="23"/>
        </w:rPr>
      </w:pPr>
      <w:r w:rsidRPr="0071037E">
        <w:rPr>
          <w:rFonts w:cs="Arial"/>
          <w:color w:val="808080"/>
          <w:sz w:val="23"/>
          <w:szCs w:val="23"/>
        </w:rPr>
        <w:t xml:space="preserve">[Name of Organisation] </w:t>
      </w:r>
      <w:r w:rsidRPr="0071037E">
        <w:rPr>
          <w:rFonts w:cs="Arial"/>
          <w:color w:val="000000"/>
          <w:sz w:val="23"/>
          <w:szCs w:val="23"/>
        </w:rPr>
        <w:t xml:space="preserve">is committed to promoting and protecting the interests and safety of children. We have zero tolerance for child abuse. </w:t>
      </w:r>
      <w:r w:rsidR="00094343" w:rsidRPr="0071037E">
        <w:rPr>
          <w:rFonts w:cs="Arial"/>
          <w:color w:val="808080"/>
          <w:sz w:val="23"/>
          <w:szCs w:val="23"/>
        </w:rPr>
        <w:t>[Name of Organisation]</w:t>
      </w:r>
      <w:r w:rsidR="00094343">
        <w:rPr>
          <w:rFonts w:cs="Arial"/>
          <w:color w:val="808080"/>
          <w:sz w:val="23"/>
          <w:szCs w:val="23"/>
        </w:rPr>
        <w:t xml:space="preserve"> </w:t>
      </w:r>
      <w:r w:rsidR="00094343" w:rsidRPr="00177EFF">
        <w:rPr>
          <w:rFonts w:cs="Arial"/>
          <w:sz w:val="23"/>
          <w:szCs w:val="23"/>
        </w:rPr>
        <w:t>is thereby committed to complying with the Child Safe Standards (</w:t>
      </w:r>
      <w:r w:rsidR="00094343" w:rsidRPr="00177EFF">
        <w:rPr>
          <w:rFonts w:cs="Arial"/>
          <w:b/>
          <w:bCs/>
          <w:sz w:val="23"/>
          <w:szCs w:val="23"/>
        </w:rPr>
        <w:t>Standards</w:t>
      </w:r>
      <w:r w:rsidR="00094343" w:rsidRPr="00177EFF">
        <w:rPr>
          <w:rFonts w:cs="Arial"/>
          <w:sz w:val="23"/>
          <w:szCs w:val="23"/>
        </w:rPr>
        <w:t xml:space="preserve">) introduced by the Victorian Government, </w:t>
      </w:r>
      <w:r w:rsidR="006C5B20">
        <w:rPr>
          <w:rFonts w:cs="Arial"/>
          <w:sz w:val="23"/>
          <w:szCs w:val="23"/>
        </w:rPr>
        <w:t>which set</w:t>
      </w:r>
      <w:r w:rsidR="006C5B20" w:rsidRPr="00177EFF">
        <w:rPr>
          <w:rFonts w:cs="Arial"/>
          <w:sz w:val="23"/>
          <w:szCs w:val="23"/>
        </w:rPr>
        <w:t xml:space="preserve"> </w:t>
      </w:r>
      <w:r w:rsidR="00094343" w:rsidRPr="00177EFF">
        <w:rPr>
          <w:rFonts w:cs="Arial"/>
          <w:sz w:val="23"/>
          <w:szCs w:val="23"/>
        </w:rPr>
        <w:t xml:space="preserve">out the compulsory minimum standards for organisations that provide services for children and young people (or are used by children and young people), to help protect them from harm. </w:t>
      </w:r>
    </w:p>
    <w:p w14:paraId="2F1AD7E4" w14:textId="77777777" w:rsidR="0071037E" w:rsidRDefault="0071037E" w:rsidP="00FD6C6F">
      <w:pPr>
        <w:spacing w:before="240" w:after="0"/>
        <w:jc w:val="both"/>
        <w:rPr>
          <w:rFonts w:cs="Arial"/>
          <w:color w:val="000000"/>
          <w:sz w:val="23"/>
          <w:szCs w:val="23"/>
        </w:rPr>
      </w:pPr>
      <w:r w:rsidRPr="0071037E">
        <w:rPr>
          <w:rFonts w:cs="Arial"/>
          <w:color w:val="000000"/>
          <w:sz w:val="23"/>
          <w:szCs w:val="23"/>
        </w:rPr>
        <w:t xml:space="preserve">Everyone working at </w:t>
      </w:r>
      <w:r w:rsidRPr="0071037E">
        <w:rPr>
          <w:rFonts w:cs="Arial"/>
          <w:color w:val="808080"/>
          <w:sz w:val="23"/>
          <w:szCs w:val="23"/>
        </w:rPr>
        <w:t xml:space="preserve">[Name of Organisation] </w:t>
      </w:r>
      <w:r w:rsidRPr="0071037E">
        <w:rPr>
          <w:rFonts w:cs="Arial"/>
          <w:color w:val="000000"/>
          <w:sz w:val="23"/>
          <w:szCs w:val="23"/>
        </w:rPr>
        <w:t>is responsible for the care and protection of children and reporting information about child abuse.</w:t>
      </w:r>
    </w:p>
    <w:p w14:paraId="33D90046" w14:textId="77777777" w:rsidR="00DC4339" w:rsidRPr="00177EFF" w:rsidRDefault="0024658F" w:rsidP="00FD6C6F">
      <w:pPr>
        <w:pStyle w:val="Heading2"/>
        <w:spacing w:before="240" w:after="0"/>
      </w:pPr>
      <w:r>
        <w:rPr>
          <w:lang w:val="en-AU"/>
        </w:rPr>
        <w:t xml:space="preserve">Application </w:t>
      </w:r>
    </w:p>
    <w:p w14:paraId="26EC4AFB" w14:textId="1918A8CE" w:rsidR="00DC4339" w:rsidRPr="0071037E" w:rsidRDefault="00DC4339" w:rsidP="00FD6C6F">
      <w:pPr>
        <w:spacing w:before="240" w:after="0"/>
        <w:jc w:val="both"/>
        <w:rPr>
          <w:rFonts w:cs="Arial"/>
          <w:color w:val="000000"/>
          <w:sz w:val="23"/>
          <w:szCs w:val="23"/>
        </w:rPr>
      </w:pPr>
      <w:r>
        <w:rPr>
          <w:rFonts w:cs="Arial"/>
          <w:color w:val="000000"/>
          <w:sz w:val="23"/>
          <w:szCs w:val="23"/>
        </w:rPr>
        <w:t>This policy applies to all staff</w:t>
      </w:r>
      <w:r w:rsidR="003A5531">
        <w:rPr>
          <w:rFonts w:cs="Arial"/>
          <w:color w:val="000000"/>
          <w:sz w:val="23"/>
          <w:szCs w:val="23"/>
        </w:rPr>
        <w:t xml:space="preserve">, </w:t>
      </w:r>
      <w:proofErr w:type="gramStart"/>
      <w:r w:rsidR="003A5531">
        <w:rPr>
          <w:rFonts w:cs="Arial"/>
          <w:color w:val="000000"/>
          <w:sz w:val="23"/>
          <w:szCs w:val="23"/>
        </w:rPr>
        <w:t>contractors</w:t>
      </w:r>
      <w:proofErr w:type="gramEnd"/>
      <w:r w:rsidR="003A5531">
        <w:rPr>
          <w:rFonts w:cs="Arial"/>
          <w:color w:val="000000"/>
          <w:sz w:val="23"/>
          <w:szCs w:val="23"/>
        </w:rPr>
        <w:t xml:space="preserve"> and volunteers</w:t>
      </w:r>
      <w:r>
        <w:rPr>
          <w:rFonts w:cs="Arial"/>
          <w:color w:val="000000"/>
          <w:sz w:val="23"/>
          <w:szCs w:val="23"/>
        </w:rPr>
        <w:t xml:space="preserve"> and to the broad range of situations where interaction with children and young people may occur in the delivery of </w:t>
      </w:r>
      <w:r w:rsidRPr="0071037E">
        <w:rPr>
          <w:rFonts w:cs="Arial"/>
          <w:color w:val="808080"/>
          <w:sz w:val="23"/>
          <w:szCs w:val="23"/>
        </w:rPr>
        <w:t>[Name of Organisation]</w:t>
      </w:r>
      <w:r w:rsidR="006C5B20">
        <w:rPr>
          <w:rFonts w:cs="Arial"/>
          <w:color w:val="000000"/>
          <w:sz w:val="23"/>
          <w:szCs w:val="23"/>
        </w:rPr>
        <w:t>’</w:t>
      </w:r>
      <w:r>
        <w:rPr>
          <w:rFonts w:cs="Arial"/>
          <w:color w:val="000000"/>
          <w:sz w:val="23"/>
          <w:szCs w:val="23"/>
        </w:rPr>
        <w:t xml:space="preserve">s services. </w:t>
      </w:r>
    </w:p>
    <w:p w14:paraId="520558F2" w14:textId="77777777" w:rsidR="0071037E" w:rsidRPr="0071037E" w:rsidRDefault="0071037E" w:rsidP="00FD6C6F">
      <w:pPr>
        <w:pStyle w:val="Heading2"/>
        <w:spacing w:before="240" w:after="0"/>
      </w:pPr>
      <w:r w:rsidRPr="0071037E">
        <w:t>Purpose</w:t>
      </w:r>
    </w:p>
    <w:p w14:paraId="32322CFB" w14:textId="77777777" w:rsidR="0071037E" w:rsidRPr="0071037E" w:rsidRDefault="0071037E" w:rsidP="00FD6C6F">
      <w:pPr>
        <w:spacing w:before="240" w:after="0"/>
        <w:jc w:val="both"/>
        <w:rPr>
          <w:rFonts w:cs="Arial"/>
          <w:color w:val="000000"/>
          <w:sz w:val="23"/>
          <w:szCs w:val="23"/>
        </w:rPr>
      </w:pPr>
      <w:r w:rsidRPr="0071037E">
        <w:rPr>
          <w:rFonts w:cs="Arial"/>
          <w:color w:val="000000"/>
          <w:sz w:val="23"/>
          <w:szCs w:val="23"/>
        </w:rPr>
        <w:t>The purpose of this policy is</w:t>
      </w:r>
      <w:r w:rsidR="006C5B20">
        <w:rPr>
          <w:rFonts w:cs="Arial"/>
          <w:color w:val="000000"/>
          <w:sz w:val="23"/>
          <w:szCs w:val="23"/>
        </w:rPr>
        <w:t xml:space="preserve"> to:</w:t>
      </w:r>
      <w:r w:rsidRPr="0071037E">
        <w:rPr>
          <w:rFonts w:cs="Arial"/>
          <w:color w:val="000000"/>
          <w:sz w:val="23"/>
          <w:szCs w:val="23"/>
        </w:rPr>
        <w:t xml:space="preserve"> </w:t>
      </w:r>
    </w:p>
    <w:p w14:paraId="49F476B2" w14:textId="761F8016" w:rsidR="00094343" w:rsidRDefault="00094343" w:rsidP="00FD6C6F">
      <w:pPr>
        <w:pStyle w:val="ColorfulList-Accent11"/>
        <w:numPr>
          <w:ilvl w:val="0"/>
          <w:numId w:val="26"/>
        </w:numPr>
        <w:spacing w:before="120" w:after="0"/>
        <w:contextualSpacing w:val="0"/>
        <w:jc w:val="both"/>
        <w:rPr>
          <w:rFonts w:cs="Arial"/>
          <w:color w:val="000000"/>
          <w:sz w:val="23"/>
          <w:szCs w:val="23"/>
        </w:rPr>
      </w:pPr>
      <w:r>
        <w:rPr>
          <w:rFonts w:cs="Arial"/>
          <w:color w:val="000000"/>
          <w:sz w:val="23"/>
          <w:szCs w:val="23"/>
        </w:rPr>
        <w:lastRenderedPageBreak/>
        <w:t xml:space="preserve">ensure that all </w:t>
      </w:r>
      <w:r w:rsidR="004C1441">
        <w:rPr>
          <w:rFonts w:cs="Arial"/>
          <w:color w:val="000000"/>
          <w:sz w:val="23"/>
          <w:szCs w:val="23"/>
        </w:rPr>
        <w:t xml:space="preserve">staff, contractors and </w:t>
      </w:r>
      <w:r>
        <w:rPr>
          <w:rFonts w:cs="Arial"/>
          <w:color w:val="000000"/>
          <w:sz w:val="23"/>
          <w:szCs w:val="23"/>
        </w:rPr>
        <w:t xml:space="preserve">volunteers engaged by </w:t>
      </w:r>
      <w:r w:rsidRPr="0071037E">
        <w:rPr>
          <w:rFonts w:cs="Arial"/>
          <w:color w:val="808080"/>
          <w:sz w:val="23"/>
          <w:szCs w:val="23"/>
        </w:rPr>
        <w:t>[Name of Organisation]</w:t>
      </w:r>
      <w:r w:rsidR="005B5DD1">
        <w:rPr>
          <w:rFonts w:cs="Arial"/>
          <w:color w:val="808080"/>
          <w:sz w:val="23"/>
          <w:szCs w:val="23"/>
        </w:rPr>
        <w:t xml:space="preserve"> </w:t>
      </w:r>
      <w:r w:rsidR="005B5DD1" w:rsidRPr="00177EFF">
        <w:rPr>
          <w:rFonts w:cs="Arial"/>
          <w:sz w:val="23"/>
          <w:szCs w:val="23"/>
        </w:rPr>
        <w:t xml:space="preserve">are aware of </w:t>
      </w:r>
      <w:r w:rsidR="002B12C4">
        <w:rPr>
          <w:rFonts w:cs="Arial"/>
          <w:sz w:val="23"/>
          <w:szCs w:val="23"/>
        </w:rPr>
        <w:t>the organisation’s</w:t>
      </w:r>
      <w:r w:rsidR="002B12C4" w:rsidRPr="00177EFF">
        <w:rPr>
          <w:rFonts w:cs="Arial"/>
          <w:sz w:val="23"/>
          <w:szCs w:val="23"/>
        </w:rPr>
        <w:t xml:space="preserve"> </w:t>
      </w:r>
      <w:r w:rsidR="005B5DD1" w:rsidRPr="00177EFF">
        <w:rPr>
          <w:rFonts w:cs="Arial"/>
          <w:sz w:val="23"/>
          <w:szCs w:val="23"/>
        </w:rPr>
        <w:t>commitment to creat</w:t>
      </w:r>
      <w:r w:rsidR="002B12C4">
        <w:rPr>
          <w:rFonts w:cs="Arial"/>
          <w:sz w:val="23"/>
          <w:szCs w:val="23"/>
        </w:rPr>
        <w:t>ing</w:t>
      </w:r>
      <w:r w:rsidR="005B5DD1" w:rsidRPr="00177EFF">
        <w:rPr>
          <w:rFonts w:cs="Arial"/>
          <w:sz w:val="23"/>
          <w:szCs w:val="23"/>
        </w:rPr>
        <w:t xml:space="preserve"> and maintain</w:t>
      </w:r>
      <w:r w:rsidR="002B12C4">
        <w:rPr>
          <w:rFonts w:cs="Arial"/>
          <w:sz w:val="23"/>
          <w:szCs w:val="23"/>
        </w:rPr>
        <w:t>ing</w:t>
      </w:r>
      <w:r w:rsidR="005B5DD1" w:rsidRPr="00177EFF">
        <w:rPr>
          <w:rFonts w:cs="Arial"/>
          <w:sz w:val="23"/>
          <w:szCs w:val="23"/>
        </w:rPr>
        <w:t xml:space="preserve"> a childsafe environment that meets the </w:t>
      </w:r>
      <w:proofErr w:type="gramStart"/>
      <w:r w:rsidR="005B5DD1" w:rsidRPr="00177EFF">
        <w:rPr>
          <w:rFonts w:cs="Arial"/>
          <w:sz w:val="23"/>
          <w:szCs w:val="23"/>
        </w:rPr>
        <w:t>Standards</w:t>
      </w:r>
      <w:proofErr w:type="gramEnd"/>
    </w:p>
    <w:p w14:paraId="427A5884" w14:textId="4219612E" w:rsidR="0071037E" w:rsidRPr="0071037E" w:rsidRDefault="0071037E" w:rsidP="00FD6C6F">
      <w:pPr>
        <w:pStyle w:val="ColorfulList-Accent11"/>
        <w:numPr>
          <w:ilvl w:val="0"/>
          <w:numId w:val="26"/>
        </w:numPr>
        <w:spacing w:before="120" w:after="0"/>
        <w:contextualSpacing w:val="0"/>
        <w:jc w:val="both"/>
        <w:rPr>
          <w:rFonts w:cs="Arial"/>
          <w:color w:val="000000"/>
          <w:sz w:val="23"/>
          <w:szCs w:val="23"/>
        </w:rPr>
      </w:pPr>
      <w:r w:rsidRPr="0071037E">
        <w:rPr>
          <w:rFonts w:cs="Arial"/>
          <w:color w:val="000000"/>
          <w:sz w:val="23"/>
          <w:szCs w:val="23"/>
        </w:rPr>
        <w:t xml:space="preserve">facilitate the prevention of child abuse within </w:t>
      </w:r>
      <w:r w:rsidRPr="0071037E">
        <w:rPr>
          <w:rFonts w:cs="Arial"/>
          <w:color w:val="808080"/>
          <w:sz w:val="23"/>
          <w:szCs w:val="23"/>
        </w:rPr>
        <w:t>[Name of Organisation]</w:t>
      </w:r>
    </w:p>
    <w:p w14:paraId="6AA28F3A" w14:textId="0B74250C" w:rsidR="0071037E" w:rsidRPr="0071037E" w:rsidRDefault="002B12C4" w:rsidP="00FD6C6F">
      <w:pPr>
        <w:pStyle w:val="ColorfulList-Accent11"/>
        <w:numPr>
          <w:ilvl w:val="0"/>
          <w:numId w:val="26"/>
        </w:numPr>
        <w:spacing w:before="120" w:after="0"/>
        <w:contextualSpacing w:val="0"/>
        <w:jc w:val="both"/>
        <w:rPr>
          <w:rFonts w:cs="Arial"/>
          <w:color w:val="000000"/>
          <w:sz w:val="23"/>
          <w:szCs w:val="23"/>
        </w:rPr>
      </w:pPr>
      <w:r>
        <w:rPr>
          <w:rFonts w:cs="Arial"/>
          <w:color w:val="000000"/>
          <w:sz w:val="23"/>
          <w:szCs w:val="23"/>
        </w:rPr>
        <w:t>establish the framework for</w:t>
      </w:r>
      <w:r w:rsidR="0071037E" w:rsidRPr="0071037E">
        <w:rPr>
          <w:rFonts w:cs="Arial"/>
          <w:color w:val="000000"/>
          <w:sz w:val="23"/>
          <w:szCs w:val="23"/>
        </w:rPr>
        <w:t xml:space="preserve"> an organisational culture of child </w:t>
      </w:r>
      <w:proofErr w:type="gramStart"/>
      <w:r w:rsidR="0071037E" w:rsidRPr="0071037E">
        <w:rPr>
          <w:rFonts w:cs="Arial"/>
          <w:color w:val="000000"/>
          <w:sz w:val="23"/>
          <w:szCs w:val="23"/>
        </w:rPr>
        <w:t>safety</w:t>
      </w:r>
      <w:proofErr w:type="gramEnd"/>
    </w:p>
    <w:p w14:paraId="13B6D9AE" w14:textId="2DE65FB2" w:rsidR="0071037E" w:rsidRPr="0071037E" w:rsidRDefault="002B12C4" w:rsidP="00FD6C6F">
      <w:pPr>
        <w:pStyle w:val="ColorfulList-Accent11"/>
        <w:numPr>
          <w:ilvl w:val="0"/>
          <w:numId w:val="26"/>
        </w:numPr>
        <w:spacing w:before="120" w:after="0"/>
        <w:contextualSpacing w:val="0"/>
        <w:jc w:val="both"/>
        <w:rPr>
          <w:rFonts w:cs="Arial"/>
          <w:color w:val="000000"/>
          <w:sz w:val="23"/>
          <w:szCs w:val="23"/>
        </w:rPr>
      </w:pPr>
      <w:r>
        <w:rPr>
          <w:rFonts w:cs="Arial"/>
          <w:color w:val="000000"/>
          <w:sz w:val="23"/>
          <w:szCs w:val="23"/>
        </w:rPr>
        <w:t>outline the responsibilities that various parties have</w:t>
      </w:r>
      <w:r w:rsidR="0071037E" w:rsidRPr="0071037E">
        <w:rPr>
          <w:rFonts w:cs="Arial"/>
          <w:color w:val="000000"/>
          <w:sz w:val="23"/>
          <w:szCs w:val="23"/>
        </w:rPr>
        <w:t xml:space="preserve"> for identifying possible occasions for child abuse</w:t>
      </w:r>
      <w:r w:rsidR="00880879">
        <w:rPr>
          <w:rFonts w:cs="Arial"/>
          <w:color w:val="000000"/>
          <w:sz w:val="23"/>
          <w:szCs w:val="23"/>
        </w:rPr>
        <w:t>,</w:t>
      </w:r>
      <w:r w:rsidR="0071037E" w:rsidRPr="0071037E">
        <w:rPr>
          <w:rFonts w:cs="Arial"/>
          <w:color w:val="000000"/>
          <w:sz w:val="23"/>
          <w:szCs w:val="23"/>
        </w:rPr>
        <w:t xml:space="preserve"> for establishing controls and procedures for preventing abuse</w:t>
      </w:r>
      <w:r w:rsidR="00880879">
        <w:rPr>
          <w:rFonts w:cs="Arial"/>
          <w:color w:val="000000"/>
          <w:sz w:val="23"/>
          <w:szCs w:val="23"/>
        </w:rPr>
        <w:t>,</w:t>
      </w:r>
      <w:r w:rsidR="0071037E" w:rsidRPr="0071037E">
        <w:rPr>
          <w:rFonts w:cs="Arial"/>
          <w:color w:val="000000"/>
          <w:sz w:val="23"/>
          <w:szCs w:val="23"/>
        </w:rPr>
        <w:t xml:space="preserve"> and </w:t>
      </w:r>
      <w:r w:rsidR="00880879">
        <w:rPr>
          <w:rFonts w:cs="Arial"/>
          <w:color w:val="000000"/>
          <w:sz w:val="23"/>
          <w:szCs w:val="23"/>
        </w:rPr>
        <w:t xml:space="preserve">for </w:t>
      </w:r>
      <w:r w:rsidR="0071037E" w:rsidRPr="0071037E">
        <w:rPr>
          <w:rFonts w:cs="Arial"/>
          <w:color w:val="000000"/>
          <w:sz w:val="23"/>
          <w:szCs w:val="23"/>
        </w:rPr>
        <w:t xml:space="preserve">detecting abuse when it </w:t>
      </w:r>
      <w:proofErr w:type="gramStart"/>
      <w:r w:rsidR="0071037E" w:rsidRPr="0071037E">
        <w:rPr>
          <w:rFonts w:cs="Arial"/>
          <w:color w:val="000000"/>
          <w:sz w:val="23"/>
          <w:szCs w:val="23"/>
        </w:rPr>
        <w:t>occurs</w:t>
      </w:r>
      <w:proofErr w:type="gramEnd"/>
    </w:p>
    <w:p w14:paraId="68C9A7F9" w14:textId="538920DF" w:rsidR="0071037E" w:rsidRPr="0071037E" w:rsidRDefault="0071037E" w:rsidP="00FD6C6F">
      <w:pPr>
        <w:pStyle w:val="ColorfulList-Accent11"/>
        <w:numPr>
          <w:ilvl w:val="0"/>
          <w:numId w:val="26"/>
        </w:numPr>
        <w:spacing w:before="120" w:after="0"/>
        <w:contextualSpacing w:val="0"/>
        <w:jc w:val="both"/>
        <w:rPr>
          <w:rFonts w:cs="Arial"/>
          <w:color w:val="000000"/>
          <w:sz w:val="23"/>
          <w:szCs w:val="23"/>
        </w:rPr>
      </w:pPr>
      <w:r w:rsidRPr="0071037E">
        <w:rPr>
          <w:rFonts w:cs="Arial"/>
          <w:color w:val="000000"/>
          <w:sz w:val="23"/>
          <w:szCs w:val="23"/>
        </w:rPr>
        <w:t>provide guidance to staff</w:t>
      </w:r>
      <w:r w:rsidR="004C1441">
        <w:rPr>
          <w:rFonts w:cs="Arial"/>
          <w:color w:val="000000"/>
          <w:sz w:val="23"/>
          <w:szCs w:val="23"/>
        </w:rPr>
        <w:t xml:space="preserve">, </w:t>
      </w:r>
      <w:r w:rsidRPr="0071037E">
        <w:rPr>
          <w:rFonts w:cs="Arial"/>
          <w:color w:val="000000"/>
          <w:sz w:val="23"/>
          <w:szCs w:val="23"/>
        </w:rPr>
        <w:t>volunteers</w:t>
      </w:r>
      <w:r w:rsidR="004C1441">
        <w:rPr>
          <w:rFonts w:cs="Arial"/>
          <w:color w:val="000000"/>
          <w:sz w:val="23"/>
          <w:szCs w:val="23"/>
        </w:rPr>
        <w:t xml:space="preserve"> and </w:t>
      </w:r>
      <w:r w:rsidRPr="0071037E">
        <w:rPr>
          <w:rFonts w:cs="Arial"/>
          <w:color w:val="000000"/>
          <w:sz w:val="23"/>
          <w:szCs w:val="23"/>
        </w:rPr>
        <w:t xml:space="preserve">contractors as to action that should be taken where they suspect any abuse within or outside of the </w:t>
      </w:r>
      <w:proofErr w:type="gramStart"/>
      <w:r w:rsidRPr="0071037E">
        <w:rPr>
          <w:rFonts w:cs="Arial"/>
          <w:color w:val="000000"/>
          <w:sz w:val="23"/>
          <w:szCs w:val="23"/>
        </w:rPr>
        <w:t>organisation</w:t>
      </w:r>
      <w:proofErr w:type="gramEnd"/>
    </w:p>
    <w:p w14:paraId="1B3DEB67" w14:textId="107A618A" w:rsidR="0071037E" w:rsidRPr="0071037E" w:rsidRDefault="0071037E" w:rsidP="00FD6C6F">
      <w:pPr>
        <w:pStyle w:val="ColorfulList-Accent11"/>
        <w:numPr>
          <w:ilvl w:val="0"/>
          <w:numId w:val="26"/>
        </w:numPr>
        <w:spacing w:before="120" w:after="0"/>
        <w:contextualSpacing w:val="0"/>
        <w:jc w:val="both"/>
        <w:rPr>
          <w:rFonts w:cs="Arial"/>
          <w:color w:val="000000"/>
          <w:sz w:val="23"/>
          <w:szCs w:val="23"/>
        </w:rPr>
      </w:pPr>
      <w:r w:rsidRPr="0071037E">
        <w:rPr>
          <w:rFonts w:cs="Arial"/>
          <w:color w:val="000000"/>
          <w:sz w:val="23"/>
          <w:szCs w:val="23"/>
        </w:rPr>
        <w:t>provide a clear statement to staff</w:t>
      </w:r>
      <w:r w:rsidR="004C1441">
        <w:rPr>
          <w:rFonts w:cs="Arial"/>
          <w:color w:val="000000"/>
          <w:sz w:val="23"/>
          <w:szCs w:val="23"/>
        </w:rPr>
        <w:t xml:space="preserve">, </w:t>
      </w:r>
      <w:r w:rsidRPr="0071037E">
        <w:rPr>
          <w:rFonts w:cs="Arial"/>
          <w:color w:val="000000"/>
          <w:sz w:val="23"/>
          <w:szCs w:val="23"/>
        </w:rPr>
        <w:t>volunteers</w:t>
      </w:r>
      <w:r w:rsidR="004C1441">
        <w:rPr>
          <w:rFonts w:cs="Arial"/>
          <w:color w:val="000000"/>
          <w:sz w:val="23"/>
          <w:szCs w:val="23"/>
        </w:rPr>
        <w:t xml:space="preserve"> and </w:t>
      </w:r>
      <w:r w:rsidRPr="0071037E">
        <w:rPr>
          <w:rFonts w:cs="Arial"/>
          <w:color w:val="000000"/>
          <w:sz w:val="23"/>
          <w:szCs w:val="23"/>
        </w:rPr>
        <w:t xml:space="preserve">contractors forbidding any such </w:t>
      </w:r>
      <w:proofErr w:type="gramStart"/>
      <w:r w:rsidRPr="0071037E">
        <w:rPr>
          <w:rFonts w:cs="Arial"/>
          <w:color w:val="000000"/>
          <w:sz w:val="23"/>
          <w:szCs w:val="23"/>
        </w:rPr>
        <w:t>abuse</w:t>
      </w:r>
      <w:proofErr w:type="gramEnd"/>
    </w:p>
    <w:p w14:paraId="317C9022" w14:textId="117AAE13" w:rsidR="0071037E" w:rsidRPr="0071037E" w:rsidRDefault="0071037E" w:rsidP="00FD6C6F">
      <w:pPr>
        <w:pStyle w:val="ColorfulList-Accent11"/>
        <w:numPr>
          <w:ilvl w:val="0"/>
          <w:numId w:val="26"/>
        </w:numPr>
        <w:spacing w:before="120" w:after="0"/>
        <w:contextualSpacing w:val="0"/>
        <w:jc w:val="both"/>
        <w:rPr>
          <w:rFonts w:cs="Arial"/>
          <w:color w:val="000000"/>
          <w:sz w:val="23"/>
          <w:szCs w:val="23"/>
        </w:rPr>
      </w:pPr>
      <w:r w:rsidRPr="0071037E">
        <w:rPr>
          <w:rFonts w:cs="Arial"/>
          <w:color w:val="000000"/>
          <w:sz w:val="23"/>
          <w:szCs w:val="23"/>
        </w:rPr>
        <w:t>provide assurance that all suspected abuse will be reported and fully investigated.</w:t>
      </w:r>
    </w:p>
    <w:p w14:paraId="12B2274B" w14:textId="77777777" w:rsidR="0071037E" w:rsidRPr="0071037E" w:rsidRDefault="00AC09B3" w:rsidP="00FD6C6F">
      <w:pPr>
        <w:pStyle w:val="Heading2"/>
        <w:spacing w:before="240" w:after="0"/>
      </w:pPr>
      <w:r w:rsidRPr="00177EFF">
        <w:rPr>
          <w:rFonts w:cs="Arial"/>
          <w:color w:val="808080"/>
        </w:rPr>
        <w:t>[Name of Organisation]</w:t>
      </w:r>
      <w:r w:rsidRPr="00177EFF">
        <w:rPr>
          <w:rFonts w:cs="Arial"/>
          <w:lang w:val="en-AU"/>
        </w:rPr>
        <w:t>’s Commitment</w:t>
      </w:r>
      <w:r w:rsidRPr="00177EFF">
        <w:rPr>
          <w:rFonts w:cs="Arial"/>
          <w:sz w:val="23"/>
          <w:szCs w:val="23"/>
          <w:lang w:val="en-AU"/>
        </w:rPr>
        <w:t xml:space="preserve"> </w:t>
      </w:r>
    </w:p>
    <w:p w14:paraId="579A31E6" w14:textId="2EBC03CA" w:rsidR="00403D9F" w:rsidRDefault="007F01E6" w:rsidP="00FD6C6F">
      <w:pPr>
        <w:spacing w:before="240" w:after="0"/>
        <w:rPr>
          <w:rFonts w:cs="Arial"/>
          <w:color w:val="000000"/>
          <w:sz w:val="23"/>
          <w:szCs w:val="23"/>
        </w:rPr>
      </w:pPr>
      <w:r w:rsidRPr="007F01E6">
        <w:rPr>
          <w:rFonts w:cs="Arial"/>
          <w:color w:val="808080"/>
          <w:sz w:val="23"/>
          <w:szCs w:val="23"/>
        </w:rPr>
        <w:t xml:space="preserve">[Name of Organisation] </w:t>
      </w:r>
      <w:r w:rsidRPr="007F01E6">
        <w:rPr>
          <w:rFonts w:cs="Arial"/>
          <w:color w:val="000000"/>
          <w:sz w:val="23"/>
          <w:szCs w:val="23"/>
        </w:rPr>
        <w:t>is committed to promoting and protecting the best interests of children involved in its programs</w:t>
      </w:r>
      <w:r w:rsidR="00403D9F">
        <w:rPr>
          <w:rFonts w:cs="Arial"/>
          <w:color w:val="000000"/>
          <w:sz w:val="23"/>
          <w:szCs w:val="23"/>
        </w:rPr>
        <w:t>, and to providing a child</w:t>
      </w:r>
      <w:r w:rsidR="00880879">
        <w:rPr>
          <w:rFonts w:cs="Arial"/>
          <w:color w:val="000000"/>
          <w:sz w:val="23"/>
          <w:szCs w:val="23"/>
        </w:rPr>
        <w:t>-</w:t>
      </w:r>
      <w:r w:rsidR="00403D9F">
        <w:rPr>
          <w:rFonts w:cs="Arial"/>
          <w:color w:val="000000"/>
          <w:sz w:val="23"/>
          <w:szCs w:val="23"/>
        </w:rPr>
        <w:t>safe and child</w:t>
      </w:r>
      <w:r w:rsidR="00880879">
        <w:rPr>
          <w:rFonts w:cs="Arial"/>
          <w:color w:val="000000"/>
          <w:sz w:val="23"/>
          <w:szCs w:val="23"/>
        </w:rPr>
        <w:t>-</w:t>
      </w:r>
      <w:r w:rsidR="00403D9F">
        <w:rPr>
          <w:rFonts w:cs="Arial"/>
          <w:color w:val="000000"/>
          <w:sz w:val="23"/>
          <w:szCs w:val="23"/>
        </w:rPr>
        <w:t>friendly environment for all children and young people who engage with</w:t>
      </w:r>
      <w:r w:rsidR="00403D9F" w:rsidRPr="007F01E6">
        <w:rPr>
          <w:rFonts w:cs="Arial"/>
          <w:color w:val="000000"/>
          <w:sz w:val="23"/>
          <w:szCs w:val="23"/>
        </w:rPr>
        <w:t xml:space="preserve"> </w:t>
      </w:r>
      <w:r w:rsidR="00403D9F" w:rsidRPr="007F01E6">
        <w:rPr>
          <w:rFonts w:cs="Arial"/>
          <w:color w:val="808080"/>
          <w:sz w:val="23"/>
          <w:szCs w:val="23"/>
        </w:rPr>
        <w:t>[Name of Organisation]</w:t>
      </w:r>
      <w:r w:rsidRPr="007F01E6">
        <w:rPr>
          <w:rFonts w:cs="Arial"/>
          <w:color w:val="000000"/>
          <w:sz w:val="23"/>
          <w:szCs w:val="23"/>
        </w:rPr>
        <w:t>.</w:t>
      </w:r>
      <w:r w:rsidR="00403D9F" w:rsidRPr="0071037E">
        <w:rPr>
          <w:rFonts w:cs="Arial"/>
          <w:color w:val="808080"/>
          <w:sz w:val="23"/>
          <w:szCs w:val="23"/>
        </w:rPr>
        <w:t>[Name of Organisation]</w:t>
      </w:r>
      <w:r w:rsidR="00403D9F">
        <w:rPr>
          <w:rFonts w:cs="Arial"/>
          <w:color w:val="808080"/>
          <w:sz w:val="23"/>
          <w:szCs w:val="23"/>
        </w:rPr>
        <w:t xml:space="preserve"> </w:t>
      </w:r>
      <w:r w:rsidR="00403D9F" w:rsidRPr="00B9220C">
        <w:rPr>
          <w:rFonts w:cs="Arial"/>
          <w:sz w:val="23"/>
          <w:szCs w:val="23"/>
        </w:rPr>
        <w:t>is committed to complying with the Child Safe Standards (</w:t>
      </w:r>
      <w:r w:rsidR="00403D9F" w:rsidRPr="00B9220C">
        <w:rPr>
          <w:rFonts w:cs="Arial"/>
          <w:b/>
          <w:bCs/>
          <w:sz w:val="23"/>
          <w:szCs w:val="23"/>
        </w:rPr>
        <w:t>Standards</w:t>
      </w:r>
      <w:r w:rsidR="00403D9F" w:rsidRPr="00B9220C">
        <w:rPr>
          <w:rFonts w:cs="Arial"/>
          <w:sz w:val="23"/>
          <w:szCs w:val="23"/>
        </w:rPr>
        <w:t xml:space="preserve">) introduced by the Victorian Government, </w:t>
      </w:r>
      <w:r w:rsidR="00880879">
        <w:rPr>
          <w:rFonts w:cs="Arial"/>
          <w:sz w:val="23"/>
          <w:szCs w:val="23"/>
        </w:rPr>
        <w:t>which set</w:t>
      </w:r>
      <w:r w:rsidR="00880879" w:rsidRPr="00B9220C">
        <w:rPr>
          <w:rFonts w:cs="Arial"/>
          <w:sz w:val="23"/>
          <w:szCs w:val="23"/>
        </w:rPr>
        <w:t xml:space="preserve"> </w:t>
      </w:r>
      <w:r w:rsidR="00403D9F" w:rsidRPr="00B9220C">
        <w:rPr>
          <w:rFonts w:cs="Arial"/>
          <w:sz w:val="23"/>
          <w:szCs w:val="23"/>
        </w:rPr>
        <w:t>out the compulsory minimum standards for organisations that provide services for children and young people (or are used by children and young people), to help protect them from harm.</w:t>
      </w:r>
    </w:p>
    <w:p w14:paraId="51793399" w14:textId="77777777"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All children, regardless of their gender, race, religious beliefs, age, disability, sexual orientation, or family or social background, have equal rights to protection from </w:t>
      </w:r>
      <w:proofErr w:type="gramStart"/>
      <w:r w:rsidRPr="007F01E6">
        <w:rPr>
          <w:rFonts w:cs="Arial"/>
          <w:color w:val="000000"/>
          <w:sz w:val="23"/>
          <w:szCs w:val="23"/>
        </w:rPr>
        <w:t>abuse.</w:t>
      </w:r>
      <w:r w:rsidRPr="007F01E6">
        <w:rPr>
          <w:rFonts w:cs="Arial"/>
          <w:color w:val="808080"/>
          <w:sz w:val="23"/>
          <w:szCs w:val="23"/>
        </w:rPr>
        <w:t>[</w:t>
      </w:r>
      <w:proofErr w:type="gramEnd"/>
      <w:r w:rsidRPr="007F01E6">
        <w:rPr>
          <w:rFonts w:cs="Arial"/>
          <w:color w:val="808080"/>
          <w:sz w:val="23"/>
          <w:szCs w:val="23"/>
        </w:rPr>
        <w:t xml:space="preserve">Name of Organisation] </w:t>
      </w:r>
      <w:r w:rsidRPr="007F01E6">
        <w:rPr>
          <w:rFonts w:cs="Arial"/>
          <w:color w:val="000000"/>
          <w:sz w:val="23"/>
          <w:szCs w:val="23"/>
        </w:rPr>
        <w:t xml:space="preserve">has zero tolerance for child abuse. Everyone working at </w:t>
      </w:r>
      <w:r w:rsidRPr="007F01E6">
        <w:rPr>
          <w:rFonts w:cs="Arial"/>
          <w:color w:val="808080"/>
          <w:sz w:val="23"/>
          <w:szCs w:val="23"/>
        </w:rPr>
        <w:t>[Name of Organisation]</w:t>
      </w:r>
      <w:r w:rsidRPr="007F01E6">
        <w:rPr>
          <w:rFonts w:cs="Arial"/>
          <w:color w:val="000000"/>
          <w:sz w:val="23"/>
          <w:szCs w:val="23"/>
        </w:rPr>
        <w:t xml:space="preserve"> is responsible for the care and protection of the children within our care and reporting information about suspected child abuse.</w:t>
      </w:r>
      <w:r w:rsidR="00FD6C6F">
        <w:rPr>
          <w:rFonts w:cs="Arial"/>
          <w:color w:val="000000"/>
          <w:sz w:val="23"/>
          <w:szCs w:val="23"/>
        </w:rPr>
        <w:t xml:space="preserve"> </w:t>
      </w:r>
    </w:p>
    <w:p w14:paraId="31BD55C4" w14:textId="0837469D"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Child protection is a shared responsibility between the </w:t>
      </w:r>
      <w:r w:rsidRPr="007F01E6">
        <w:rPr>
          <w:rFonts w:cs="Arial"/>
          <w:color w:val="808080"/>
          <w:sz w:val="23"/>
          <w:szCs w:val="23"/>
        </w:rPr>
        <w:t>[Name of Organisation]</w:t>
      </w:r>
      <w:r w:rsidR="00880879">
        <w:rPr>
          <w:rFonts w:cs="Arial"/>
          <w:color w:val="000000"/>
          <w:sz w:val="23"/>
          <w:szCs w:val="23"/>
        </w:rPr>
        <w:t xml:space="preserve"> and</w:t>
      </w:r>
      <w:r w:rsidRPr="007F01E6">
        <w:rPr>
          <w:rFonts w:cs="Arial"/>
          <w:color w:val="000000"/>
          <w:sz w:val="23"/>
          <w:szCs w:val="23"/>
        </w:rPr>
        <w:t xml:space="preserve"> all </w:t>
      </w:r>
      <w:r w:rsidR="003A5531">
        <w:rPr>
          <w:rFonts w:cs="Arial"/>
          <w:color w:val="000000"/>
          <w:sz w:val="23"/>
          <w:szCs w:val="23"/>
        </w:rPr>
        <w:t>staff</w:t>
      </w:r>
      <w:r w:rsidRPr="007F01E6">
        <w:rPr>
          <w:rFonts w:cs="Arial"/>
          <w:color w:val="000000"/>
          <w:sz w:val="23"/>
          <w:szCs w:val="23"/>
        </w:rPr>
        <w:t xml:space="preserve">, contractors, </w:t>
      </w:r>
      <w:r w:rsidR="003A5531">
        <w:rPr>
          <w:rFonts w:cs="Arial"/>
          <w:color w:val="000000"/>
          <w:sz w:val="23"/>
          <w:szCs w:val="23"/>
        </w:rPr>
        <w:t xml:space="preserve">volunteers, </w:t>
      </w:r>
      <w:r w:rsidRPr="007F01E6">
        <w:rPr>
          <w:rFonts w:cs="Arial"/>
          <w:color w:val="000000"/>
          <w:sz w:val="23"/>
          <w:szCs w:val="23"/>
        </w:rPr>
        <w:t xml:space="preserve">associates, and members of the </w:t>
      </w:r>
      <w:r w:rsidRPr="007F01E6">
        <w:rPr>
          <w:rFonts w:cs="Arial"/>
          <w:color w:val="808080"/>
          <w:sz w:val="23"/>
          <w:szCs w:val="23"/>
        </w:rPr>
        <w:t xml:space="preserve">[Name of Organisation] </w:t>
      </w:r>
      <w:r w:rsidRPr="007F01E6">
        <w:rPr>
          <w:rFonts w:cs="Arial"/>
          <w:color w:val="000000"/>
          <w:sz w:val="23"/>
          <w:szCs w:val="23"/>
        </w:rPr>
        <w:t>community.</w:t>
      </w:r>
    </w:p>
    <w:p w14:paraId="47900A3B" w14:textId="77777777" w:rsidR="007F01E6" w:rsidRPr="007F01E6" w:rsidRDefault="007F01E6" w:rsidP="00FD6C6F">
      <w:pPr>
        <w:spacing w:before="240" w:after="0"/>
        <w:rPr>
          <w:rFonts w:cs="Arial"/>
          <w:color w:val="000000"/>
          <w:sz w:val="23"/>
          <w:szCs w:val="23"/>
        </w:rPr>
      </w:pPr>
      <w:r w:rsidRPr="00177EFF">
        <w:rPr>
          <w:rFonts w:cs="Arial"/>
          <w:color w:val="808080"/>
          <w:sz w:val="23"/>
          <w:szCs w:val="23"/>
        </w:rPr>
        <w:t>[Name of Organisation]</w:t>
      </w:r>
      <w:r w:rsidRPr="00177EFF">
        <w:rPr>
          <w:rFonts w:cs="Arial"/>
          <w:color w:val="000000"/>
          <w:sz w:val="23"/>
          <w:szCs w:val="23"/>
        </w:rPr>
        <w:t xml:space="preserve"> will consider the opinions of children and use their opinions to develop child protection policies.</w:t>
      </w:r>
    </w:p>
    <w:p w14:paraId="7BE564F4" w14:textId="77777777" w:rsidR="003D657C" w:rsidRDefault="007F01E6" w:rsidP="00FD6C6F">
      <w:pPr>
        <w:spacing w:before="240" w:after="0"/>
        <w:rPr>
          <w:rFonts w:cs="Arial"/>
          <w:color w:val="000000"/>
          <w:sz w:val="23"/>
          <w:szCs w:val="23"/>
        </w:rPr>
      </w:pPr>
      <w:r w:rsidRPr="007F01E6">
        <w:rPr>
          <w:rFonts w:cs="Arial"/>
          <w:color w:val="808080"/>
          <w:sz w:val="23"/>
          <w:szCs w:val="23"/>
        </w:rPr>
        <w:t>[Name of Organisation]</w:t>
      </w:r>
      <w:r w:rsidRPr="007F01E6">
        <w:rPr>
          <w:rFonts w:cs="Arial"/>
          <w:color w:val="000000"/>
          <w:sz w:val="23"/>
          <w:szCs w:val="23"/>
        </w:rPr>
        <w:t xml:space="preserve"> supports and respects all children, staff </w:t>
      </w:r>
      <w:r w:rsidR="003A5531">
        <w:rPr>
          <w:rFonts w:cs="Arial"/>
          <w:color w:val="000000"/>
          <w:sz w:val="23"/>
          <w:szCs w:val="23"/>
        </w:rPr>
        <w:t xml:space="preserve">contractors and </w:t>
      </w:r>
      <w:r w:rsidRPr="007F01E6">
        <w:rPr>
          <w:rFonts w:cs="Arial"/>
          <w:color w:val="000000"/>
          <w:sz w:val="23"/>
          <w:szCs w:val="23"/>
        </w:rPr>
        <w:t xml:space="preserve">volunteers. </w:t>
      </w:r>
    </w:p>
    <w:p w14:paraId="2A5ED795" w14:textId="77777777" w:rsidR="000E0772" w:rsidRDefault="007F01E6" w:rsidP="00FD6C6F">
      <w:pPr>
        <w:spacing w:before="240" w:after="0"/>
        <w:rPr>
          <w:rFonts w:cs="Arial"/>
          <w:color w:val="808080"/>
          <w:sz w:val="23"/>
          <w:szCs w:val="23"/>
        </w:rPr>
      </w:pPr>
      <w:r w:rsidRPr="007F01E6">
        <w:rPr>
          <w:rFonts w:cs="Arial"/>
          <w:color w:val="808080"/>
          <w:sz w:val="23"/>
          <w:szCs w:val="23"/>
        </w:rPr>
        <w:t xml:space="preserve">[Name of Organisation] </w:t>
      </w:r>
      <w:r w:rsidRPr="007F01E6">
        <w:rPr>
          <w:rFonts w:cs="Arial"/>
          <w:color w:val="000000"/>
          <w:sz w:val="23"/>
          <w:szCs w:val="23"/>
        </w:rPr>
        <w:t xml:space="preserve">is committed to the cultural safety of </w:t>
      </w:r>
      <w:r w:rsidR="000E0772">
        <w:rPr>
          <w:rFonts w:cs="Arial"/>
          <w:color w:val="000000"/>
          <w:sz w:val="23"/>
          <w:szCs w:val="23"/>
        </w:rPr>
        <w:t>children, and</w:t>
      </w:r>
      <w:r w:rsidR="000E0772" w:rsidRPr="00177EFF">
        <w:rPr>
          <w:rFonts w:cs="Arial"/>
          <w:sz w:val="23"/>
          <w:szCs w:val="23"/>
        </w:rPr>
        <w:t xml:space="preserve"> pays particular attention to the safety and cultural safety of the following groups of children, in recognition of their increased vulnerability, and diverse and unique identities and experiences:</w:t>
      </w:r>
      <w:r w:rsidR="00FD6C6F">
        <w:rPr>
          <w:rFonts w:cs="Arial"/>
          <w:sz w:val="23"/>
          <w:szCs w:val="23"/>
        </w:rPr>
        <w:t xml:space="preserve"> </w:t>
      </w:r>
    </w:p>
    <w:p w14:paraId="13813B2F" w14:textId="5B1BB227" w:rsidR="000E0772" w:rsidRDefault="007F01E6" w:rsidP="00FD6C6F">
      <w:pPr>
        <w:numPr>
          <w:ilvl w:val="0"/>
          <w:numId w:val="28"/>
        </w:numPr>
        <w:spacing w:before="120" w:after="0"/>
        <w:rPr>
          <w:rFonts w:cs="Arial"/>
          <w:color w:val="000000"/>
          <w:sz w:val="23"/>
          <w:szCs w:val="23"/>
        </w:rPr>
      </w:pPr>
      <w:r w:rsidRPr="007F01E6">
        <w:rPr>
          <w:rFonts w:cs="Arial"/>
          <w:color w:val="000000"/>
          <w:sz w:val="23"/>
          <w:szCs w:val="23"/>
        </w:rPr>
        <w:t xml:space="preserve">Aboriginal </w:t>
      </w:r>
      <w:r w:rsidR="000E0772">
        <w:rPr>
          <w:rFonts w:cs="Arial"/>
          <w:color w:val="000000"/>
          <w:sz w:val="23"/>
          <w:szCs w:val="23"/>
        </w:rPr>
        <w:t xml:space="preserve">and Torres Strait Islander </w:t>
      </w:r>
      <w:r w:rsidRPr="007F01E6">
        <w:rPr>
          <w:rFonts w:cs="Arial"/>
          <w:color w:val="000000"/>
          <w:sz w:val="23"/>
          <w:szCs w:val="23"/>
        </w:rPr>
        <w:t>children</w:t>
      </w:r>
      <w:r w:rsidR="000E0772">
        <w:rPr>
          <w:rFonts w:cs="Arial"/>
          <w:color w:val="000000"/>
          <w:sz w:val="23"/>
          <w:szCs w:val="23"/>
        </w:rPr>
        <w:t xml:space="preserve"> and young people</w:t>
      </w:r>
    </w:p>
    <w:p w14:paraId="5FC83B8F" w14:textId="0274E9FF" w:rsidR="000E0772" w:rsidRDefault="000E0772" w:rsidP="00FD6C6F">
      <w:pPr>
        <w:numPr>
          <w:ilvl w:val="0"/>
          <w:numId w:val="28"/>
        </w:numPr>
        <w:spacing w:before="120" w:after="0"/>
        <w:rPr>
          <w:rFonts w:cs="Arial"/>
          <w:color w:val="000000"/>
          <w:sz w:val="23"/>
          <w:szCs w:val="23"/>
        </w:rPr>
      </w:pPr>
      <w:r>
        <w:rPr>
          <w:rFonts w:cs="Arial"/>
          <w:color w:val="000000"/>
          <w:sz w:val="23"/>
          <w:szCs w:val="23"/>
        </w:rPr>
        <w:lastRenderedPageBreak/>
        <w:t xml:space="preserve">children </w:t>
      </w:r>
      <w:r w:rsidR="007F01E6" w:rsidRPr="007F01E6">
        <w:rPr>
          <w:rFonts w:cs="Arial"/>
          <w:color w:val="000000"/>
          <w:sz w:val="23"/>
          <w:szCs w:val="23"/>
        </w:rPr>
        <w:t>from culturally and linguistically diverse backgrounds</w:t>
      </w:r>
    </w:p>
    <w:p w14:paraId="1FA1D3B6" w14:textId="5A419AF3" w:rsidR="000E0772" w:rsidRDefault="007F01E6" w:rsidP="00FD6C6F">
      <w:pPr>
        <w:numPr>
          <w:ilvl w:val="0"/>
          <w:numId w:val="28"/>
        </w:numPr>
        <w:spacing w:before="120" w:after="0"/>
        <w:rPr>
          <w:rFonts w:cs="Arial"/>
          <w:color w:val="000000"/>
          <w:sz w:val="23"/>
          <w:szCs w:val="23"/>
        </w:rPr>
      </w:pPr>
      <w:r w:rsidRPr="007F01E6">
        <w:rPr>
          <w:rFonts w:cs="Arial"/>
          <w:color w:val="000000"/>
          <w:sz w:val="23"/>
          <w:szCs w:val="23"/>
        </w:rPr>
        <w:t xml:space="preserve">children living with a </w:t>
      </w:r>
      <w:proofErr w:type="gramStart"/>
      <w:r w:rsidRPr="007F01E6">
        <w:rPr>
          <w:rFonts w:cs="Arial"/>
          <w:color w:val="000000"/>
          <w:sz w:val="23"/>
          <w:szCs w:val="23"/>
        </w:rPr>
        <w:t>disability</w:t>
      </w:r>
      <w:proofErr w:type="gramEnd"/>
    </w:p>
    <w:p w14:paraId="1E43C323" w14:textId="010EC560" w:rsidR="000E0772" w:rsidRDefault="000E0772" w:rsidP="00FD6C6F">
      <w:pPr>
        <w:numPr>
          <w:ilvl w:val="0"/>
          <w:numId w:val="28"/>
        </w:numPr>
        <w:spacing w:before="120" w:after="0"/>
        <w:rPr>
          <w:rFonts w:cs="Arial"/>
          <w:color w:val="000000"/>
          <w:sz w:val="23"/>
          <w:szCs w:val="23"/>
        </w:rPr>
      </w:pPr>
      <w:r>
        <w:rPr>
          <w:rFonts w:cs="Arial"/>
          <w:color w:val="000000"/>
          <w:sz w:val="23"/>
          <w:szCs w:val="23"/>
        </w:rPr>
        <w:t xml:space="preserve">children who identify as lesbian, gay, </w:t>
      </w:r>
      <w:proofErr w:type="gramStart"/>
      <w:r>
        <w:rPr>
          <w:rFonts w:cs="Arial"/>
          <w:color w:val="000000"/>
          <w:sz w:val="23"/>
          <w:szCs w:val="23"/>
        </w:rPr>
        <w:t>bisexual</w:t>
      </w:r>
      <w:proofErr w:type="gramEnd"/>
      <w:r w:rsidR="00032C44">
        <w:rPr>
          <w:rFonts w:cs="Arial"/>
          <w:color w:val="000000"/>
          <w:sz w:val="23"/>
          <w:szCs w:val="23"/>
        </w:rPr>
        <w:t xml:space="preserve"> or</w:t>
      </w:r>
      <w:r>
        <w:rPr>
          <w:rFonts w:cs="Arial"/>
          <w:color w:val="000000"/>
          <w:sz w:val="23"/>
          <w:szCs w:val="23"/>
        </w:rPr>
        <w:t xml:space="preserve"> trans</w:t>
      </w:r>
    </w:p>
    <w:p w14:paraId="28A1DD46" w14:textId="3044B91C" w:rsidR="000E0772" w:rsidRDefault="000E0772" w:rsidP="00FD6C6F">
      <w:pPr>
        <w:numPr>
          <w:ilvl w:val="0"/>
          <w:numId w:val="28"/>
        </w:numPr>
        <w:spacing w:before="120" w:after="0"/>
        <w:rPr>
          <w:rFonts w:cs="Arial"/>
          <w:color w:val="000000"/>
          <w:sz w:val="23"/>
          <w:szCs w:val="23"/>
        </w:rPr>
      </w:pPr>
      <w:r>
        <w:rPr>
          <w:rFonts w:cs="Arial"/>
          <w:color w:val="000000"/>
          <w:sz w:val="23"/>
          <w:szCs w:val="23"/>
        </w:rPr>
        <w:t xml:space="preserve">children who are </w:t>
      </w:r>
      <w:r w:rsidR="00032C44">
        <w:rPr>
          <w:rFonts w:cs="Arial"/>
          <w:color w:val="000000"/>
          <w:sz w:val="23"/>
          <w:szCs w:val="23"/>
        </w:rPr>
        <w:t xml:space="preserve">intersex, </w:t>
      </w:r>
      <w:r>
        <w:rPr>
          <w:rFonts w:cs="Arial"/>
          <w:color w:val="000000"/>
          <w:sz w:val="23"/>
          <w:szCs w:val="23"/>
        </w:rPr>
        <w:t>non-binary or gender diverse</w:t>
      </w:r>
    </w:p>
    <w:p w14:paraId="64B28BD0" w14:textId="77777777" w:rsidR="007F01E6" w:rsidRPr="007F01E6" w:rsidRDefault="000E0772" w:rsidP="00FD6C6F">
      <w:pPr>
        <w:numPr>
          <w:ilvl w:val="0"/>
          <w:numId w:val="28"/>
        </w:numPr>
        <w:spacing w:before="120" w:after="0"/>
        <w:rPr>
          <w:rFonts w:cs="Arial"/>
          <w:color w:val="000000"/>
          <w:sz w:val="23"/>
          <w:szCs w:val="23"/>
        </w:rPr>
      </w:pPr>
      <w:r>
        <w:rPr>
          <w:rFonts w:cs="Arial"/>
          <w:color w:val="000000"/>
          <w:sz w:val="23"/>
          <w:szCs w:val="23"/>
        </w:rPr>
        <w:t xml:space="preserve">children in and out of home care and </w:t>
      </w:r>
      <w:r w:rsidR="00032C44">
        <w:rPr>
          <w:rFonts w:cs="Arial"/>
          <w:color w:val="000000"/>
          <w:sz w:val="23"/>
          <w:szCs w:val="23"/>
        </w:rPr>
        <w:t xml:space="preserve">the </w:t>
      </w:r>
      <w:r>
        <w:rPr>
          <w:rFonts w:cs="Arial"/>
          <w:color w:val="000000"/>
          <w:sz w:val="23"/>
          <w:szCs w:val="23"/>
        </w:rPr>
        <w:t>youth justice</w:t>
      </w:r>
      <w:r w:rsidR="00032C44">
        <w:rPr>
          <w:rFonts w:cs="Arial"/>
          <w:color w:val="000000"/>
          <w:sz w:val="23"/>
          <w:szCs w:val="23"/>
        </w:rPr>
        <w:t xml:space="preserve"> system</w:t>
      </w:r>
      <w:r w:rsidR="007F01E6" w:rsidRPr="007F01E6">
        <w:rPr>
          <w:rFonts w:cs="Arial"/>
          <w:color w:val="000000"/>
          <w:sz w:val="23"/>
          <w:szCs w:val="23"/>
        </w:rPr>
        <w:t>.</w:t>
      </w:r>
    </w:p>
    <w:p w14:paraId="30AA8C0C" w14:textId="75825217" w:rsidR="00AC09B3" w:rsidRPr="007F01E6" w:rsidRDefault="00032C44" w:rsidP="00FD6C6F">
      <w:pPr>
        <w:spacing w:before="240" w:after="0"/>
        <w:rPr>
          <w:rFonts w:cs="Arial"/>
          <w:color w:val="000000"/>
          <w:sz w:val="23"/>
          <w:szCs w:val="23"/>
        </w:rPr>
      </w:pPr>
      <w:r>
        <w:rPr>
          <w:rFonts w:cs="Arial"/>
          <w:color w:val="000000"/>
          <w:sz w:val="23"/>
          <w:szCs w:val="23"/>
        </w:rPr>
        <w:t>A</w:t>
      </w:r>
      <w:r w:rsidR="007F01E6" w:rsidRPr="007F01E6">
        <w:rPr>
          <w:rFonts w:cs="Arial"/>
          <w:color w:val="000000"/>
          <w:sz w:val="23"/>
          <w:szCs w:val="23"/>
        </w:rPr>
        <w:t xml:space="preserve">ny person </w:t>
      </w:r>
      <w:r>
        <w:rPr>
          <w:rFonts w:cs="Arial"/>
          <w:color w:val="000000"/>
          <w:sz w:val="23"/>
          <w:szCs w:val="23"/>
        </w:rPr>
        <w:t xml:space="preserve">who </w:t>
      </w:r>
      <w:r w:rsidR="007F01E6" w:rsidRPr="007F01E6">
        <w:rPr>
          <w:rFonts w:cs="Arial"/>
          <w:color w:val="000000"/>
          <w:sz w:val="23"/>
          <w:szCs w:val="23"/>
        </w:rPr>
        <w:t xml:space="preserve">believes a child is </w:t>
      </w:r>
      <w:r>
        <w:rPr>
          <w:rFonts w:cs="Arial"/>
          <w:color w:val="000000"/>
          <w:sz w:val="23"/>
          <w:szCs w:val="23"/>
        </w:rPr>
        <w:t>at</w:t>
      </w:r>
      <w:r w:rsidRPr="007F01E6">
        <w:rPr>
          <w:rFonts w:cs="Arial"/>
          <w:color w:val="000000"/>
          <w:sz w:val="23"/>
          <w:szCs w:val="23"/>
        </w:rPr>
        <w:t xml:space="preserve"> </w:t>
      </w:r>
      <w:r w:rsidR="007F01E6" w:rsidRPr="007F01E6">
        <w:rPr>
          <w:rFonts w:cs="Arial"/>
          <w:color w:val="000000"/>
          <w:sz w:val="23"/>
          <w:szCs w:val="23"/>
        </w:rPr>
        <w:t>immediate risk of abuse</w:t>
      </w:r>
      <w:r>
        <w:rPr>
          <w:rFonts w:cs="Arial"/>
          <w:color w:val="000000"/>
          <w:sz w:val="23"/>
          <w:szCs w:val="23"/>
        </w:rPr>
        <w:t xml:space="preserve"> must contact the police</w:t>
      </w:r>
      <w:r w:rsidRPr="007F01E6">
        <w:rPr>
          <w:rFonts w:cs="Arial"/>
          <w:color w:val="000000"/>
          <w:sz w:val="23"/>
          <w:szCs w:val="23"/>
        </w:rPr>
        <w:t xml:space="preserve"> </w:t>
      </w:r>
      <w:r>
        <w:rPr>
          <w:rFonts w:cs="Arial"/>
          <w:color w:val="000000"/>
          <w:sz w:val="23"/>
          <w:szCs w:val="23"/>
        </w:rPr>
        <w:t>(</w:t>
      </w:r>
      <w:r w:rsidR="007F01E6" w:rsidRPr="007F01E6">
        <w:rPr>
          <w:rFonts w:cs="Arial"/>
          <w:color w:val="000000"/>
          <w:sz w:val="23"/>
          <w:szCs w:val="23"/>
        </w:rPr>
        <w:t>telephone 000</w:t>
      </w:r>
      <w:r>
        <w:rPr>
          <w:rFonts w:cs="Arial"/>
          <w:color w:val="000000"/>
          <w:sz w:val="23"/>
          <w:szCs w:val="23"/>
        </w:rPr>
        <w:t>)</w:t>
      </w:r>
      <w:r w:rsidR="007F01E6" w:rsidRPr="007F01E6">
        <w:rPr>
          <w:rFonts w:cs="Arial"/>
          <w:color w:val="000000"/>
          <w:sz w:val="23"/>
          <w:szCs w:val="23"/>
        </w:rPr>
        <w:t xml:space="preserve">. </w:t>
      </w:r>
    </w:p>
    <w:p w14:paraId="19CB67E7" w14:textId="77777777" w:rsidR="0071037E" w:rsidRPr="00177EFF" w:rsidRDefault="00AC09B3" w:rsidP="00FD6C6F">
      <w:pPr>
        <w:pStyle w:val="Heading2"/>
        <w:spacing w:before="240" w:after="0"/>
      </w:pPr>
      <w:r w:rsidRPr="00B9220C">
        <w:rPr>
          <w:rFonts w:cs="Arial"/>
          <w:color w:val="808080"/>
        </w:rPr>
        <w:t>[Name of Organisation]</w:t>
      </w:r>
      <w:r w:rsidRPr="00B9220C">
        <w:rPr>
          <w:rFonts w:cs="Arial"/>
          <w:lang w:val="en-AU"/>
        </w:rPr>
        <w:t xml:space="preserve">’s </w:t>
      </w:r>
      <w:r>
        <w:rPr>
          <w:rFonts w:cs="Arial"/>
          <w:lang w:val="en-AU"/>
        </w:rPr>
        <w:t>Approach to Child Safety</w:t>
      </w:r>
    </w:p>
    <w:p w14:paraId="2B5DBD98" w14:textId="23942854" w:rsidR="00AC09B3" w:rsidRPr="0023330A" w:rsidRDefault="00AC09B3" w:rsidP="00FD6C6F">
      <w:pPr>
        <w:spacing w:before="240" w:after="0"/>
        <w:rPr>
          <w:rFonts w:cs="Arial"/>
          <w:color w:val="808080"/>
          <w:sz w:val="23"/>
          <w:szCs w:val="23"/>
        </w:rPr>
      </w:pPr>
      <w:r w:rsidRPr="00177EFF">
        <w:rPr>
          <w:sz w:val="23"/>
          <w:szCs w:val="23"/>
        </w:rPr>
        <w:t>In continuing to implement and promote a child</w:t>
      </w:r>
      <w:r w:rsidR="00032C44">
        <w:rPr>
          <w:sz w:val="23"/>
          <w:szCs w:val="23"/>
        </w:rPr>
        <w:t>-</w:t>
      </w:r>
      <w:r w:rsidRPr="00177EFF">
        <w:rPr>
          <w:sz w:val="23"/>
          <w:szCs w:val="23"/>
        </w:rPr>
        <w:t xml:space="preserve">safe system of work, </w:t>
      </w:r>
      <w:r w:rsidRPr="0023330A">
        <w:rPr>
          <w:rFonts w:cs="Arial"/>
          <w:color w:val="808080"/>
          <w:sz w:val="23"/>
          <w:szCs w:val="23"/>
        </w:rPr>
        <w:t>[Name of Organisation]</w:t>
      </w:r>
      <w:r w:rsidRPr="0023330A">
        <w:rPr>
          <w:rFonts w:cs="Arial"/>
          <w:color w:val="000000"/>
          <w:sz w:val="23"/>
          <w:szCs w:val="23"/>
        </w:rPr>
        <w:t xml:space="preserve"> will:</w:t>
      </w:r>
      <w:r w:rsidRPr="0023330A">
        <w:rPr>
          <w:rFonts w:cs="Arial"/>
          <w:color w:val="808080"/>
          <w:sz w:val="23"/>
          <w:szCs w:val="23"/>
        </w:rPr>
        <w:t xml:space="preserve"> </w:t>
      </w:r>
    </w:p>
    <w:p w14:paraId="463F3E4B" w14:textId="615DDD8B" w:rsidR="00AC09B3" w:rsidRPr="00177EFF" w:rsidRDefault="00AC09B3" w:rsidP="00FD6C6F">
      <w:pPr>
        <w:numPr>
          <w:ilvl w:val="0"/>
          <w:numId w:val="28"/>
        </w:numPr>
        <w:spacing w:before="120" w:after="0"/>
        <w:rPr>
          <w:rFonts w:cs="Arial"/>
          <w:color w:val="000000"/>
          <w:sz w:val="23"/>
          <w:szCs w:val="23"/>
        </w:rPr>
      </w:pPr>
      <w:r w:rsidRPr="0023330A">
        <w:rPr>
          <w:rFonts w:cs="Arial"/>
          <w:color w:val="000000"/>
          <w:sz w:val="23"/>
          <w:szCs w:val="23"/>
        </w:rPr>
        <w:t xml:space="preserve">develop </w:t>
      </w:r>
      <w:r w:rsidRPr="00177EFF">
        <w:rPr>
          <w:sz w:val="23"/>
          <w:szCs w:val="23"/>
          <w:lang w:eastAsia="en-AU"/>
        </w:rPr>
        <w:t>an environment in which children feel listened to</w:t>
      </w:r>
      <w:r w:rsidR="00032C44">
        <w:rPr>
          <w:sz w:val="23"/>
          <w:szCs w:val="23"/>
          <w:lang w:eastAsia="en-AU"/>
        </w:rPr>
        <w:t xml:space="preserve"> and</w:t>
      </w:r>
      <w:r w:rsidRPr="00177EFF">
        <w:rPr>
          <w:sz w:val="23"/>
          <w:szCs w:val="23"/>
          <w:lang w:eastAsia="en-AU"/>
        </w:rPr>
        <w:t xml:space="preserve"> valued</w:t>
      </w:r>
      <w:r w:rsidR="00032C44">
        <w:rPr>
          <w:sz w:val="23"/>
          <w:szCs w:val="23"/>
          <w:lang w:eastAsia="en-AU"/>
        </w:rPr>
        <w:t>,</w:t>
      </w:r>
      <w:r w:rsidRPr="00177EFF">
        <w:rPr>
          <w:sz w:val="23"/>
          <w:szCs w:val="23"/>
          <w:lang w:eastAsia="en-AU"/>
        </w:rPr>
        <w:t xml:space="preserve"> and </w:t>
      </w:r>
      <w:r w:rsidR="00032C44">
        <w:rPr>
          <w:sz w:val="23"/>
          <w:szCs w:val="23"/>
          <w:lang w:eastAsia="en-AU"/>
        </w:rPr>
        <w:t xml:space="preserve">in which </w:t>
      </w:r>
      <w:r w:rsidRPr="00177EFF">
        <w:rPr>
          <w:sz w:val="23"/>
          <w:szCs w:val="23"/>
          <w:lang w:eastAsia="en-AU"/>
        </w:rPr>
        <w:t xml:space="preserve">their concerns are acted upon, including encouraging and allowing children to participate in decisions important to </w:t>
      </w:r>
      <w:proofErr w:type="gramStart"/>
      <w:r w:rsidRPr="00177EFF">
        <w:rPr>
          <w:sz w:val="23"/>
          <w:szCs w:val="23"/>
          <w:lang w:eastAsia="en-AU"/>
        </w:rPr>
        <w:t>them</w:t>
      </w:r>
      <w:proofErr w:type="gramEnd"/>
    </w:p>
    <w:p w14:paraId="0345A76E" w14:textId="6908F589" w:rsidR="00AC09B3" w:rsidRPr="00177EFF" w:rsidRDefault="00AC09B3" w:rsidP="00FD6C6F">
      <w:pPr>
        <w:numPr>
          <w:ilvl w:val="0"/>
          <w:numId w:val="28"/>
        </w:numPr>
        <w:spacing w:before="120" w:after="0"/>
        <w:rPr>
          <w:rFonts w:cs="Arial"/>
          <w:color w:val="000000"/>
          <w:sz w:val="23"/>
          <w:szCs w:val="23"/>
        </w:rPr>
      </w:pPr>
      <w:r w:rsidRPr="0023330A">
        <w:rPr>
          <w:rFonts w:cs="Arial"/>
          <w:color w:val="000000"/>
          <w:sz w:val="23"/>
          <w:szCs w:val="23"/>
        </w:rPr>
        <w:t xml:space="preserve">consult </w:t>
      </w:r>
      <w:r w:rsidRPr="00177EFF">
        <w:rPr>
          <w:sz w:val="23"/>
          <w:szCs w:val="23"/>
          <w:lang w:eastAsia="en-AU"/>
        </w:rPr>
        <w:t xml:space="preserve">with staff and other appropriate parties, including families and </w:t>
      </w:r>
      <w:proofErr w:type="gramStart"/>
      <w:r w:rsidRPr="00177EFF">
        <w:rPr>
          <w:sz w:val="23"/>
          <w:szCs w:val="23"/>
          <w:lang w:eastAsia="en-AU"/>
        </w:rPr>
        <w:t>children</w:t>
      </w:r>
      <w:proofErr w:type="gramEnd"/>
    </w:p>
    <w:p w14:paraId="2234D4D2" w14:textId="02D5A50F" w:rsidR="0071037E" w:rsidRPr="0023330A" w:rsidRDefault="00AC09B3" w:rsidP="00FD6C6F">
      <w:pPr>
        <w:numPr>
          <w:ilvl w:val="0"/>
          <w:numId w:val="28"/>
        </w:numPr>
        <w:spacing w:before="120" w:after="0"/>
        <w:rPr>
          <w:rFonts w:cs="Arial"/>
          <w:color w:val="000000"/>
          <w:sz w:val="23"/>
          <w:szCs w:val="23"/>
        </w:rPr>
      </w:pPr>
      <w:r w:rsidRPr="00177EFF">
        <w:rPr>
          <w:sz w:val="23"/>
          <w:szCs w:val="23"/>
          <w:lang w:eastAsia="en-AU"/>
        </w:rPr>
        <w:t xml:space="preserve">assess and manage the risk of abuse to children who interact with </w:t>
      </w:r>
      <w:r w:rsidRPr="0023330A">
        <w:rPr>
          <w:rFonts w:cs="Arial"/>
          <w:color w:val="808080"/>
          <w:sz w:val="23"/>
          <w:szCs w:val="23"/>
        </w:rPr>
        <w:t>[Name of Organisation]</w:t>
      </w:r>
      <w:r w:rsidRPr="00177EFF">
        <w:rPr>
          <w:sz w:val="23"/>
          <w:szCs w:val="23"/>
          <w:lang w:eastAsia="en-AU"/>
        </w:rPr>
        <w:t xml:space="preserve">, including through recruitment practices and </w:t>
      </w:r>
      <w:proofErr w:type="gramStart"/>
      <w:r w:rsidRPr="00177EFF">
        <w:rPr>
          <w:sz w:val="23"/>
          <w:szCs w:val="23"/>
          <w:lang w:eastAsia="en-AU"/>
        </w:rPr>
        <w:t>online</w:t>
      </w:r>
      <w:proofErr w:type="gramEnd"/>
    </w:p>
    <w:p w14:paraId="5FD5360F" w14:textId="11CE4C34" w:rsidR="0023330A" w:rsidRPr="00177EFF" w:rsidRDefault="0023330A" w:rsidP="00FD6C6F">
      <w:pPr>
        <w:numPr>
          <w:ilvl w:val="0"/>
          <w:numId w:val="28"/>
        </w:numPr>
        <w:spacing w:before="120" w:after="0"/>
        <w:rPr>
          <w:rFonts w:cs="Arial"/>
          <w:color w:val="000000"/>
          <w:sz w:val="23"/>
          <w:szCs w:val="23"/>
        </w:rPr>
      </w:pPr>
      <w:r w:rsidRPr="0023330A">
        <w:rPr>
          <w:rFonts w:cs="Arial"/>
          <w:color w:val="000000"/>
          <w:sz w:val="23"/>
          <w:szCs w:val="23"/>
        </w:rPr>
        <w:t xml:space="preserve">take a </w:t>
      </w:r>
      <w:r w:rsidRPr="00177EFF">
        <w:rPr>
          <w:sz w:val="23"/>
          <w:szCs w:val="23"/>
          <w:lang w:eastAsia="en-AU"/>
        </w:rPr>
        <w:t xml:space="preserve">proactive approach to child safety, including fostering a culture of openness that </w:t>
      </w:r>
      <w:r w:rsidR="00032C44">
        <w:rPr>
          <w:sz w:val="23"/>
          <w:szCs w:val="23"/>
          <w:lang w:eastAsia="en-AU"/>
        </w:rPr>
        <w:t>encourages</w:t>
      </w:r>
      <w:r w:rsidR="00032C44" w:rsidRPr="00177EFF">
        <w:rPr>
          <w:sz w:val="23"/>
          <w:szCs w:val="23"/>
          <w:lang w:eastAsia="en-AU"/>
        </w:rPr>
        <w:t xml:space="preserve"> </w:t>
      </w:r>
      <w:r w:rsidRPr="00177EFF">
        <w:rPr>
          <w:sz w:val="23"/>
          <w:szCs w:val="23"/>
          <w:lang w:eastAsia="en-AU"/>
        </w:rPr>
        <w:t xml:space="preserve">all staff to report any concerns of child safety </w:t>
      </w:r>
      <w:r w:rsidR="00032C44">
        <w:rPr>
          <w:sz w:val="23"/>
          <w:szCs w:val="23"/>
          <w:lang w:eastAsia="en-AU"/>
        </w:rPr>
        <w:t xml:space="preserve">and supports them in this </w:t>
      </w:r>
      <w:proofErr w:type="gramStart"/>
      <w:r w:rsidR="00032C44">
        <w:rPr>
          <w:sz w:val="23"/>
          <w:szCs w:val="23"/>
          <w:lang w:eastAsia="en-AU"/>
        </w:rPr>
        <w:t>process</w:t>
      </w:r>
      <w:proofErr w:type="gramEnd"/>
    </w:p>
    <w:p w14:paraId="1187D005" w14:textId="324E1EDD" w:rsidR="0023330A" w:rsidRPr="00177EFF" w:rsidRDefault="0023330A" w:rsidP="00FD6C6F">
      <w:pPr>
        <w:numPr>
          <w:ilvl w:val="0"/>
          <w:numId w:val="28"/>
        </w:numPr>
        <w:spacing w:before="120" w:after="0"/>
        <w:rPr>
          <w:rFonts w:cs="Arial"/>
          <w:color w:val="000000"/>
          <w:sz w:val="23"/>
          <w:szCs w:val="23"/>
        </w:rPr>
      </w:pPr>
      <w:r w:rsidRPr="0023330A">
        <w:rPr>
          <w:rFonts w:cs="Arial"/>
          <w:color w:val="000000"/>
          <w:sz w:val="23"/>
          <w:szCs w:val="23"/>
        </w:rPr>
        <w:t xml:space="preserve">report </w:t>
      </w:r>
      <w:r w:rsidRPr="00177EFF">
        <w:rPr>
          <w:sz w:val="23"/>
          <w:szCs w:val="23"/>
          <w:lang w:eastAsia="en-AU"/>
        </w:rPr>
        <w:t xml:space="preserve">suspected abuse, neglect or mistreatment promptly to the appropriate authority, whether or not the law requires </w:t>
      </w:r>
      <w:proofErr w:type="gramStart"/>
      <w:r w:rsidRPr="00177EFF">
        <w:rPr>
          <w:sz w:val="23"/>
          <w:szCs w:val="23"/>
          <w:lang w:eastAsia="en-AU"/>
        </w:rPr>
        <w:t>reporting</w:t>
      </w:r>
      <w:proofErr w:type="gramEnd"/>
    </w:p>
    <w:p w14:paraId="2243F8E1" w14:textId="5941781E" w:rsidR="0023330A" w:rsidRPr="00177EFF" w:rsidRDefault="0023330A" w:rsidP="00FD6C6F">
      <w:pPr>
        <w:numPr>
          <w:ilvl w:val="0"/>
          <w:numId w:val="28"/>
        </w:numPr>
        <w:spacing w:before="120" w:after="0"/>
        <w:rPr>
          <w:rFonts w:cs="Arial"/>
          <w:color w:val="000000"/>
          <w:sz w:val="23"/>
          <w:szCs w:val="23"/>
        </w:rPr>
      </w:pPr>
      <w:r w:rsidRPr="0023330A">
        <w:rPr>
          <w:rFonts w:cs="Arial"/>
          <w:color w:val="000000"/>
          <w:sz w:val="23"/>
          <w:szCs w:val="23"/>
        </w:rPr>
        <w:t xml:space="preserve">ensure </w:t>
      </w:r>
      <w:r w:rsidRPr="00177EFF">
        <w:rPr>
          <w:sz w:val="23"/>
          <w:szCs w:val="23"/>
          <w:lang w:eastAsia="en-AU"/>
        </w:rPr>
        <w:t xml:space="preserve">children know the options available to them if they are concerned or feeling unsafe, and foster an environment </w:t>
      </w:r>
      <w:r w:rsidR="00032C44">
        <w:rPr>
          <w:sz w:val="23"/>
          <w:szCs w:val="23"/>
          <w:lang w:eastAsia="en-AU"/>
        </w:rPr>
        <w:t>where</w:t>
      </w:r>
      <w:r w:rsidR="00032C44" w:rsidRPr="00177EFF">
        <w:rPr>
          <w:sz w:val="23"/>
          <w:szCs w:val="23"/>
          <w:lang w:eastAsia="en-AU"/>
        </w:rPr>
        <w:t xml:space="preserve"> </w:t>
      </w:r>
      <w:r w:rsidRPr="00177EFF">
        <w:rPr>
          <w:sz w:val="23"/>
          <w:szCs w:val="23"/>
          <w:lang w:eastAsia="en-AU"/>
        </w:rPr>
        <w:t xml:space="preserve">children are safe to raise such </w:t>
      </w:r>
      <w:proofErr w:type="gramStart"/>
      <w:r w:rsidRPr="00177EFF">
        <w:rPr>
          <w:sz w:val="23"/>
          <w:szCs w:val="23"/>
          <w:lang w:eastAsia="en-AU"/>
        </w:rPr>
        <w:t>concerns</w:t>
      </w:r>
      <w:proofErr w:type="gramEnd"/>
    </w:p>
    <w:p w14:paraId="24AF97E5" w14:textId="7B297E4D" w:rsidR="0023330A" w:rsidRPr="00177EFF" w:rsidRDefault="0023330A" w:rsidP="00FD6C6F">
      <w:pPr>
        <w:numPr>
          <w:ilvl w:val="0"/>
          <w:numId w:val="28"/>
        </w:numPr>
        <w:spacing w:before="120" w:after="0"/>
        <w:rPr>
          <w:rFonts w:cs="Arial"/>
          <w:color w:val="000000"/>
          <w:sz w:val="23"/>
          <w:szCs w:val="23"/>
        </w:rPr>
      </w:pPr>
      <w:r w:rsidRPr="0023330A">
        <w:rPr>
          <w:rFonts w:cs="Arial"/>
          <w:color w:val="000000"/>
          <w:sz w:val="23"/>
          <w:szCs w:val="23"/>
        </w:rPr>
        <w:t xml:space="preserve">recruit </w:t>
      </w:r>
      <w:r w:rsidRPr="00177EFF">
        <w:rPr>
          <w:sz w:val="23"/>
          <w:szCs w:val="23"/>
          <w:lang w:eastAsia="en-AU"/>
        </w:rPr>
        <w:t xml:space="preserve">staff who are suitable to work </w:t>
      </w:r>
      <w:r w:rsidR="00032C44">
        <w:rPr>
          <w:sz w:val="23"/>
          <w:szCs w:val="23"/>
          <w:lang w:eastAsia="en-AU"/>
        </w:rPr>
        <w:t>with</w:t>
      </w:r>
      <w:r w:rsidR="00032C44" w:rsidRPr="00177EFF">
        <w:rPr>
          <w:sz w:val="23"/>
          <w:szCs w:val="23"/>
          <w:lang w:eastAsia="en-AU"/>
        </w:rPr>
        <w:t xml:space="preserve"> </w:t>
      </w:r>
      <w:r w:rsidRPr="00177EFF">
        <w:rPr>
          <w:sz w:val="23"/>
          <w:szCs w:val="23"/>
          <w:lang w:eastAsia="en-AU"/>
        </w:rPr>
        <w:t xml:space="preserve">children and provide high quality training, supervision and professional development to </w:t>
      </w:r>
      <w:proofErr w:type="gramStart"/>
      <w:r w:rsidRPr="00177EFF">
        <w:rPr>
          <w:sz w:val="23"/>
          <w:szCs w:val="23"/>
          <w:lang w:eastAsia="en-AU"/>
        </w:rPr>
        <w:t>staff</w:t>
      </w:r>
      <w:proofErr w:type="gramEnd"/>
    </w:p>
    <w:p w14:paraId="7F6302F4" w14:textId="01DF54F9" w:rsidR="0023330A" w:rsidRPr="00177EFF" w:rsidRDefault="0023330A" w:rsidP="00FD6C6F">
      <w:pPr>
        <w:numPr>
          <w:ilvl w:val="0"/>
          <w:numId w:val="28"/>
        </w:numPr>
        <w:spacing w:before="120" w:after="0"/>
        <w:rPr>
          <w:rFonts w:cs="Arial"/>
          <w:color w:val="000000"/>
          <w:sz w:val="23"/>
          <w:szCs w:val="23"/>
        </w:rPr>
      </w:pPr>
      <w:r w:rsidRPr="00177EFF">
        <w:rPr>
          <w:sz w:val="23"/>
          <w:szCs w:val="23"/>
          <w:lang w:eastAsia="en-AU"/>
        </w:rPr>
        <w:t xml:space="preserve">have policies, procedures and supports in place to reflect these commitments, and review these </w:t>
      </w:r>
      <w:r w:rsidR="00032C44">
        <w:rPr>
          <w:sz w:val="23"/>
          <w:szCs w:val="23"/>
          <w:lang w:eastAsia="en-AU"/>
        </w:rPr>
        <w:t>regularly</w:t>
      </w:r>
      <w:r w:rsidRPr="00177EFF">
        <w:rPr>
          <w:sz w:val="23"/>
          <w:szCs w:val="23"/>
          <w:lang w:eastAsia="en-AU"/>
        </w:rPr>
        <w:t>.</w:t>
      </w:r>
    </w:p>
    <w:p w14:paraId="147557E2" w14:textId="77777777" w:rsidR="00B32F6D" w:rsidRPr="0071037E" w:rsidRDefault="00B32F6D" w:rsidP="00FD6C6F">
      <w:pPr>
        <w:pStyle w:val="Heading2"/>
        <w:spacing w:before="240" w:after="0"/>
      </w:pPr>
      <w:r w:rsidRPr="0071037E">
        <w:t>Authorisation</w:t>
      </w:r>
    </w:p>
    <w:p w14:paraId="74B93BB6" w14:textId="77777777" w:rsidR="006661E0" w:rsidRPr="0071037E" w:rsidRDefault="006661E0" w:rsidP="00FD6C6F">
      <w:pPr>
        <w:spacing w:before="240" w:after="0"/>
        <w:rPr>
          <w:color w:val="808080"/>
          <w:sz w:val="22"/>
          <w:szCs w:val="22"/>
        </w:rPr>
      </w:pPr>
      <w:r w:rsidRPr="0071037E">
        <w:rPr>
          <w:color w:val="808080"/>
          <w:sz w:val="22"/>
          <w:szCs w:val="22"/>
        </w:rPr>
        <w:t>[Signature of Board Secretary]</w:t>
      </w:r>
      <w:r w:rsidRPr="0071037E">
        <w:rPr>
          <w:color w:val="808080"/>
          <w:sz w:val="22"/>
          <w:szCs w:val="22"/>
        </w:rPr>
        <w:br/>
        <w:t>[Date of approval by the Board]</w:t>
      </w:r>
      <w:r w:rsidRPr="0071037E">
        <w:rPr>
          <w:color w:val="808080"/>
          <w:sz w:val="22"/>
          <w:szCs w:val="22"/>
        </w:rPr>
        <w:br/>
        <w:t>[Name of organisation]</w:t>
      </w:r>
    </w:p>
    <w:p w14:paraId="0134A151" w14:textId="77777777" w:rsidR="00D55F0A" w:rsidRPr="0071037E" w:rsidRDefault="00D55F0A" w:rsidP="00FD6C6F">
      <w:pPr>
        <w:spacing w:before="240" w:after="0"/>
        <w:rPr>
          <w:sz w:val="22"/>
          <w:szCs w:val="22"/>
        </w:rPr>
      </w:pPr>
    </w:p>
    <w:p w14:paraId="5B1D5EFD" w14:textId="77777777" w:rsidR="00840DE1" w:rsidRPr="0071037E" w:rsidRDefault="00840DE1" w:rsidP="00FD6C6F">
      <w:pPr>
        <w:spacing w:before="240" w:after="0"/>
        <w:sectPr w:rsidR="00840DE1" w:rsidRPr="0071037E" w:rsidSect="009A2E5A">
          <w:footerReference w:type="default" r:id="rId8"/>
          <w:headerReference w:type="first" r:id="rId9"/>
          <w:footerReference w:type="first" r:id="rId10"/>
          <w:pgSz w:w="11900" w:h="16840"/>
          <w:pgMar w:top="1440" w:right="1410" w:bottom="1440" w:left="1800" w:header="708" w:footer="708" w:gutter="0"/>
          <w:cols w:space="708"/>
          <w:titlePg/>
        </w:sectPr>
      </w:pPr>
    </w:p>
    <w:p w14:paraId="10D20374" w14:textId="77777777" w:rsidR="00840DE1" w:rsidRPr="0071037E" w:rsidRDefault="002579CB" w:rsidP="00FD6C6F">
      <w:pPr>
        <w:spacing w:before="240" w:after="0"/>
      </w:pPr>
      <w:r>
        <w:rPr>
          <w:noProof/>
        </w:rPr>
        <w:lastRenderedPageBreak/>
        <w:pict w14:anchorId="1C0E7D1D">
          <v:shape id="Text Box 3" o:spid="_x0000_s2050" type="#_x0000_t202" alt="" style="position:absolute;margin-left:1.2pt;margin-top:16.75pt;width:430.8pt;height:38pt;z-index:2;visibility:visible;mso-wrap-style:square;mso-wrap-edited:f;mso-width-percent:0;mso-height-percent:0;mso-width-percent:0;mso-height-percent:0;mso-width-relative:margin;mso-height-relative:margin;v-text-anchor:top" fillcolor="#5a5a5a" stroked="f">
            <v:textbox style="mso-next-textbox:#Text Box 3">
              <w:txbxContent>
                <w:p w14:paraId="533117C1" w14:textId="77777777" w:rsidR="00EC7319" w:rsidRPr="008D3AB4" w:rsidRDefault="00EC7319" w:rsidP="004A06EC">
                  <w:pPr>
                    <w:pStyle w:val="Heading1"/>
                    <w:spacing w:before="80"/>
                    <w:jc w:val="center"/>
                    <w:rPr>
                      <w:color w:val="FFFFFF"/>
                    </w:rPr>
                  </w:pPr>
                  <w:r>
                    <w:rPr>
                      <w:color w:val="FFFFFF"/>
                    </w:rPr>
                    <w:t>C</w:t>
                  </w:r>
                  <w:r w:rsidR="0071037E">
                    <w:rPr>
                      <w:color w:val="FFFFFF"/>
                      <w:lang w:val="en-AU"/>
                    </w:rPr>
                    <w:t xml:space="preserve">HILD PROTECTION </w:t>
                  </w:r>
                  <w:r w:rsidRPr="008D3AB4">
                    <w:rPr>
                      <w:color w:val="FFFFFF"/>
                    </w:rPr>
                    <w:t>Procedures</w:t>
                  </w:r>
                </w:p>
              </w:txbxContent>
            </v:textbox>
            <w10:wrap type="square"/>
          </v:shape>
        </w:pict>
      </w: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4150"/>
        <w:gridCol w:w="4497"/>
      </w:tblGrid>
      <w:tr w:rsidR="00840DE1" w:rsidRPr="0071037E" w14:paraId="25798B2C" w14:textId="77777777" w:rsidTr="009A2E5A">
        <w:tc>
          <w:tcPr>
            <w:tcW w:w="4150" w:type="dxa"/>
            <w:shd w:val="clear" w:color="auto" w:fill="E0E0E0"/>
          </w:tcPr>
          <w:p w14:paraId="63DB3B86" w14:textId="77777777" w:rsidR="00840DE1" w:rsidRPr="0071037E" w:rsidRDefault="00840DE1" w:rsidP="00FD6C6F">
            <w:pPr>
              <w:spacing w:before="240" w:after="0"/>
              <w:rPr>
                <w:sz w:val="20"/>
                <w:szCs w:val="20"/>
              </w:rPr>
            </w:pPr>
            <w:r w:rsidRPr="0071037E">
              <w:rPr>
                <w:sz w:val="20"/>
                <w:szCs w:val="20"/>
              </w:rPr>
              <w:t>Document Number</w:t>
            </w:r>
            <w:r w:rsidRPr="0071037E">
              <w:rPr>
                <w:sz w:val="20"/>
                <w:szCs w:val="20"/>
              </w:rPr>
              <w:tab/>
              <w:t>&lt;insert number&gt;</w:t>
            </w:r>
          </w:p>
        </w:tc>
        <w:tc>
          <w:tcPr>
            <w:tcW w:w="4497" w:type="dxa"/>
            <w:shd w:val="clear" w:color="auto" w:fill="E0E0E0"/>
          </w:tcPr>
          <w:p w14:paraId="6C878155" w14:textId="77777777" w:rsidR="00840DE1" w:rsidRPr="0071037E" w:rsidRDefault="00840DE1" w:rsidP="00FD6C6F">
            <w:pPr>
              <w:tabs>
                <w:tab w:val="left" w:pos="2121"/>
              </w:tabs>
              <w:spacing w:before="240" w:after="0"/>
              <w:rPr>
                <w:sz w:val="20"/>
                <w:szCs w:val="20"/>
              </w:rPr>
            </w:pPr>
            <w:r w:rsidRPr="0071037E">
              <w:rPr>
                <w:sz w:val="20"/>
                <w:szCs w:val="20"/>
              </w:rPr>
              <w:t>Version</w:t>
            </w:r>
            <w:r w:rsidRPr="0071037E">
              <w:rPr>
                <w:sz w:val="20"/>
                <w:szCs w:val="20"/>
              </w:rPr>
              <w:tab/>
              <w:t>2</w:t>
            </w:r>
          </w:p>
        </w:tc>
      </w:tr>
      <w:tr w:rsidR="00840DE1" w:rsidRPr="0071037E" w14:paraId="7CEA4DA8" w14:textId="77777777" w:rsidTr="009A2E5A">
        <w:tc>
          <w:tcPr>
            <w:tcW w:w="4150" w:type="dxa"/>
            <w:shd w:val="clear" w:color="auto" w:fill="E0E0E0"/>
          </w:tcPr>
          <w:p w14:paraId="42DCE309" w14:textId="77777777" w:rsidR="00840DE1" w:rsidRPr="0071037E" w:rsidRDefault="00840DE1" w:rsidP="00FD6C6F">
            <w:pPr>
              <w:tabs>
                <w:tab w:val="left" w:pos="2160"/>
              </w:tabs>
              <w:spacing w:before="240" w:after="0"/>
              <w:rPr>
                <w:sz w:val="20"/>
                <w:szCs w:val="20"/>
              </w:rPr>
            </w:pPr>
            <w:r w:rsidRPr="0071037E">
              <w:rPr>
                <w:sz w:val="20"/>
                <w:szCs w:val="20"/>
              </w:rPr>
              <w:t>Date of Issue</w:t>
            </w:r>
            <w:r w:rsidRPr="0071037E">
              <w:rPr>
                <w:sz w:val="20"/>
                <w:szCs w:val="20"/>
              </w:rPr>
              <w:tab/>
              <w:t>&lt;insert date&gt;</w:t>
            </w:r>
          </w:p>
        </w:tc>
        <w:tc>
          <w:tcPr>
            <w:tcW w:w="4497" w:type="dxa"/>
            <w:shd w:val="clear" w:color="auto" w:fill="E0E0E0"/>
          </w:tcPr>
          <w:p w14:paraId="2EFEB81F" w14:textId="77777777" w:rsidR="00840DE1" w:rsidRPr="0071037E" w:rsidRDefault="00840DE1" w:rsidP="00FD6C6F">
            <w:pPr>
              <w:tabs>
                <w:tab w:val="left" w:pos="2121"/>
              </w:tabs>
              <w:spacing w:before="240" w:after="0"/>
              <w:rPr>
                <w:sz w:val="20"/>
                <w:szCs w:val="20"/>
              </w:rPr>
            </w:pPr>
            <w:r w:rsidRPr="0071037E">
              <w:rPr>
                <w:sz w:val="20"/>
                <w:szCs w:val="20"/>
              </w:rPr>
              <w:t>Contact:</w:t>
            </w:r>
            <w:r w:rsidRPr="0071037E">
              <w:rPr>
                <w:sz w:val="20"/>
                <w:szCs w:val="20"/>
              </w:rPr>
              <w:tab/>
              <w:t>&lt;Contact details&gt;</w:t>
            </w:r>
          </w:p>
        </w:tc>
      </w:tr>
    </w:tbl>
    <w:p w14:paraId="43B2226A" w14:textId="77777777" w:rsidR="0071037E" w:rsidRPr="0071037E" w:rsidRDefault="00C235AF" w:rsidP="00FD6C6F">
      <w:pPr>
        <w:pStyle w:val="Heading2"/>
        <w:spacing w:before="240" w:after="0"/>
        <w:rPr>
          <w:sz w:val="23"/>
          <w:szCs w:val="23"/>
          <w:lang w:val="en-US"/>
        </w:rPr>
      </w:pPr>
      <w:r w:rsidRPr="00C235AF">
        <w:t>RESPONSIBILITIES</w:t>
      </w:r>
      <w:r w:rsidRPr="00C235AF">
        <w:rPr>
          <w:smallCaps w:val="0"/>
        </w:rPr>
        <w:t xml:space="preserve"> </w:t>
      </w:r>
    </w:p>
    <w:p w14:paraId="3DABC58F" w14:textId="06388928" w:rsidR="00403D9F" w:rsidRDefault="00403D9F" w:rsidP="00FD6C6F">
      <w:pPr>
        <w:spacing w:before="240" w:after="0"/>
        <w:rPr>
          <w:rFonts w:cs="Arial"/>
          <w:color w:val="000000"/>
          <w:sz w:val="23"/>
          <w:szCs w:val="23"/>
        </w:rPr>
      </w:pPr>
      <w:r>
        <w:rPr>
          <w:rFonts w:cs="Arial"/>
          <w:color w:val="000000"/>
          <w:sz w:val="23"/>
          <w:szCs w:val="23"/>
        </w:rPr>
        <w:t>All staff</w:t>
      </w:r>
      <w:r w:rsidR="005C4163">
        <w:rPr>
          <w:rFonts w:cs="Arial"/>
          <w:color w:val="000000"/>
          <w:sz w:val="23"/>
          <w:szCs w:val="23"/>
        </w:rPr>
        <w:t>, contractors and volunteers</w:t>
      </w:r>
      <w:r>
        <w:rPr>
          <w:rFonts w:cs="Arial"/>
          <w:color w:val="000000"/>
          <w:sz w:val="23"/>
          <w:szCs w:val="23"/>
        </w:rPr>
        <w:t xml:space="preserve"> are responsible for the safety and wellbeing of children and young people who engage with </w:t>
      </w:r>
      <w:r w:rsidRPr="007F01E6">
        <w:rPr>
          <w:rFonts w:cs="Arial"/>
          <w:color w:val="808080"/>
          <w:sz w:val="23"/>
          <w:szCs w:val="23"/>
        </w:rPr>
        <w:t>[Name of Organisation]</w:t>
      </w:r>
      <w:r>
        <w:rPr>
          <w:rFonts w:cs="Arial"/>
          <w:color w:val="000000"/>
          <w:sz w:val="23"/>
          <w:szCs w:val="23"/>
        </w:rPr>
        <w:t xml:space="preserve">. All staff are expected to act in accordance with the </w:t>
      </w:r>
      <w:r w:rsidRPr="007F01E6">
        <w:rPr>
          <w:rFonts w:cs="Arial"/>
          <w:color w:val="808080"/>
          <w:sz w:val="23"/>
          <w:szCs w:val="23"/>
        </w:rPr>
        <w:t>[Name of Organisation]</w:t>
      </w:r>
      <w:r>
        <w:rPr>
          <w:rFonts w:cs="Arial"/>
          <w:color w:val="000000"/>
          <w:sz w:val="23"/>
          <w:szCs w:val="23"/>
        </w:rPr>
        <w:t xml:space="preserve">’s Child Safety Code of Conduct in their physical and online interactions with children and young people under the age of 18 years. </w:t>
      </w:r>
    </w:p>
    <w:p w14:paraId="01C6E06F" w14:textId="489E826D"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The </w:t>
      </w:r>
      <w:r w:rsidR="001E03E5">
        <w:rPr>
          <w:rFonts w:cs="Arial"/>
          <w:color w:val="000000"/>
          <w:sz w:val="23"/>
          <w:szCs w:val="23"/>
        </w:rPr>
        <w:t>b</w:t>
      </w:r>
      <w:r w:rsidRPr="007F01E6">
        <w:rPr>
          <w:rFonts w:cs="Arial"/>
          <w:color w:val="000000"/>
          <w:sz w:val="23"/>
          <w:szCs w:val="23"/>
        </w:rPr>
        <w:t xml:space="preserve">oard of </w:t>
      </w:r>
      <w:r w:rsidRPr="007F01E6">
        <w:rPr>
          <w:rFonts w:cs="Arial"/>
          <w:color w:val="808080"/>
          <w:sz w:val="23"/>
          <w:szCs w:val="23"/>
        </w:rPr>
        <w:t xml:space="preserve">[Name of Organisation] </w:t>
      </w:r>
      <w:r w:rsidRPr="007F01E6">
        <w:rPr>
          <w:rFonts w:cs="Arial"/>
          <w:color w:val="000000"/>
          <w:sz w:val="23"/>
          <w:szCs w:val="23"/>
        </w:rPr>
        <w:t xml:space="preserve">has ultimate responsibility for the detection and prevention of child abuse and is responsible for ensuring that appropriate and effective internal control systems are in place. The </w:t>
      </w:r>
      <w:r w:rsidR="001E03E5">
        <w:rPr>
          <w:rFonts w:cs="Arial"/>
          <w:color w:val="000000"/>
          <w:sz w:val="23"/>
          <w:szCs w:val="23"/>
        </w:rPr>
        <w:t>b</w:t>
      </w:r>
      <w:r w:rsidRPr="007F01E6">
        <w:rPr>
          <w:rFonts w:cs="Arial"/>
          <w:color w:val="000000"/>
          <w:sz w:val="23"/>
          <w:szCs w:val="23"/>
        </w:rPr>
        <w:t xml:space="preserve">oard is also responsible for ensuring that appropriate policies and procedures and a Child </w:t>
      </w:r>
      <w:r w:rsidR="001E03E5">
        <w:rPr>
          <w:rFonts w:cs="Arial"/>
          <w:color w:val="000000"/>
          <w:sz w:val="23"/>
          <w:szCs w:val="23"/>
        </w:rPr>
        <w:t>Safety</w:t>
      </w:r>
      <w:r w:rsidR="001E03E5" w:rsidRPr="007F01E6">
        <w:rPr>
          <w:rFonts w:cs="Arial"/>
          <w:color w:val="000000"/>
          <w:sz w:val="23"/>
          <w:szCs w:val="23"/>
        </w:rPr>
        <w:t xml:space="preserve"> </w:t>
      </w:r>
      <w:r w:rsidRPr="007F01E6">
        <w:rPr>
          <w:rFonts w:cs="Arial"/>
          <w:color w:val="000000"/>
          <w:sz w:val="23"/>
          <w:szCs w:val="23"/>
        </w:rPr>
        <w:t>Code of Conduct are in place.</w:t>
      </w:r>
    </w:p>
    <w:p w14:paraId="459CC1DD" w14:textId="77777777"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The CEO of </w:t>
      </w:r>
      <w:r w:rsidRPr="007F01E6">
        <w:rPr>
          <w:rFonts w:cs="Arial"/>
          <w:color w:val="808080"/>
          <w:sz w:val="23"/>
          <w:szCs w:val="23"/>
        </w:rPr>
        <w:t>[Name of Organisation]</w:t>
      </w:r>
      <w:r w:rsidRPr="007F01E6">
        <w:rPr>
          <w:rFonts w:cs="Arial"/>
          <w:color w:val="000000"/>
          <w:sz w:val="23"/>
          <w:szCs w:val="23"/>
        </w:rPr>
        <w:t xml:space="preserve"> is responsible for:</w:t>
      </w:r>
    </w:p>
    <w:p w14:paraId="29C61654" w14:textId="507C123E" w:rsidR="007F01E6" w:rsidRPr="007F01E6" w:rsidRDefault="001E03E5" w:rsidP="00FD6C6F">
      <w:pPr>
        <w:pStyle w:val="ColorfulList-Accent11"/>
        <w:numPr>
          <w:ilvl w:val="0"/>
          <w:numId w:val="23"/>
        </w:numPr>
        <w:spacing w:before="120" w:after="0" w:line="240" w:lineRule="auto"/>
        <w:contextualSpacing w:val="0"/>
        <w:rPr>
          <w:rFonts w:cs="Arial"/>
          <w:color w:val="000000"/>
          <w:sz w:val="23"/>
          <w:szCs w:val="23"/>
        </w:rPr>
      </w:pPr>
      <w:r>
        <w:rPr>
          <w:rFonts w:cs="Arial"/>
          <w:color w:val="000000"/>
          <w:sz w:val="23"/>
          <w:szCs w:val="23"/>
        </w:rPr>
        <w:t>d</w:t>
      </w:r>
      <w:r w:rsidR="007F01E6" w:rsidRPr="007F01E6">
        <w:rPr>
          <w:rFonts w:cs="Arial"/>
          <w:color w:val="000000"/>
          <w:sz w:val="23"/>
          <w:szCs w:val="23"/>
        </w:rPr>
        <w:t>ealing with and investigating reports of child abuse</w:t>
      </w:r>
    </w:p>
    <w:p w14:paraId="2F53533B" w14:textId="5DB99F43" w:rsidR="007F01E6" w:rsidRPr="007F01E6" w:rsidRDefault="001E03E5" w:rsidP="00FD6C6F">
      <w:pPr>
        <w:pStyle w:val="ColorfulList-Accent11"/>
        <w:numPr>
          <w:ilvl w:val="0"/>
          <w:numId w:val="23"/>
        </w:numPr>
        <w:spacing w:before="120" w:after="0" w:line="240" w:lineRule="auto"/>
        <w:contextualSpacing w:val="0"/>
        <w:rPr>
          <w:rFonts w:cs="Arial"/>
          <w:color w:val="000000"/>
          <w:sz w:val="23"/>
          <w:szCs w:val="23"/>
        </w:rPr>
      </w:pPr>
      <w:r>
        <w:rPr>
          <w:rFonts w:cs="Arial"/>
          <w:color w:val="000000"/>
          <w:sz w:val="23"/>
          <w:szCs w:val="23"/>
        </w:rPr>
        <w:t>e</w:t>
      </w:r>
      <w:r w:rsidR="007F01E6" w:rsidRPr="007F01E6">
        <w:rPr>
          <w:rFonts w:cs="Arial"/>
          <w:color w:val="000000"/>
          <w:sz w:val="23"/>
          <w:szCs w:val="23"/>
        </w:rPr>
        <w:t xml:space="preserve">nsuring that all staff, </w:t>
      </w:r>
      <w:proofErr w:type="gramStart"/>
      <w:r w:rsidR="007F01E6" w:rsidRPr="007F01E6">
        <w:rPr>
          <w:rFonts w:cs="Arial"/>
          <w:color w:val="000000"/>
          <w:sz w:val="23"/>
          <w:szCs w:val="23"/>
        </w:rPr>
        <w:t>contractors</w:t>
      </w:r>
      <w:proofErr w:type="gramEnd"/>
      <w:r w:rsidR="007F01E6" w:rsidRPr="007F01E6">
        <w:rPr>
          <w:rFonts w:cs="Arial"/>
          <w:color w:val="000000"/>
          <w:sz w:val="23"/>
          <w:szCs w:val="23"/>
        </w:rPr>
        <w:t xml:space="preserve"> and volunteers are aware of relevant laws, organisational policies and procedures, and the organisation’s Code of Conduct</w:t>
      </w:r>
    </w:p>
    <w:p w14:paraId="2AACD98C" w14:textId="1AB39D81" w:rsidR="007F01E6" w:rsidRPr="007F01E6" w:rsidRDefault="001E03E5" w:rsidP="00FD6C6F">
      <w:pPr>
        <w:pStyle w:val="ColorfulList-Accent11"/>
        <w:numPr>
          <w:ilvl w:val="0"/>
          <w:numId w:val="23"/>
        </w:numPr>
        <w:spacing w:before="120" w:after="0" w:line="240" w:lineRule="auto"/>
        <w:contextualSpacing w:val="0"/>
        <w:rPr>
          <w:rFonts w:cs="Arial"/>
          <w:color w:val="000000"/>
          <w:sz w:val="23"/>
          <w:szCs w:val="23"/>
        </w:rPr>
      </w:pPr>
      <w:r>
        <w:rPr>
          <w:rFonts w:cs="Arial"/>
          <w:color w:val="000000"/>
          <w:sz w:val="23"/>
          <w:szCs w:val="23"/>
        </w:rPr>
        <w:t>e</w:t>
      </w:r>
      <w:r w:rsidR="007F01E6" w:rsidRPr="007F01E6">
        <w:rPr>
          <w:rFonts w:cs="Arial"/>
          <w:color w:val="000000"/>
          <w:sz w:val="23"/>
          <w:szCs w:val="23"/>
        </w:rPr>
        <w:t xml:space="preserve">nsuring that all adults within the </w:t>
      </w:r>
      <w:r w:rsidR="007F01E6" w:rsidRPr="007F01E6">
        <w:rPr>
          <w:rFonts w:cs="Arial"/>
          <w:color w:val="808080"/>
          <w:sz w:val="23"/>
          <w:szCs w:val="23"/>
        </w:rPr>
        <w:t xml:space="preserve">[Name of Organisation] </w:t>
      </w:r>
      <w:r w:rsidR="007F01E6" w:rsidRPr="007F01E6">
        <w:rPr>
          <w:rFonts w:cs="Arial"/>
          <w:color w:val="000000"/>
          <w:sz w:val="23"/>
          <w:szCs w:val="23"/>
        </w:rPr>
        <w:t xml:space="preserve">community are aware of their obligation to report suspected sexual abuse of a child in accordance with these policies and </w:t>
      </w:r>
      <w:proofErr w:type="gramStart"/>
      <w:r w:rsidR="007F01E6" w:rsidRPr="007F01E6">
        <w:rPr>
          <w:rFonts w:cs="Arial"/>
          <w:color w:val="000000"/>
          <w:sz w:val="23"/>
          <w:szCs w:val="23"/>
        </w:rPr>
        <w:t>procedures</w:t>
      </w:r>
      <w:proofErr w:type="gramEnd"/>
    </w:p>
    <w:p w14:paraId="4422A4E7" w14:textId="4F088A79" w:rsidR="007F01E6" w:rsidRPr="007F01E6" w:rsidRDefault="001E03E5" w:rsidP="00FD6C6F">
      <w:pPr>
        <w:pStyle w:val="ColorfulList-Accent11"/>
        <w:numPr>
          <w:ilvl w:val="0"/>
          <w:numId w:val="23"/>
        </w:numPr>
        <w:spacing w:before="120" w:after="0" w:line="240" w:lineRule="auto"/>
        <w:contextualSpacing w:val="0"/>
        <w:rPr>
          <w:rFonts w:cs="Arial"/>
          <w:color w:val="000000"/>
          <w:sz w:val="23"/>
          <w:szCs w:val="23"/>
        </w:rPr>
      </w:pPr>
      <w:r>
        <w:rPr>
          <w:rFonts w:cs="Arial"/>
          <w:color w:val="000000"/>
          <w:sz w:val="23"/>
          <w:szCs w:val="23"/>
        </w:rPr>
        <w:t>e</w:t>
      </w:r>
      <w:r w:rsidR="007F01E6" w:rsidRPr="007F01E6">
        <w:rPr>
          <w:rFonts w:cs="Arial"/>
          <w:color w:val="000000"/>
          <w:sz w:val="23"/>
          <w:szCs w:val="23"/>
        </w:rPr>
        <w:t xml:space="preserve">nsuring that all staff, </w:t>
      </w:r>
      <w:proofErr w:type="gramStart"/>
      <w:r w:rsidR="007F01E6" w:rsidRPr="007F01E6">
        <w:rPr>
          <w:rFonts w:cs="Arial"/>
          <w:color w:val="000000"/>
          <w:sz w:val="23"/>
          <w:szCs w:val="23"/>
        </w:rPr>
        <w:t>contractors</w:t>
      </w:r>
      <w:proofErr w:type="gramEnd"/>
      <w:r w:rsidR="007F01E6" w:rsidRPr="007F01E6">
        <w:rPr>
          <w:rFonts w:cs="Arial"/>
          <w:color w:val="000000"/>
          <w:sz w:val="23"/>
          <w:szCs w:val="23"/>
        </w:rPr>
        <w:t xml:space="preserve"> and volunteers are aware of their obligation to observe the </w:t>
      </w:r>
      <w:r>
        <w:rPr>
          <w:rFonts w:cs="Arial"/>
          <w:color w:val="000000"/>
          <w:sz w:val="23"/>
          <w:szCs w:val="23"/>
        </w:rPr>
        <w:t xml:space="preserve">Child Safety </w:t>
      </w:r>
      <w:r w:rsidR="007F01E6" w:rsidRPr="007F01E6">
        <w:rPr>
          <w:rFonts w:cs="Arial"/>
          <w:color w:val="000000"/>
          <w:sz w:val="23"/>
          <w:szCs w:val="23"/>
        </w:rPr>
        <w:t>Code of Conduct</w:t>
      </w:r>
    </w:p>
    <w:p w14:paraId="001D11FB" w14:textId="5FA3F406" w:rsidR="007F01E6" w:rsidRPr="007F01E6" w:rsidRDefault="001E03E5" w:rsidP="00FD6C6F">
      <w:pPr>
        <w:pStyle w:val="ColorfulList-Accent11"/>
        <w:numPr>
          <w:ilvl w:val="0"/>
          <w:numId w:val="23"/>
        </w:numPr>
        <w:spacing w:before="120" w:after="0" w:line="240" w:lineRule="auto"/>
        <w:contextualSpacing w:val="0"/>
        <w:rPr>
          <w:rFonts w:cs="Arial"/>
          <w:color w:val="000000"/>
          <w:sz w:val="23"/>
          <w:szCs w:val="23"/>
        </w:rPr>
      </w:pPr>
      <w:r>
        <w:rPr>
          <w:rFonts w:cs="Arial"/>
          <w:color w:val="000000"/>
          <w:sz w:val="23"/>
          <w:szCs w:val="23"/>
        </w:rPr>
        <w:t>p</w:t>
      </w:r>
      <w:r w:rsidR="007F01E6" w:rsidRPr="007F01E6">
        <w:rPr>
          <w:rFonts w:cs="Arial"/>
          <w:color w:val="000000"/>
          <w:sz w:val="23"/>
          <w:szCs w:val="23"/>
        </w:rPr>
        <w:t xml:space="preserve">roviding support </w:t>
      </w:r>
      <w:r>
        <w:rPr>
          <w:rFonts w:cs="Arial"/>
          <w:color w:val="000000"/>
          <w:sz w:val="23"/>
          <w:szCs w:val="23"/>
        </w:rPr>
        <w:t>to</w:t>
      </w:r>
      <w:r w:rsidRPr="007F01E6">
        <w:rPr>
          <w:rFonts w:cs="Arial"/>
          <w:color w:val="000000"/>
          <w:sz w:val="23"/>
          <w:szCs w:val="23"/>
        </w:rPr>
        <w:t xml:space="preserve"> </w:t>
      </w:r>
      <w:r w:rsidR="007F01E6" w:rsidRPr="007F01E6">
        <w:rPr>
          <w:rFonts w:cs="Arial"/>
          <w:color w:val="000000"/>
          <w:sz w:val="23"/>
          <w:szCs w:val="23"/>
        </w:rPr>
        <w:t xml:space="preserve">staff, </w:t>
      </w:r>
      <w:proofErr w:type="gramStart"/>
      <w:r w:rsidR="007F01E6" w:rsidRPr="007F01E6">
        <w:rPr>
          <w:rFonts w:cs="Arial"/>
          <w:color w:val="000000"/>
          <w:sz w:val="23"/>
          <w:szCs w:val="23"/>
        </w:rPr>
        <w:t>contractors</w:t>
      </w:r>
      <w:proofErr w:type="gramEnd"/>
      <w:r w:rsidR="007F01E6" w:rsidRPr="007F01E6">
        <w:rPr>
          <w:rFonts w:cs="Arial"/>
          <w:color w:val="000000"/>
          <w:sz w:val="23"/>
          <w:szCs w:val="23"/>
        </w:rPr>
        <w:t xml:space="preserve"> and volunteers in undertaking their child protection responsibilities.</w:t>
      </w:r>
    </w:p>
    <w:p w14:paraId="76477869" w14:textId="77777777" w:rsidR="007F01E6" w:rsidRPr="007F01E6" w:rsidRDefault="007F01E6" w:rsidP="00FD6C6F">
      <w:pPr>
        <w:spacing w:before="240" w:after="0"/>
        <w:rPr>
          <w:rFonts w:cs="Arial"/>
          <w:color w:val="000000"/>
          <w:sz w:val="23"/>
          <w:szCs w:val="23"/>
        </w:rPr>
      </w:pPr>
      <w:r w:rsidRPr="007F01E6">
        <w:rPr>
          <w:rFonts w:cs="Arial"/>
          <w:color w:val="000000"/>
          <w:sz w:val="23"/>
          <w:szCs w:val="23"/>
        </w:rPr>
        <w:t>All managers must ensure that they:</w:t>
      </w:r>
    </w:p>
    <w:p w14:paraId="2EE3571F" w14:textId="2870A53B" w:rsidR="007F01E6" w:rsidRPr="007F01E6" w:rsidRDefault="001E03E5" w:rsidP="00FD6C6F">
      <w:pPr>
        <w:pStyle w:val="ColorfulShading-Accent31"/>
        <w:numPr>
          <w:ilvl w:val="0"/>
          <w:numId w:val="24"/>
        </w:numPr>
        <w:spacing w:before="120" w:after="0"/>
        <w:contextualSpacing w:val="0"/>
        <w:rPr>
          <w:rFonts w:cs="Arial"/>
          <w:color w:val="000000"/>
          <w:sz w:val="23"/>
          <w:szCs w:val="23"/>
          <w:lang w:val="en-AU" w:eastAsia="en-AU"/>
        </w:rPr>
      </w:pPr>
      <w:r>
        <w:rPr>
          <w:rFonts w:cs="Arial"/>
          <w:color w:val="000000"/>
          <w:sz w:val="23"/>
          <w:szCs w:val="23"/>
          <w:lang w:val="en-AU" w:eastAsia="en-AU"/>
        </w:rPr>
        <w:lastRenderedPageBreak/>
        <w:t>p</w:t>
      </w:r>
      <w:r w:rsidR="007F01E6" w:rsidRPr="007F01E6">
        <w:rPr>
          <w:rFonts w:cs="Arial"/>
          <w:color w:val="000000"/>
          <w:sz w:val="23"/>
          <w:szCs w:val="23"/>
          <w:lang w:val="en-AU" w:eastAsia="en-AU"/>
        </w:rPr>
        <w:t xml:space="preserve">romote child safety at all </w:t>
      </w:r>
      <w:proofErr w:type="gramStart"/>
      <w:r w:rsidR="007F01E6" w:rsidRPr="007F01E6">
        <w:rPr>
          <w:rFonts w:cs="Arial"/>
          <w:color w:val="000000"/>
          <w:sz w:val="23"/>
          <w:szCs w:val="23"/>
          <w:lang w:val="en-AU" w:eastAsia="en-AU"/>
        </w:rPr>
        <w:t>times</w:t>
      </w:r>
      <w:proofErr w:type="gramEnd"/>
    </w:p>
    <w:p w14:paraId="6292159A" w14:textId="2E33B81B" w:rsidR="007F01E6" w:rsidRPr="007F01E6" w:rsidRDefault="001E03E5" w:rsidP="00FD6C6F">
      <w:pPr>
        <w:pStyle w:val="ColorfulShading-Accent31"/>
        <w:numPr>
          <w:ilvl w:val="0"/>
          <w:numId w:val="24"/>
        </w:numPr>
        <w:spacing w:before="120" w:after="0"/>
        <w:contextualSpacing w:val="0"/>
        <w:rPr>
          <w:rFonts w:cs="Arial"/>
          <w:color w:val="000000"/>
          <w:sz w:val="23"/>
          <w:szCs w:val="23"/>
          <w:lang w:val="en-AU" w:eastAsia="en-AU"/>
        </w:rPr>
      </w:pPr>
      <w:r>
        <w:rPr>
          <w:rFonts w:cs="Arial"/>
          <w:color w:val="000000"/>
          <w:sz w:val="23"/>
          <w:szCs w:val="23"/>
          <w:lang w:val="en-AU" w:eastAsia="en-AU"/>
        </w:rPr>
        <w:t>a</w:t>
      </w:r>
      <w:r w:rsidR="007F01E6" w:rsidRPr="007F01E6">
        <w:rPr>
          <w:rFonts w:cs="Arial"/>
          <w:color w:val="000000"/>
          <w:sz w:val="23"/>
          <w:szCs w:val="23"/>
          <w:lang w:val="en-AU" w:eastAsia="en-AU"/>
        </w:rPr>
        <w:t>ssess the risk of child abuse within their area of control and eradicate or minimise any risk to the extent possible</w:t>
      </w:r>
    </w:p>
    <w:p w14:paraId="1953B0E1" w14:textId="2C8FBF73" w:rsidR="007F01E6" w:rsidRPr="007F01E6" w:rsidRDefault="001E03E5" w:rsidP="00FD6C6F">
      <w:pPr>
        <w:pStyle w:val="ColorfulShading-Accent31"/>
        <w:numPr>
          <w:ilvl w:val="0"/>
          <w:numId w:val="24"/>
        </w:numPr>
        <w:spacing w:before="120" w:after="0"/>
        <w:contextualSpacing w:val="0"/>
        <w:rPr>
          <w:rFonts w:cs="Arial"/>
          <w:color w:val="000000"/>
          <w:sz w:val="23"/>
          <w:szCs w:val="23"/>
          <w:lang w:val="en-AU" w:eastAsia="en-AU"/>
        </w:rPr>
      </w:pPr>
      <w:r>
        <w:rPr>
          <w:rFonts w:cs="Arial"/>
          <w:color w:val="000000"/>
          <w:sz w:val="23"/>
          <w:szCs w:val="23"/>
          <w:lang w:val="en-AU" w:eastAsia="en-AU"/>
        </w:rPr>
        <w:t>e</w:t>
      </w:r>
      <w:r w:rsidR="007F01E6" w:rsidRPr="007F01E6">
        <w:rPr>
          <w:rFonts w:cs="Arial"/>
          <w:color w:val="000000"/>
          <w:sz w:val="23"/>
          <w:szCs w:val="23"/>
          <w:lang w:val="en-AU" w:eastAsia="en-AU"/>
        </w:rPr>
        <w:t xml:space="preserve">ducate employees about the prevention and detection of child </w:t>
      </w:r>
      <w:proofErr w:type="gramStart"/>
      <w:r w:rsidR="007F01E6" w:rsidRPr="007F01E6">
        <w:rPr>
          <w:rFonts w:cs="Arial"/>
          <w:color w:val="000000"/>
          <w:sz w:val="23"/>
          <w:szCs w:val="23"/>
          <w:lang w:val="en-AU" w:eastAsia="en-AU"/>
        </w:rPr>
        <w:t>abuse</w:t>
      </w:r>
      <w:proofErr w:type="gramEnd"/>
    </w:p>
    <w:p w14:paraId="3AB56BD9" w14:textId="21B05D0C" w:rsidR="007F01E6" w:rsidRPr="007F01E6" w:rsidRDefault="001E03E5" w:rsidP="00FD6C6F">
      <w:pPr>
        <w:pStyle w:val="ColorfulShading-Accent31"/>
        <w:numPr>
          <w:ilvl w:val="0"/>
          <w:numId w:val="24"/>
        </w:numPr>
        <w:spacing w:before="120" w:after="0"/>
        <w:contextualSpacing w:val="0"/>
        <w:rPr>
          <w:rFonts w:cs="Arial"/>
          <w:color w:val="000000"/>
          <w:sz w:val="23"/>
          <w:szCs w:val="23"/>
          <w:lang w:val="en-AU" w:eastAsia="en-AU"/>
        </w:rPr>
      </w:pPr>
      <w:r>
        <w:rPr>
          <w:rFonts w:cs="Arial"/>
          <w:color w:val="000000"/>
          <w:sz w:val="23"/>
          <w:szCs w:val="23"/>
          <w:lang w:val="en-AU" w:eastAsia="en-AU"/>
        </w:rPr>
        <w:t>f</w:t>
      </w:r>
      <w:r w:rsidR="007F01E6" w:rsidRPr="007F01E6">
        <w:rPr>
          <w:rFonts w:cs="Arial"/>
          <w:color w:val="000000"/>
          <w:sz w:val="23"/>
          <w:szCs w:val="23"/>
          <w:lang w:val="en-AU" w:eastAsia="en-AU"/>
        </w:rPr>
        <w:t>acilitate the reporting of any inappropriate behaviour or suspected abusive activities.</w:t>
      </w:r>
    </w:p>
    <w:p w14:paraId="5CF741F1" w14:textId="05EE46AB" w:rsidR="007F01E6" w:rsidRPr="007F01E6" w:rsidRDefault="001E03E5" w:rsidP="00FD6C6F">
      <w:pPr>
        <w:spacing w:before="240" w:after="0"/>
        <w:rPr>
          <w:rFonts w:cs="Arial"/>
          <w:color w:val="000000"/>
          <w:sz w:val="23"/>
          <w:szCs w:val="23"/>
        </w:rPr>
      </w:pPr>
      <w:r>
        <w:rPr>
          <w:rFonts w:cs="Arial"/>
          <w:color w:val="000000"/>
          <w:sz w:val="23"/>
          <w:szCs w:val="23"/>
        </w:rPr>
        <w:t>Managers</w:t>
      </w:r>
      <w:r w:rsidRPr="007F01E6">
        <w:rPr>
          <w:rFonts w:cs="Arial"/>
          <w:color w:val="000000"/>
          <w:sz w:val="23"/>
          <w:szCs w:val="23"/>
        </w:rPr>
        <w:t xml:space="preserve"> </w:t>
      </w:r>
      <w:r w:rsidR="007F01E6" w:rsidRPr="007F01E6">
        <w:rPr>
          <w:rFonts w:cs="Arial"/>
          <w:color w:val="000000"/>
          <w:sz w:val="23"/>
          <w:szCs w:val="23"/>
        </w:rPr>
        <w:t xml:space="preserve">should be familiar with the types of abuse that might occur within their area of responsibility and be alert for any indications of such conduct. </w:t>
      </w:r>
    </w:p>
    <w:p w14:paraId="14A999CA" w14:textId="2119AF2B" w:rsidR="007F01E6" w:rsidRPr="007F01E6" w:rsidRDefault="007F01E6" w:rsidP="00FD6C6F">
      <w:pPr>
        <w:keepNext/>
        <w:spacing w:before="240" w:after="0"/>
        <w:rPr>
          <w:rFonts w:cs="Arial"/>
          <w:color w:val="000000"/>
          <w:sz w:val="23"/>
          <w:szCs w:val="23"/>
        </w:rPr>
      </w:pPr>
      <w:r w:rsidRPr="007F01E6">
        <w:rPr>
          <w:rFonts w:cs="Arial"/>
          <w:color w:val="000000"/>
          <w:sz w:val="23"/>
          <w:szCs w:val="23"/>
        </w:rPr>
        <w:t>All staff</w:t>
      </w:r>
      <w:r w:rsidR="0024658F">
        <w:rPr>
          <w:rFonts w:cs="Arial"/>
          <w:color w:val="000000"/>
          <w:sz w:val="23"/>
          <w:szCs w:val="23"/>
        </w:rPr>
        <w:t xml:space="preserve">, </w:t>
      </w:r>
      <w:r w:rsidRPr="007F01E6">
        <w:rPr>
          <w:rFonts w:cs="Arial"/>
          <w:color w:val="000000"/>
          <w:sz w:val="23"/>
          <w:szCs w:val="23"/>
        </w:rPr>
        <w:t>volunteers</w:t>
      </w:r>
      <w:r w:rsidR="0024658F">
        <w:rPr>
          <w:rFonts w:cs="Arial"/>
          <w:color w:val="000000"/>
          <w:sz w:val="23"/>
          <w:szCs w:val="23"/>
        </w:rPr>
        <w:t xml:space="preserve"> and </w:t>
      </w:r>
      <w:r w:rsidRPr="007F01E6">
        <w:rPr>
          <w:rFonts w:cs="Arial"/>
          <w:color w:val="000000"/>
          <w:sz w:val="23"/>
          <w:szCs w:val="23"/>
        </w:rPr>
        <w:t>contractors share responsibility for the prevention and detection of child abuse, and must:</w:t>
      </w:r>
    </w:p>
    <w:p w14:paraId="497D88B0" w14:textId="2CB379C9" w:rsidR="007F01E6" w:rsidRPr="007F01E6" w:rsidRDefault="001E03E5" w:rsidP="00FD6C6F">
      <w:pPr>
        <w:pStyle w:val="ColorfulList-Accent11"/>
        <w:numPr>
          <w:ilvl w:val="0"/>
          <w:numId w:val="25"/>
        </w:numPr>
        <w:spacing w:before="120" w:after="0" w:line="240" w:lineRule="auto"/>
        <w:contextualSpacing w:val="0"/>
        <w:rPr>
          <w:rFonts w:cs="Arial"/>
          <w:color w:val="000000"/>
          <w:sz w:val="23"/>
          <w:szCs w:val="23"/>
        </w:rPr>
      </w:pPr>
      <w:r>
        <w:rPr>
          <w:rFonts w:cs="Arial"/>
          <w:color w:val="000000"/>
          <w:sz w:val="23"/>
          <w:szCs w:val="23"/>
        </w:rPr>
        <w:t>f</w:t>
      </w:r>
      <w:r w:rsidR="007F01E6" w:rsidRPr="007F01E6">
        <w:rPr>
          <w:rFonts w:cs="Arial"/>
          <w:color w:val="000000"/>
          <w:sz w:val="23"/>
          <w:szCs w:val="23"/>
        </w:rPr>
        <w:t xml:space="preserve">amiliarise themselves with relevant laws, the </w:t>
      </w:r>
      <w:r>
        <w:rPr>
          <w:rFonts w:cs="Arial"/>
          <w:color w:val="000000"/>
          <w:sz w:val="23"/>
          <w:szCs w:val="23"/>
        </w:rPr>
        <w:t xml:space="preserve">Child Safety </w:t>
      </w:r>
      <w:r w:rsidR="007F01E6" w:rsidRPr="007F01E6">
        <w:rPr>
          <w:rFonts w:cs="Arial"/>
          <w:color w:val="000000"/>
          <w:sz w:val="23"/>
          <w:szCs w:val="23"/>
        </w:rPr>
        <w:t xml:space="preserve">Code of Conduct, and </w:t>
      </w:r>
      <w:r w:rsidR="007F01E6" w:rsidRPr="007F01E6">
        <w:rPr>
          <w:rFonts w:cs="Arial"/>
          <w:color w:val="808080"/>
          <w:sz w:val="23"/>
          <w:szCs w:val="23"/>
        </w:rPr>
        <w:t>[Name of Organisation]</w:t>
      </w:r>
      <w:r w:rsidR="007F01E6" w:rsidRPr="007F01E6">
        <w:rPr>
          <w:rFonts w:cs="Arial"/>
          <w:color w:val="000000"/>
          <w:sz w:val="23"/>
          <w:szCs w:val="23"/>
        </w:rPr>
        <w:t xml:space="preserve">’s policy and procedures in relation to child protection, and comply with all </w:t>
      </w:r>
      <w:proofErr w:type="gramStart"/>
      <w:r w:rsidR="007F01E6" w:rsidRPr="007F01E6">
        <w:rPr>
          <w:rFonts w:cs="Arial"/>
          <w:color w:val="000000"/>
          <w:sz w:val="23"/>
          <w:szCs w:val="23"/>
        </w:rPr>
        <w:t>requirements</w:t>
      </w:r>
      <w:proofErr w:type="gramEnd"/>
    </w:p>
    <w:p w14:paraId="50FAD9E7" w14:textId="127BEA79" w:rsidR="008750B4" w:rsidRDefault="001E03E5" w:rsidP="00FD6C6F">
      <w:pPr>
        <w:pStyle w:val="ColorfulList-Accent11"/>
        <w:numPr>
          <w:ilvl w:val="0"/>
          <w:numId w:val="25"/>
        </w:numPr>
        <w:spacing w:before="120" w:after="0" w:line="240" w:lineRule="auto"/>
        <w:contextualSpacing w:val="0"/>
        <w:rPr>
          <w:rFonts w:cs="Arial"/>
          <w:color w:val="000000"/>
          <w:sz w:val="23"/>
          <w:szCs w:val="23"/>
        </w:rPr>
      </w:pPr>
      <w:r>
        <w:rPr>
          <w:rFonts w:cs="Arial"/>
          <w:color w:val="000000"/>
          <w:sz w:val="23"/>
          <w:szCs w:val="23"/>
        </w:rPr>
        <w:t>r</w:t>
      </w:r>
      <w:r w:rsidR="007F01E6" w:rsidRPr="007F01E6">
        <w:rPr>
          <w:rFonts w:cs="Arial"/>
          <w:color w:val="000000"/>
          <w:sz w:val="23"/>
          <w:szCs w:val="23"/>
        </w:rPr>
        <w:t>eport any reasonable belief that a child’s safety is at risk to the relevant authorities (such as the police or the state</w:t>
      </w:r>
    </w:p>
    <w:p w14:paraId="6FF1AB84" w14:textId="36DED21D" w:rsidR="007F01E6" w:rsidRPr="007F01E6" w:rsidRDefault="007F01E6" w:rsidP="00FD6C6F">
      <w:pPr>
        <w:pStyle w:val="ColorfulList-Accent11"/>
        <w:numPr>
          <w:ilvl w:val="0"/>
          <w:numId w:val="25"/>
        </w:numPr>
        <w:spacing w:before="120" w:after="0" w:line="240" w:lineRule="auto"/>
        <w:contextualSpacing w:val="0"/>
        <w:rPr>
          <w:rFonts w:cs="Arial"/>
          <w:color w:val="000000"/>
          <w:sz w:val="23"/>
          <w:szCs w:val="23"/>
        </w:rPr>
      </w:pPr>
      <w:r w:rsidRPr="007F01E6">
        <w:rPr>
          <w:rFonts w:cs="Arial"/>
          <w:color w:val="000000"/>
          <w:sz w:val="23"/>
          <w:szCs w:val="23"/>
        </w:rPr>
        <w:t xml:space="preserve"> child protection service) and fulfil their obligations as mandatory </w:t>
      </w:r>
      <w:proofErr w:type="gramStart"/>
      <w:r w:rsidRPr="007F01E6">
        <w:rPr>
          <w:rFonts w:cs="Arial"/>
          <w:color w:val="000000"/>
          <w:sz w:val="23"/>
          <w:szCs w:val="23"/>
        </w:rPr>
        <w:t>reporters</w:t>
      </w:r>
      <w:proofErr w:type="gramEnd"/>
    </w:p>
    <w:p w14:paraId="254DD028" w14:textId="412247CA" w:rsidR="007F01E6" w:rsidRPr="007F01E6" w:rsidRDefault="001E03E5" w:rsidP="00FD6C6F">
      <w:pPr>
        <w:pStyle w:val="ColorfulList-Accent11"/>
        <w:numPr>
          <w:ilvl w:val="0"/>
          <w:numId w:val="25"/>
        </w:numPr>
        <w:spacing w:before="120" w:after="0" w:line="240" w:lineRule="auto"/>
        <w:contextualSpacing w:val="0"/>
        <w:rPr>
          <w:rFonts w:cs="Arial"/>
          <w:color w:val="000000"/>
          <w:sz w:val="23"/>
          <w:szCs w:val="23"/>
        </w:rPr>
      </w:pPr>
      <w:r>
        <w:rPr>
          <w:rFonts w:cs="Arial"/>
          <w:color w:val="000000"/>
          <w:sz w:val="23"/>
          <w:szCs w:val="23"/>
        </w:rPr>
        <w:t>r</w:t>
      </w:r>
      <w:r w:rsidR="007F01E6" w:rsidRPr="007F01E6">
        <w:rPr>
          <w:rFonts w:cs="Arial"/>
          <w:color w:val="000000"/>
          <w:sz w:val="23"/>
          <w:szCs w:val="23"/>
        </w:rPr>
        <w:t>eport any suspicion that a child’s safety may be at risk to their supervisor (or, if their supervisor is involved in the suspicion, to a responsible person in the organisation)</w:t>
      </w:r>
    </w:p>
    <w:p w14:paraId="353742E8" w14:textId="5B28EA5F" w:rsidR="007F01E6" w:rsidRPr="007F01E6" w:rsidRDefault="001E03E5" w:rsidP="00FD6C6F">
      <w:pPr>
        <w:pStyle w:val="ColorfulList-Accent11"/>
        <w:numPr>
          <w:ilvl w:val="0"/>
          <w:numId w:val="25"/>
        </w:numPr>
        <w:spacing w:before="120" w:after="0" w:line="240" w:lineRule="auto"/>
        <w:contextualSpacing w:val="0"/>
        <w:rPr>
          <w:rFonts w:cs="Arial"/>
          <w:color w:val="000000"/>
          <w:sz w:val="23"/>
          <w:szCs w:val="23"/>
        </w:rPr>
      </w:pPr>
      <w:r>
        <w:rPr>
          <w:rFonts w:cs="Arial"/>
          <w:color w:val="000000"/>
          <w:sz w:val="23"/>
          <w:szCs w:val="23"/>
        </w:rPr>
        <w:t>p</w:t>
      </w:r>
      <w:r w:rsidR="007F01E6" w:rsidRPr="007F01E6">
        <w:rPr>
          <w:rFonts w:cs="Arial"/>
          <w:color w:val="000000"/>
          <w:sz w:val="23"/>
          <w:szCs w:val="23"/>
        </w:rPr>
        <w:t>rovide an environment that is supportive of all children’s emotional and physical safety.</w:t>
      </w:r>
    </w:p>
    <w:p w14:paraId="240E96D9" w14:textId="77777777" w:rsidR="0071037E" w:rsidRPr="0071037E" w:rsidRDefault="0071037E" w:rsidP="00FD6C6F">
      <w:pPr>
        <w:pStyle w:val="Heading2"/>
        <w:spacing w:before="240" w:after="0"/>
      </w:pPr>
      <w:r w:rsidRPr="0071037E">
        <w:t>Definitions</w:t>
      </w:r>
    </w:p>
    <w:p w14:paraId="5EBDD121" w14:textId="77777777" w:rsidR="007F01E6" w:rsidRPr="007F01E6" w:rsidRDefault="007F01E6" w:rsidP="00FD6C6F">
      <w:pPr>
        <w:pStyle w:val="MLLegalParagraph2"/>
        <w:numPr>
          <w:ilvl w:val="0"/>
          <w:numId w:val="0"/>
        </w:numPr>
        <w:tabs>
          <w:tab w:val="num" w:pos="1440"/>
        </w:tabs>
        <w:spacing w:after="0" w:line="240" w:lineRule="auto"/>
        <w:rPr>
          <w:rFonts w:ascii="Calibri" w:eastAsia="MS Mincho" w:hAnsi="Calibri" w:cs="Arial"/>
          <w:color w:val="000000"/>
          <w:lang w:eastAsia="en-AU"/>
        </w:rPr>
      </w:pPr>
      <w:r w:rsidRPr="007F01E6">
        <w:rPr>
          <w:rFonts w:ascii="Calibri" w:eastAsia="MS Mincho" w:hAnsi="Calibri" w:cs="Arial"/>
          <w:b/>
          <w:color w:val="000000"/>
          <w:lang w:eastAsia="en-AU"/>
        </w:rPr>
        <w:t>Child</w:t>
      </w:r>
      <w:r w:rsidRPr="007F01E6">
        <w:rPr>
          <w:rFonts w:ascii="Calibri" w:eastAsia="MS Mincho" w:hAnsi="Calibri" w:cs="Arial"/>
          <w:color w:val="000000"/>
          <w:lang w:eastAsia="en-AU"/>
        </w:rPr>
        <w:t xml:space="preserve"> means a </w:t>
      </w:r>
      <w:r w:rsidR="000620CC">
        <w:rPr>
          <w:rFonts w:ascii="Calibri" w:eastAsia="MS Mincho" w:hAnsi="Calibri" w:cs="Arial"/>
          <w:color w:val="000000"/>
          <w:lang w:eastAsia="en-AU"/>
        </w:rPr>
        <w:t xml:space="preserve">child or young </w:t>
      </w:r>
      <w:r w:rsidRPr="007F01E6">
        <w:rPr>
          <w:rFonts w:ascii="Calibri" w:eastAsia="MS Mincho" w:hAnsi="Calibri" w:cs="Arial"/>
          <w:color w:val="000000"/>
          <w:lang w:eastAsia="en-AU"/>
        </w:rPr>
        <w:t xml:space="preserve">person </w:t>
      </w:r>
      <w:r w:rsidR="000620CC">
        <w:rPr>
          <w:rFonts w:ascii="Calibri" w:eastAsia="MS Mincho" w:hAnsi="Calibri" w:cs="Arial"/>
          <w:color w:val="000000"/>
          <w:lang w:eastAsia="en-AU"/>
        </w:rPr>
        <w:t>who is under</w:t>
      </w:r>
      <w:r w:rsidRPr="007F01E6">
        <w:rPr>
          <w:rFonts w:ascii="Calibri" w:eastAsia="MS Mincho" w:hAnsi="Calibri" w:cs="Arial"/>
          <w:color w:val="000000"/>
          <w:lang w:eastAsia="en-AU"/>
        </w:rPr>
        <w:t xml:space="preserve"> the age of 18 years</w:t>
      </w:r>
      <w:r>
        <w:rPr>
          <w:rFonts w:ascii="Calibri" w:eastAsia="MS Mincho" w:hAnsi="Calibri" w:cs="Arial"/>
          <w:color w:val="000000"/>
          <w:lang w:eastAsia="en-AU"/>
        </w:rPr>
        <w:t>.</w:t>
      </w:r>
    </w:p>
    <w:p w14:paraId="330CD813" w14:textId="77777777" w:rsidR="007F01E6" w:rsidRPr="007F01E6" w:rsidRDefault="007F01E6" w:rsidP="00FD6C6F">
      <w:pPr>
        <w:pStyle w:val="MLLegalParagraph2"/>
        <w:numPr>
          <w:ilvl w:val="0"/>
          <w:numId w:val="0"/>
        </w:numPr>
        <w:tabs>
          <w:tab w:val="num" w:pos="1440"/>
        </w:tabs>
        <w:spacing w:after="0" w:line="240" w:lineRule="auto"/>
        <w:rPr>
          <w:rFonts w:ascii="Calibri" w:eastAsia="MS Mincho" w:hAnsi="Calibri" w:cs="Arial"/>
          <w:color w:val="000000"/>
          <w:lang w:eastAsia="en-AU"/>
        </w:rPr>
      </w:pPr>
      <w:r w:rsidRPr="007F01E6">
        <w:rPr>
          <w:rFonts w:ascii="Calibri" w:eastAsia="MS Mincho" w:hAnsi="Calibri" w:cs="Arial"/>
          <w:b/>
          <w:color w:val="000000"/>
          <w:lang w:eastAsia="en-AU"/>
        </w:rPr>
        <w:t>Child protection</w:t>
      </w:r>
      <w:r w:rsidRPr="007F01E6">
        <w:rPr>
          <w:rFonts w:ascii="Calibri" w:eastAsia="MS Mincho" w:hAnsi="Calibri" w:cs="Arial"/>
          <w:color w:val="000000"/>
          <w:lang w:eastAsia="en-AU"/>
        </w:rPr>
        <w:t xml:space="preserve"> means any responsibility, measure or activity undertaken to safeguard children from harm.</w:t>
      </w:r>
    </w:p>
    <w:p w14:paraId="2F806C95" w14:textId="45EBD8F7" w:rsidR="009676FF" w:rsidRDefault="007F01E6" w:rsidP="00FD6C6F">
      <w:pPr>
        <w:pStyle w:val="MLLegalParagraph1Heading"/>
        <w:numPr>
          <w:ilvl w:val="0"/>
          <w:numId w:val="0"/>
        </w:numPr>
        <w:tabs>
          <w:tab w:val="num" w:pos="720"/>
        </w:tabs>
        <w:spacing w:after="0" w:line="240" w:lineRule="auto"/>
        <w:rPr>
          <w:rFonts w:ascii="Calibri" w:eastAsia="MS Mincho" w:hAnsi="Calibri" w:cs="Arial"/>
          <w:b w:val="0"/>
          <w:color w:val="000000"/>
          <w:lang w:eastAsia="en-AU"/>
        </w:rPr>
      </w:pPr>
      <w:r w:rsidRPr="007F01E6">
        <w:rPr>
          <w:rFonts w:ascii="Calibri" w:eastAsia="MS Mincho" w:hAnsi="Calibri" w:cs="Arial"/>
          <w:color w:val="000000"/>
          <w:lang w:eastAsia="en-AU"/>
        </w:rPr>
        <w:lastRenderedPageBreak/>
        <w:t>Child abuse</w:t>
      </w:r>
      <w:r w:rsidRPr="007F01E6">
        <w:rPr>
          <w:rFonts w:ascii="Calibri" w:eastAsia="MS Mincho" w:hAnsi="Calibri" w:cs="Arial"/>
          <w:b w:val="0"/>
          <w:color w:val="000000"/>
          <w:lang w:eastAsia="en-AU"/>
        </w:rPr>
        <w:t xml:space="preserve"> </w:t>
      </w:r>
      <w:proofErr w:type="gramStart"/>
      <w:r w:rsidRPr="007F01E6">
        <w:rPr>
          <w:rFonts w:ascii="Calibri" w:eastAsia="MS Mincho" w:hAnsi="Calibri" w:cs="Arial"/>
          <w:b w:val="0"/>
          <w:color w:val="000000"/>
          <w:lang w:eastAsia="en-AU"/>
        </w:rPr>
        <w:t>means</w:t>
      </w:r>
      <w:proofErr w:type="gramEnd"/>
    </w:p>
    <w:p w14:paraId="1AFE5DAD" w14:textId="57F45C68" w:rsidR="009676FF" w:rsidRDefault="000620CC" w:rsidP="00A17623">
      <w:pPr>
        <w:pStyle w:val="MLLegalParagraph1Heading"/>
        <w:numPr>
          <w:ilvl w:val="0"/>
          <w:numId w:val="32"/>
        </w:numPr>
        <w:spacing w:after="0" w:line="240" w:lineRule="auto"/>
        <w:rPr>
          <w:rFonts w:ascii="Calibri" w:hAnsi="Calibri" w:cs="Calibri"/>
          <w:b w:val="0"/>
          <w:bCs/>
          <w:lang w:eastAsia="en-AU"/>
        </w:rPr>
      </w:pPr>
      <w:r w:rsidRPr="00F541B3">
        <w:rPr>
          <w:rFonts w:ascii="Calibri" w:hAnsi="Calibri" w:cs="Calibri"/>
          <w:b w:val="0"/>
          <w:bCs/>
          <w:lang w:eastAsia="en-AU"/>
        </w:rPr>
        <w:t xml:space="preserve">a sexual offence committed against, with or in the presence of a child, </w:t>
      </w:r>
      <w:proofErr w:type="gramStart"/>
      <w:r w:rsidRPr="00F541B3">
        <w:rPr>
          <w:rFonts w:ascii="Calibri" w:hAnsi="Calibri" w:cs="Calibri"/>
          <w:b w:val="0"/>
          <w:bCs/>
          <w:lang w:eastAsia="en-AU"/>
        </w:rPr>
        <w:t>whether or not</w:t>
      </w:r>
      <w:proofErr w:type="gramEnd"/>
      <w:r w:rsidRPr="00F541B3">
        <w:rPr>
          <w:rFonts w:ascii="Calibri" w:hAnsi="Calibri" w:cs="Calibri"/>
          <w:b w:val="0"/>
          <w:bCs/>
          <w:lang w:eastAsia="en-AU"/>
        </w:rPr>
        <w:t xml:space="preserve"> a criminal proceeding in relation to the offence has been commenced or concluded</w:t>
      </w:r>
      <w:r w:rsidR="009676FF">
        <w:rPr>
          <w:rFonts w:ascii="Calibri" w:hAnsi="Calibri" w:cs="Calibri"/>
          <w:b w:val="0"/>
          <w:bCs/>
          <w:lang w:eastAsia="en-AU"/>
        </w:rPr>
        <w:t>, or</w:t>
      </w:r>
    </w:p>
    <w:p w14:paraId="57B6F940" w14:textId="483254ED" w:rsidR="009676FF" w:rsidRDefault="000620CC" w:rsidP="00A17623">
      <w:pPr>
        <w:pStyle w:val="MLLegalParagraph1Heading"/>
        <w:numPr>
          <w:ilvl w:val="0"/>
          <w:numId w:val="32"/>
        </w:numPr>
        <w:spacing w:after="0" w:line="240" w:lineRule="auto"/>
        <w:rPr>
          <w:rFonts w:ascii="Calibri" w:hAnsi="Calibri" w:cs="Calibri"/>
          <w:b w:val="0"/>
          <w:bCs/>
          <w:lang w:eastAsia="en-AU"/>
        </w:rPr>
      </w:pPr>
      <w:r w:rsidRPr="00F541B3">
        <w:rPr>
          <w:rFonts w:ascii="Calibri" w:hAnsi="Calibri" w:cs="Calibri"/>
          <w:b w:val="0"/>
          <w:bCs/>
          <w:lang w:eastAsia="en-AU"/>
        </w:rPr>
        <w:t>sexual misconduct committed against, with or in the presence of a child</w:t>
      </w:r>
      <w:r w:rsidR="009676FF">
        <w:rPr>
          <w:rFonts w:ascii="Calibri" w:hAnsi="Calibri" w:cs="Calibri"/>
          <w:b w:val="0"/>
          <w:bCs/>
          <w:lang w:eastAsia="en-AU"/>
        </w:rPr>
        <w:t>, or</w:t>
      </w:r>
    </w:p>
    <w:p w14:paraId="32219F0E" w14:textId="4DF0F5DE" w:rsidR="009676FF" w:rsidRDefault="000620CC" w:rsidP="00A17623">
      <w:pPr>
        <w:pStyle w:val="MLLegalParagraph1Heading"/>
        <w:numPr>
          <w:ilvl w:val="0"/>
          <w:numId w:val="32"/>
        </w:numPr>
        <w:spacing w:after="0" w:line="240" w:lineRule="auto"/>
        <w:rPr>
          <w:rFonts w:ascii="Calibri" w:hAnsi="Calibri" w:cs="Calibri"/>
          <w:b w:val="0"/>
          <w:bCs/>
          <w:lang w:eastAsia="en-AU"/>
        </w:rPr>
      </w:pPr>
      <w:r w:rsidRPr="00F541B3">
        <w:rPr>
          <w:rFonts w:ascii="Calibri" w:hAnsi="Calibri" w:cs="Calibri"/>
          <w:b w:val="0"/>
          <w:bCs/>
          <w:lang w:eastAsia="en-AU"/>
        </w:rPr>
        <w:t>physical violence committed against, with or in the presence of a child</w:t>
      </w:r>
      <w:r w:rsidR="009676FF">
        <w:rPr>
          <w:rFonts w:ascii="Calibri" w:hAnsi="Calibri" w:cs="Calibri"/>
          <w:b w:val="0"/>
          <w:bCs/>
          <w:lang w:eastAsia="en-AU"/>
        </w:rPr>
        <w:t>, or</w:t>
      </w:r>
    </w:p>
    <w:p w14:paraId="0ECA18C3" w14:textId="35FE293B" w:rsidR="007F01E6" w:rsidRPr="007F01E6" w:rsidRDefault="000620CC" w:rsidP="00A17623">
      <w:pPr>
        <w:pStyle w:val="MLLegalParagraph1Heading"/>
        <w:numPr>
          <w:ilvl w:val="0"/>
          <w:numId w:val="31"/>
        </w:numPr>
        <w:spacing w:after="0" w:line="240" w:lineRule="auto"/>
        <w:rPr>
          <w:rFonts w:ascii="Calibri" w:eastAsia="MS Mincho" w:hAnsi="Calibri" w:cs="Arial"/>
          <w:b w:val="0"/>
          <w:color w:val="000000"/>
          <w:lang w:eastAsia="en-AU"/>
        </w:rPr>
      </w:pPr>
      <w:r w:rsidRPr="00F541B3">
        <w:rPr>
          <w:rFonts w:ascii="Calibri" w:hAnsi="Calibri" w:cs="Calibri"/>
          <w:b w:val="0"/>
          <w:bCs/>
          <w:lang w:eastAsia="en-AU"/>
        </w:rPr>
        <w:t>any behaviour that causes significant emotional or psychological harm to a child or significant neglect of a child</w:t>
      </w:r>
      <w:r w:rsidR="007F01E6" w:rsidRPr="007F01E6">
        <w:rPr>
          <w:rFonts w:ascii="Calibri" w:eastAsia="MS Mincho" w:hAnsi="Calibri" w:cs="Arial"/>
          <w:b w:val="0"/>
          <w:color w:val="000000"/>
          <w:lang w:eastAsia="en-AU"/>
        </w:rPr>
        <w:t xml:space="preserve">. </w:t>
      </w:r>
    </w:p>
    <w:p w14:paraId="7A24ABBB" w14:textId="77777777" w:rsidR="007F01E6" w:rsidRPr="007F01E6" w:rsidRDefault="007F01E6" w:rsidP="00FD6C6F">
      <w:pPr>
        <w:pStyle w:val="MLLegalParagraph2"/>
        <w:numPr>
          <w:ilvl w:val="0"/>
          <w:numId w:val="0"/>
        </w:numPr>
        <w:tabs>
          <w:tab w:val="num" w:pos="1440"/>
        </w:tabs>
        <w:spacing w:after="0" w:line="240" w:lineRule="auto"/>
        <w:rPr>
          <w:rFonts w:ascii="Calibri" w:eastAsia="MS Mincho" w:hAnsi="Calibri" w:cs="Arial"/>
          <w:color w:val="000000"/>
          <w:lang w:eastAsia="en-AU"/>
        </w:rPr>
      </w:pPr>
      <w:r w:rsidRPr="007F01E6">
        <w:rPr>
          <w:rFonts w:ascii="Calibri" w:eastAsia="MS Mincho" w:hAnsi="Calibri" w:cs="Arial"/>
          <w:b/>
          <w:color w:val="000000"/>
          <w:lang w:eastAsia="en-AU"/>
        </w:rPr>
        <w:t>Child sexual assault</w:t>
      </w:r>
      <w:r w:rsidRPr="007F01E6">
        <w:rPr>
          <w:rFonts w:ascii="Calibri" w:eastAsia="MS Mincho" w:hAnsi="Calibri" w:cs="Arial"/>
          <w:color w:val="000000"/>
          <w:lang w:eastAsia="en-AU"/>
        </w:rPr>
        <w:t xml:space="preserve"> is any act which exposes a child to, or involves a child in, sexual processes beyond his or her understanding or contrary to accepted community standards. Sexually abusive behaviours can include the fondling of genitals, masturbation, oral sex, vaginal or anal penetration by a penis, </w:t>
      </w:r>
      <w:proofErr w:type="gramStart"/>
      <w:r w:rsidRPr="007F01E6">
        <w:rPr>
          <w:rFonts w:ascii="Calibri" w:eastAsia="MS Mincho" w:hAnsi="Calibri" w:cs="Arial"/>
          <w:color w:val="000000"/>
          <w:lang w:eastAsia="en-AU"/>
        </w:rPr>
        <w:t>finger</w:t>
      </w:r>
      <w:proofErr w:type="gramEnd"/>
      <w:r w:rsidRPr="007F01E6">
        <w:rPr>
          <w:rFonts w:ascii="Calibri" w:eastAsia="MS Mincho" w:hAnsi="Calibri" w:cs="Arial"/>
          <w:color w:val="000000"/>
          <w:lang w:eastAsia="en-AU"/>
        </w:rPr>
        <w:t xml:space="preserve"> or any other object, fondling of breasts, voyeurism, exhibitionism, and exposing the child to or involving the child in pornography. It includes child grooming, which refers to actions deliberately undertaken with the aim of befriending and establishing an emotional connection with a child to lower the child’s inhibitions in preparation for sexual activity with the child. </w:t>
      </w:r>
    </w:p>
    <w:p w14:paraId="6BDD1C4B" w14:textId="77777777" w:rsidR="007F01E6" w:rsidRPr="007F01E6" w:rsidRDefault="007F01E6" w:rsidP="00FD6C6F">
      <w:pPr>
        <w:pStyle w:val="MLLegalParagraph2"/>
        <w:numPr>
          <w:ilvl w:val="0"/>
          <w:numId w:val="0"/>
        </w:numPr>
        <w:tabs>
          <w:tab w:val="num" w:pos="1440"/>
        </w:tabs>
        <w:spacing w:after="0" w:line="240" w:lineRule="auto"/>
        <w:rPr>
          <w:rFonts w:ascii="Calibri" w:eastAsia="MS Mincho" w:hAnsi="Calibri" w:cs="Arial"/>
          <w:color w:val="000000"/>
          <w:lang w:eastAsia="en-AU"/>
        </w:rPr>
      </w:pPr>
      <w:r w:rsidRPr="007F01E6">
        <w:rPr>
          <w:rFonts w:ascii="Calibri" w:eastAsia="MS Mincho" w:hAnsi="Calibri" w:cs="Arial"/>
          <w:b/>
          <w:color w:val="000000"/>
          <w:lang w:eastAsia="en-AU"/>
        </w:rPr>
        <w:t>Reasonable grounds for belief</w:t>
      </w:r>
      <w:r w:rsidRPr="007F01E6">
        <w:rPr>
          <w:rFonts w:ascii="Calibri" w:eastAsia="MS Mincho" w:hAnsi="Calibri" w:cs="Arial"/>
          <w:color w:val="000000"/>
          <w:lang w:eastAsia="en-AU"/>
        </w:rPr>
        <w:t xml:space="preserve"> </w:t>
      </w:r>
      <w:proofErr w:type="gramStart"/>
      <w:r w:rsidRPr="007F01E6">
        <w:rPr>
          <w:rFonts w:ascii="Calibri" w:eastAsia="MS Mincho" w:hAnsi="Calibri" w:cs="Arial"/>
          <w:color w:val="000000"/>
          <w:lang w:eastAsia="en-AU"/>
        </w:rPr>
        <w:t>is</w:t>
      </w:r>
      <w:proofErr w:type="gramEnd"/>
      <w:r w:rsidRPr="007F01E6">
        <w:rPr>
          <w:rFonts w:ascii="Calibri" w:eastAsia="MS Mincho" w:hAnsi="Calibri" w:cs="Arial"/>
          <w:color w:val="000000"/>
          <w:lang w:eastAsia="en-AU"/>
        </w:rPr>
        <w:t xml:space="preserve"> a belief based on reasonable grounds (see below) that child abuse has occurred when all known considerations or facts relevant to the formation of a belief are taken into account and these are objectively assessed. Circumstances or considerations may include the source of the allegation and how it was communicated, the nature of and details of the allegation, and whether there are any other related matters known regarding the alleged perpetrator. </w:t>
      </w:r>
    </w:p>
    <w:p w14:paraId="1C9350B9" w14:textId="77777777" w:rsidR="007F01E6" w:rsidRPr="007F01E6" w:rsidRDefault="007F01E6" w:rsidP="00FD6C6F">
      <w:pPr>
        <w:pStyle w:val="MLIndent2"/>
        <w:spacing w:after="0" w:line="240" w:lineRule="auto"/>
        <w:ind w:left="0"/>
        <w:rPr>
          <w:rFonts w:ascii="Calibri" w:eastAsia="MS Mincho" w:hAnsi="Calibri" w:cs="Arial"/>
          <w:color w:val="000000"/>
          <w:lang w:eastAsia="en-AU"/>
        </w:rPr>
      </w:pPr>
      <w:r w:rsidRPr="007F01E6">
        <w:rPr>
          <w:rFonts w:ascii="Calibri" w:eastAsia="MS Mincho" w:hAnsi="Calibri" w:cs="Arial"/>
          <w:color w:val="000000"/>
          <w:lang w:eastAsia="en-AU"/>
        </w:rPr>
        <w:t>A reasonable belief is formed if a reasonable person believes that:</w:t>
      </w:r>
    </w:p>
    <w:p w14:paraId="5A8C9D33" w14:textId="75D0E83B" w:rsidR="007F01E6" w:rsidRPr="007F01E6" w:rsidRDefault="007F01E6" w:rsidP="00A17623">
      <w:pPr>
        <w:pStyle w:val="MLLegalParagraph3"/>
        <w:numPr>
          <w:ilvl w:val="0"/>
          <w:numId w:val="31"/>
        </w:numPr>
        <w:spacing w:before="120" w:after="0" w:line="240" w:lineRule="auto"/>
        <w:rPr>
          <w:rFonts w:ascii="Calibri" w:eastAsia="MS Mincho" w:hAnsi="Calibri" w:cs="Arial"/>
          <w:color w:val="000000"/>
          <w:lang w:eastAsia="en-AU"/>
        </w:rPr>
      </w:pPr>
      <w:r w:rsidRPr="007F01E6">
        <w:rPr>
          <w:rFonts w:ascii="Calibri" w:eastAsia="MS Mincho" w:hAnsi="Calibri" w:cs="Arial"/>
          <w:color w:val="000000"/>
          <w:lang w:eastAsia="en-AU"/>
        </w:rPr>
        <w:t xml:space="preserve">the child </w:t>
      </w:r>
      <w:proofErr w:type="gramStart"/>
      <w:r w:rsidRPr="007F01E6">
        <w:rPr>
          <w:rFonts w:ascii="Calibri" w:eastAsia="MS Mincho" w:hAnsi="Calibri" w:cs="Arial"/>
          <w:color w:val="000000"/>
          <w:lang w:eastAsia="en-AU"/>
        </w:rPr>
        <w:t>is in need of</w:t>
      </w:r>
      <w:proofErr w:type="gramEnd"/>
      <w:r w:rsidRPr="007F01E6">
        <w:rPr>
          <w:rFonts w:ascii="Calibri" w:eastAsia="MS Mincho" w:hAnsi="Calibri" w:cs="Arial"/>
          <w:color w:val="000000"/>
          <w:lang w:eastAsia="en-AU"/>
        </w:rPr>
        <w:t xml:space="preserve"> protection, </w:t>
      </w:r>
      <w:r w:rsidR="009676FF">
        <w:rPr>
          <w:rFonts w:ascii="Calibri" w:eastAsia="MS Mincho" w:hAnsi="Calibri" w:cs="Arial"/>
          <w:color w:val="000000"/>
          <w:lang w:eastAsia="en-AU"/>
        </w:rPr>
        <w:t>or</w:t>
      </w:r>
    </w:p>
    <w:p w14:paraId="5F779F1E" w14:textId="26AAE562" w:rsidR="007F01E6" w:rsidRPr="007F01E6" w:rsidRDefault="007F01E6" w:rsidP="00A17623">
      <w:pPr>
        <w:pStyle w:val="MLLegalParagraph3"/>
        <w:numPr>
          <w:ilvl w:val="0"/>
          <w:numId w:val="31"/>
        </w:numPr>
        <w:spacing w:before="120" w:after="0" w:line="240" w:lineRule="auto"/>
        <w:rPr>
          <w:rFonts w:ascii="Calibri" w:eastAsia="MS Mincho" w:hAnsi="Calibri" w:cs="Arial"/>
          <w:color w:val="000000"/>
          <w:lang w:eastAsia="en-AU"/>
        </w:rPr>
      </w:pPr>
      <w:r w:rsidRPr="007F01E6">
        <w:rPr>
          <w:rFonts w:ascii="Calibri" w:eastAsia="MS Mincho" w:hAnsi="Calibri" w:cs="Arial"/>
          <w:color w:val="000000"/>
          <w:lang w:eastAsia="en-AU"/>
        </w:rPr>
        <w:t xml:space="preserve">the child has suffered or is likely to suffer significant harm </w:t>
      </w:r>
      <w:proofErr w:type="gramStart"/>
      <w:r w:rsidRPr="007F01E6">
        <w:rPr>
          <w:rFonts w:ascii="Calibri" w:eastAsia="MS Mincho" w:hAnsi="Calibri" w:cs="Arial"/>
          <w:color w:val="000000"/>
          <w:lang w:eastAsia="en-AU"/>
        </w:rPr>
        <w:t>as a result of</w:t>
      </w:r>
      <w:proofErr w:type="gramEnd"/>
      <w:r w:rsidRPr="007F01E6">
        <w:rPr>
          <w:rFonts w:ascii="Calibri" w:eastAsia="MS Mincho" w:hAnsi="Calibri" w:cs="Arial"/>
          <w:color w:val="000000"/>
          <w:lang w:eastAsia="en-AU"/>
        </w:rPr>
        <w:t xml:space="preserve"> </w:t>
      </w:r>
      <w:r w:rsidR="009676FF">
        <w:rPr>
          <w:rFonts w:ascii="Calibri" w:eastAsia="MS Mincho" w:hAnsi="Calibri" w:cs="Arial"/>
          <w:color w:val="000000"/>
          <w:lang w:eastAsia="en-AU"/>
        </w:rPr>
        <w:t>p</w:t>
      </w:r>
      <w:r w:rsidRPr="007F01E6">
        <w:rPr>
          <w:rFonts w:ascii="Calibri" w:eastAsia="MS Mincho" w:hAnsi="Calibri" w:cs="Arial"/>
          <w:color w:val="000000"/>
          <w:lang w:eastAsia="en-AU"/>
        </w:rPr>
        <w:t>hysical injury,</w:t>
      </w:r>
      <w:r w:rsidR="009676FF">
        <w:rPr>
          <w:rFonts w:ascii="Calibri" w:eastAsia="MS Mincho" w:hAnsi="Calibri" w:cs="Arial"/>
          <w:color w:val="000000"/>
          <w:lang w:eastAsia="en-AU"/>
        </w:rPr>
        <w:t xml:space="preserve"> or</w:t>
      </w:r>
    </w:p>
    <w:p w14:paraId="0B2029D4" w14:textId="77777777" w:rsidR="007F01E6" w:rsidRPr="007F01E6" w:rsidRDefault="007F01E6" w:rsidP="00A17623">
      <w:pPr>
        <w:pStyle w:val="MLLegalParagraph3"/>
        <w:numPr>
          <w:ilvl w:val="0"/>
          <w:numId w:val="31"/>
        </w:numPr>
        <w:spacing w:before="120" w:after="0" w:line="240" w:lineRule="auto"/>
        <w:rPr>
          <w:rFonts w:ascii="Calibri" w:eastAsia="MS Mincho" w:hAnsi="Calibri" w:cs="Arial"/>
          <w:color w:val="000000"/>
          <w:lang w:eastAsia="en-AU"/>
        </w:rPr>
      </w:pPr>
      <w:r w:rsidRPr="007F01E6">
        <w:rPr>
          <w:rFonts w:ascii="Calibri" w:eastAsia="MS Mincho" w:hAnsi="Calibri" w:cs="Arial"/>
          <w:color w:val="000000"/>
          <w:lang w:eastAsia="en-AU"/>
        </w:rPr>
        <w:t>the parents are unable or unwilling to protect the child.</w:t>
      </w:r>
    </w:p>
    <w:p w14:paraId="6BF15B04" w14:textId="253674B2" w:rsidR="007F01E6" w:rsidRPr="007F01E6" w:rsidRDefault="007F01E6" w:rsidP="00FD6C6F">
      <w:pPr>
        <w:pStyle w:val="MLIndent2"/>
        <w:spacing w:after="0" w:line="240" w:lineRule="auto"/>
        <w:ind w:left="0"/>
        <w:rPr>
          <w:rFonts w:ascii="Calibri" w:eastAsia="MS Mincho" w:hAnsi="Calibri" w:cs="Arial"/>
          <w:color w:val="000000"/>
          <w:lang w:eastAsia="en-AU"/>
        </w:rPr>
      </w:pPr>
      <w:r w:rsidRPr="007F01E6">
        <w:rPr>
          <w:rFonts w:ascii="Calibri" w:eastAsia="MS Mincho" w:hAnsi="Calibri" w:cs="Arial"/>
          <w:color w:val="000000"/>
          <w:lang w:eastAsia="en-AU"/>
        </w:rPr>
        <w:t xml:space="preserve">A </w:t>
      </w:r>
      <w:r w:rsidR="009676FF">
        <w:rPr>
          <w:rFonts w:ascii="Calibri" w:eastAsia="MS Mincho" w:hAnsi="Calibri" w:cs="Arial"/>
          <w:color w:val="000000"/>
          <w:lang w:eastAsia="en-AU"/>
        </w:rPr>
        <w:t>“</w:t>
      </w:r>
      <w:r w:rsidRPr="007F01E6">
        <w:rPr>
          <w:rFonts w:ascii="Calibri" w:eastAsia="MS Mincho" w:hAnsi="Calibri" w:cs="Arial"/>
          <w:color w:val="000000"/>
          <w:lang w:eastAsia="en-AU"/>
        </w:rPr>
        <w:t>reasonable belief</w:t>
      </w:r>
      <w:r w:rsidR="007D4641">
        <w:rPr>
          <w:rFonts w:ascii="Calibri" w:eastAsia="MS Mincho" w:hAnsi="Calibri" w:cs="Arial"/>
          <w:color w:val="000000"/>
          <w:lang w:eastAsia="en-AU"/>
        </w:rPr>
        <w:t>”</w:t>
      </w:r>
      <w:r w:rsidRPr="007F01E6">
        <w:rPr>
          <w:rFonts w:ascii="Calibri" w:eastAsia="MS Mincho" w:hAnsi="Calibri" w:cs="Arial"/>
          <w:color w:val="000000"/>
          <w:lang w:eastAsia="en-AU"/>
        </w:rPr>
        <w:t xml:space="preserve"> or a </w:t>
      </w:r>
      <w:r w:rsidR="007D4641">
        <w:rPr>
          <w:rFonts w:ascii="Calibri" w:eastAsia="MS Mincho" w:hAnsi="Calibri" w:cs="Arial"/>
          <w:color w:val="000000"/>
          <w:lang w:eastAsia="en-AU"/>
        </w:rPr>
        <w:t>“</w:t>
      </w:r>
      <w:r w:rsidRPr="007F01E6">
        <w:rPr>
          <w:rFonts w:ascii="Calibri" w:eastAsia="MS Mincho" w:hAnsi="Calibri" w:cs="Arial"/>
          <w:color w:val="000000"/>
          <w:lang w:eastAsia="en-AU"/>
        </w:rPr>
        <w:t>belief on reasonable grounds</w:t>
      </w:r>
      <w:r w:rsidR="007D4641">
        <w:rPr>
          <w:rFonts w:ascii="Calibri" w:eastAsia="MS Mincho" w:hAnsi="Calibri" w:cs="Arial"/>
          <w:color w:val="000000"/>
          <w:lang w:eastAsia="en-AU"/>
        </w:rPr>
        <w:t>”</w:t>
      </w:r>
      <w:r w:rsidRPr="007F01E6">
        <w:rPr>
          <w:rFonts w:ascii="Calibri" w:eastAsia="MS Mincho" w:hAnsi="Calibri" w:cs="Arial"/>
          <w:color w:val="000000"/>
          <w:lang w:eastAsia="en-AU"/>
        </w:rPr>
        <w:t xml:space="preserve"> is not the same as having proof, but </w:t>
      </w:r>
      <w:r w:rsidR="007D4641">
        <w:rPr>
          <w:rFonts w:ascii="Calibri" w:eastAsia="MS Mincho" w:hAnsi="Calibri" w:cs="Arial"/>
          <w:color w:val="000000"/>
          <w:lang w:eastAsia="en-AU"/>
        </w:rPr>
        <w:t xml:space="preserve">it </w:t>
      </w:r>
      <w:r w:rsidRPr="007F01E6">
        <w:rPr>
          <w:rFonts w:ascii="Calibri" w:eastAsia="MS Mincho" w:hAnsi="Calibri" w:cs="Arial"/>
          <w:color w:val="000000"/>
          <w:lang w:eastAsia="en-AU"/>
        </w:rPr>
        <w:t>is more than mere rumour or speculation.</w:t>
      </w:r>
    </w:p>
    <w:p w14:paraId="253DA0B7" w14:textId="180C147E" w:rsidR="007F01E6" w:rsidRPr="007F01E6" w:rsidRDefault="007F01E6" w:rsidP="00FD6C6F">
      <w:pPr>
        <w:pStyle w:val="MLIndent2"/>
        <w:spacing w:after="0" w:line="240" w:lineRule="auto"/>
        <w:ind w:left="0"/>
        <w:rPr>
          <w:rFonts w:ascii="Calibri" w:eastAsia="MS Mincho" w:hAnsi="Calibri" w:cs="Arial"/>
          <w:color w:val="000000"/>
          <w:lang w:eastAsia="en-AU"/>
        </w:rPr>
      </w:pPr>
      <w:r w:rsidRPr="007F01E6">
        <w:rPr>
          <w:rFonts w:ascii="Calibri" w:eastAsia="MS Mincho" w:hAnsi="Calibri" w:cs="Arial"/>
          <w:color w:val="000000"/>
          <w:lang w:eastAsia="en-AU"/>
        </w:rPr>
        <w:t xml:space="preserve">A </w:t>
      </w:r>
      <w:r w:rsidR="007D4641">
        <w:rPr>
          <w:rFonts w:ascii="Calibri" w:eastAsia="MS Mincho" w:hAnsi="Calibri" w:cs="Arial"/>
          <w:color w:val="000000"/>
          <w:lang w:eastAsia="en-AU"/>
        </w:rPr>
        <w:t>“</w:t>
      </w:r>
      <w:r w:rsidRPr="007F01E6">
        <w:rPr>
          <w:rFonts w:ascii="Calibri" w:eastAsia="MS Mincho" w:hAnsi="Calibri" w:cs="Arial"/>
          <w:color w:val="000000"/>
          <w:lang w:eastAsia="en-AU"/>
        </w:rPr>
        <w:t>reasonable belief</w:t>
      </w:r>
      <w:r w:rsidR="007D4641">
        <w:rPr>
          <w:rFonts w:ascii="Calibri" w:eastAsia="MS Mincho" w:hAnsi="Calibri" w:cs="Arial"/>
          <w:color w:val="000000"/>
          <w:lang w:eastAsia="en-AU"/>
        </w:rPr>
        <w:t>”</w:t>
      </w:r>
      <w:r w:rsidRPr="007F01E6">
        <w:rPr>
          <w:rFonts w:ascii="Calibri" w:eastAsia="MS Mincho" w:hAnsi="Calibri" w:cs="Arial"/>
          <w:color w:val="000000"/>
          <w:lang w:eastAsia="en-AU"/>
        </w:rPr>
        <w:t xml:space="preserve"> is formed if a reasonable person in the same position would form the belief on the same grounds. For example, a </w:t>
      </w:r>
      <w:r w:rsidR="007D4641">
        <w:rPr>
          <w:rFonts w:ascii="Calibri" w:eastAsia="MS Mincho" w:hAnsi="Calibri" w:cs="Arial"/>
          <w:color w:val="000000"/>
          <w:lang w:eastAsia="en-AU"/>
        </w:rPr>
        <w:t>“</w:t>
      </w:r>
      <w:r w:rsidRPr="007F01E6">
        <w:rPr>
          <w:rFonts w:ascii="Calibri" w:eastAsia="MS Mincho" w:hAnsi="Calibri" w:cs="Arial"/>
          <w:color w:val="000000"/>
          <w:lang w:eastAsia="en-AU"/>
        </w:rPr>
        <w:t>reasonable belief</w:t>
      </w:r>
      <w:r w:rsidR="007D4641">
        <w:rPr>
          <w:rFonts w:ascii="Calibri" w:eastAsia="MS Mincho" w:hAnsi="Calibri" w:cs="Arial"/>
          <w:color w:val="000000"/>
          <w:lang w:eastAsia="en-AU"/>
        </w:rPr>
        <w:t>”</w:t>
      </w:r>
      <w:r w:rsidRPr="007F01E6">
        <w:rPr>
          <w:rFonts w:ascii="Calibri" w:eastAsia="MS Mincho" w:hAnsi="Calibri" w:cs="Arial"/>
          <w:color w:val="000000"/>
          <w:lang w:eastAsia="en-AU"/>
        </w:rPr>
        <w:t xml:space="preserve"> might be formed if: </w:t>
      </w:r>
    </w:p>
    <w:p w14:paraId="484B547D" w14:textId="227AF127" w:rsidR="007F01E6" w:rsidRPr="007F01E6" w:rsidRDefault="007F01E6" w:rsidP="00FD6C6F">
      <w:pPr>
        <w:pStyle w:val="MLLegalParagraph1Heading"/>
        <w:numPr>
          <w:ilvl w:val="0"/>
          <w:numId w:val="27"/>
        </w:numPr>
        <w:spacing w:before="120" w:after="0"/>
        <w:rPr>
          <w:rFonts w:ascii="Calibri" w:hAnsi="Calibri"/>
          <w:b w:val="0"/>
        </w:rPr>
      </w:pPr>
      <w:r w:rsidRPr="007F01E6">
        <w:rPr>
          <w:rFonts w:ascii="Calibri" w:hAnsi="Calibri"/>
          <w:b w:val="0"/>
        </w:rPr>
        <w:lastRenderedPageBreak/>
        <w:t xml:space="preserve">a child </w:t>
      </w:r>
      <w:proofErr w:type="gramStart"/>
      <w:r w:rsidRPr="007F01E6">
        <w:rPr>
          <w:rFonts w:ascii="Calibri" w:hAnsi="Calibri"/>
          <w:b w:val="0"/>
        </w:rPr>
        <w:t>states</w:t>
      </w:r>
      <w:proofErr w:type="gramEnd"/>
      <w:r w:rsidRPr="007F01E6">
        <w:rPr>
          <w:rFonts w:ascii="Calibri" w:hAnsi="Calibri"/>
          <w:b w:val="0"/>
        </w:rPr>
        <w:t xml:space="preserve"> that they have been physically or sexually abused</w:t>
      </w:r>
    </w:p>
    <w:p w14:paraId="0CF5083E" w14:textId="5B2B533E" w:rsidR="007F01E6" w:rsidRPr="007F01E6" w:rsidRDefault="007F01E6" w:rsidP="00FD6C6F">
      <w:pPr>
        <w:pStyle w:val="MLLegalParagraph1Heading"/>
        <w:numPr>
          <w:ilvl w:val="0"/>
          <w:numId w:val="27"/>
        </w:numPr>
        <w:spacing w:before="120" w:after="0"/>
        <w:rPr>
          <w:rFonts w:ascii="Calibri" w:hAnsi="Calibri"/>
          <w:b w:val="0"/>
        </w:rPr>
      </w:pPr>
      <w:r w:rsidRPr="007F01E6">
        <w:rPr>
          <w:rFonts w:ascii="Calibri" w:hAnsi="Calibri"/>
          <w:b w:val="0"/>
        </w:rPr>
        <w:t>a child states that they know someone who has been physically or sexually abused (the child may be talking about themselves)</w:t>
      </w:r>
    </w:p>
    <w:p w14:paraId="2F49FB48" w14:textId="28256A89" w:rsidR="007F01E6" w:rsidRPr="007F01E6" w:rsidRDefault="007F01E6" w:rsidP="00FD6C6F">
      <w:pPr>
        <w:pStyle w:val="MLLegalParagraph1Heading"/>
        <w:numPr>
          <w:ilvl w:val="0"/>
          <w:numId w:val="27"/>
        </w:numPr>
        <w:spacing w:before="120" w:after="0"/>
        <w:rPr>
          <w:rFonts w:ascii="Calibri" w:hAnsi="Calibri"/>
          <w:b w:val="0"/>
        </w:rPr>
      </w:pPr>
      <w:r w:rsidRPr="007F01E6">
        <w:rPr>
          <w:rFonts w:ascii="Calibri" w:hAnsi="Calibri"/>
          <w:b w:val="0"/>
        </w:rPr>
        <w:t xml:space="preserve">someone who knows a child states that the child has been physically or sexually </w:t>
      </w:r>
      <w:proofErr w:type="gramStart"/>
      <w:r w:rsidRPr="007F01E6">
        <w:rPr>
          <w:rFonts w:ascii="Calibri" w:hAnsi="Calibri"/>
          <w:b w:val="0"/>
        </w:rPr>
        <w:t>abused</w:t>
      </w:r>
      <w:proofErr w:type="gramEnd"/>
    </w:p>
    <w:p w14:paraId="4439BAF2" w14:textId="3E74CAA8" w:rsidR="007F01E6" w:rsidRPr="007F01E6" w:rsidRDefault="007F01E6" w:rsidP="00FD6C6F">
      <w:pPr>
        <w:pStyle w:val="MLLegalParagraph1Heading"/>
        <w:numPr>
          <w:ilvl w:val="0"/>
          <w:numId w:val="27"/>
        </w:numPr>
        <w:spacing w:before="120" w:after="0"/>
        <w:rPr>
          <w:rFonts w:ascii="Calibri" w:hAnsi="Calibri"/>
          <w:b w:val="0"/>
        </w:rPr>
      </w:pPr>
      <w:r w:rsidRPr="007F01E6">
        <w:rPr>
          <w:rFonts w:ascii="Calibri" w:hAnsi="Calibri"/>
          <w:b w:val="0"/>
        </w:rPr>
        <w:t xml:space="preserve">professional observations of the child’s behaviour or development leads a professional to form a belief that the child has been physically or sexually abused or is likely to be </w:t>
      </w:r>
      <w:proofErr w:type="gramStart"/>
      <w:r w:rsidRPr="007F01E6">
        <w:rPr>
          <w:rFonts w:ascii="Calibri" w:hAnsi="Calibri"/>
          <w:b w:val="0"/>
        </w:rPr>
        <w:t>abused</w:t>
      </w:r>
      <w:proofErr w:type="gramEnd"/>
    </w:p>
    <w:p w14:paraId="75C59BD2" w14:textId="77777777" w:rsidR="007F01E6" w:rsidRPr="007F01E6" w:rsidRDefault="007F01E6" w:rsidP="00FD6C6F">
      <w:pPr>
        <w:pStyle w:val="MLLegalParagraph1Heading"/>
        <w:numPr>
          <w:ilvl w:val="0"/>
          <w:numId w:val="27"/>
        </w:numPr>
        <w:spacing w:before="120" w:after="0"/>
        <w:rPr>
          <w:rFonts w:ascii="Calibri" w:hAnsi="Calibri"/>
          <w:b w:val="0"/>
        </w:rPr>
      </w:pPr>
      <w:r w:rsidRPr="007F01E6">
        <w:rPr>
          <w:rFonts w:ascii="Calibri" w:hAnsi="Calibri"/>
          <w:b w:val="0"/>
        </w:rPr>
        <w:t>signs of abuse lead to a belief that the child has been physically or sexually abused.</w:t>
      </w:r>
    </w:p>
    <w:p w14:paraId="38F7B330" w14:textId="77777777" w:rsidR="0071037E" w:rsidRPr="00177EFF" w:rsidRDefault="0071037E" w:rsidP="00FD6C6F">
      <w:pPr>
        <w:pStyle w:val="Heading2"/>
        <w:spacing w:before="240" w:after="0"/>
        <w:rPr>
          <w:lang w:val="en-AU"/>
        </w:rPr>
      </w:pPr>
      <w:r w:rsidRPr="0071037E">
        <w:t>Employment of New Personnel</w:t>
      </w:r>
      <w:r w:rsidR="00BA5E3F">
        <w:rPr>
          <w:lang w:val="en-AU"/>
        </w:rPr>
        <w:t xml:space="preserve"> and Training</w:t>
      </w:r>
    </w:p>
    <w:p w14:paraId="11A2017F" w14:textId="7F973A1F" w:rsidR="00BA5E3F" w:rsidRDefault="00BA5E3F" w:rsidP="00FD6C6F">
      <w:pPr>
        <w:pStyle w:val="MLLegalParagraph2"/>
        <w:numPr>
          <w:ilvl w:val="0"/>
          <w:numId w:val="0"/>
        </w:numPr>
        <w:spacing w:after="0" w:line="240" w:lineRule="auto"/>
        <w:rPr>
          <w:rFonts w:ascii="Calibri" w:eastAsia="MS Mincho" w:hAnsi="Calibri" w:cs="Arial"/>
          <w:color w:val="808080"/>
          <w:lang w:eastAsia="en-AU"/>
        </w:rPr>
      </w:pPr>
      <w:r w:rsidRPr="007F01E6">
        <w:rPr>
          <w:rFonts w:ascii="Calibri" w:eastAsia="MS Mincho" w:hAnsi="Calibri" w:cs="Arial"/>
          <w:color w:val="808080"/>
          <w:lang w:eastAsia="en-AU"/>
        </w:rPr>
        <w:t>[Name of Organisation]</w:t>
      </w:r>
      <w:r>
        <w:rPr>
          <w:rFonts w:ascii="Calibri" w:eastAsia="MS Mincho" w:hAnsi="Calibri" w:cs="Arial"/>
          <w:color w:val="000000"/>
          <w:lang w:eastAsia="en-AU"/>
        </w:rPr>
        <w:t xml:space="preserve">’s recruitment procedure, including advertising, referee checks and staff and volunteer preemployment screening, </w:t>
      </w:r>
      <w:r w:rsidR="007D4641">
        <w:rPr>
          <w:rFonts w:ascii="Calibri" w:eastAsia="MS Mincho" w:hAnsi="Calibri" w:cs="Arial"/>
          <w:color w:val="000000"/>
          <w:lang w:eastAsia="en-AU"/>
        </w:rPr>
        <w:t>emphasises</w:t>
      </w:r>
      <w:r>
        <w:rPr>
          <w:rFonts w:ascii="Calibri" w:eastAsia="MS Mincho" w:hAnsi="Calibri" w:cs="Arial"/>
          <w:color w:val="000000"/>
          <w:lang w:eastAsia="en-AU"/>
        </w:rPr>
        <w:t xml:space="preserve"> child safety and wellbeing in line with its commitment to promot</w:t>
      </w:r>
      <w:r w:rsidR="007D4641">
        <w:rPr>
          <w:rFonts w:ascii="Calibri" w:eastAsia="MS Mincho" w:hAnsi="Calibri" w:cs="Arial"/>
          <w:color w:val="000000"/>
          <w:lang w:eastAsia="en-AU"/>
        </w:rPr>
        <w:t>ing</w:t>
      </w:r>
      <w:r>
        <w:rPr>
          <w:rFonts w:ascii="Calibri" w:eastAsia="MS Mincho" w:hAnsi="Calibri" w:cs="Arial"/>
          <w:color w:val="000000"/>
          <w:lang w:eastAsia="en-AU"/>
        </w:rPr>
        <w:t xml:space="preserve"> child safety. </w:t>
      </w:r>
      <w:r w:rsidRPr="007F01E6">
        <w:rPr>
          <w:rFonts w:ascii="Calibri" w:eastAsia="MS Mincho" w:hAnsi="Calibri" w:cs="Arial"/>
          <w:color w:val="808080"/>
          <w:lang w:eastAsia="en-AU"/>
        </w:rPr>
        <w:t>[Name of Organisation]</w:t>
      </w:r>
      <w:r>
        <w:rPr>
          <w:rFonts w:ascii="Calibri" w:eastAsia="MS Mincho" w:hAnsi="Calibri" w:cs="Arial"/>
          <w:color w:val="000000"/>
          <w:lang w:eastAsia="en-AU"/>
        </w:rPr>
        <w:t xml:space="preserve"> has a robust recruitment and selection process, to ensure the recruitment of suitable staff </w:t>
      </w:r>
      <w:r w:rsidR="007D4641">
        <w:rPr>
          <w:rFonts w:ascii="Calibri" w:eastAsia="MS Mincho" w:hAnsi="Calibri" w:cs="Arial"/>
          <w:color w:val="000000"/>
          <w:lang w:eastAsia="en-AU"/>
        </w:rPr>
        <w:t xml:space="preserve">and </w:t>
      </w:r>
      <w:r>
        <w:rPr>
          <w:rFonts w:ascii="Calibri" w:eastAsia="MS Mincho" w:hAnsi="Calibri" w:cs="Arial"/>
          <w:color w:val="000000"/>
          <w:lang w:eastAsia="en-AU"/>
        </w:rPr>
        <w:t xml:space="preserve">minimise the risk of recruiting individuals who may commit child abuse. </w:t>
      </w:r>
    </w:p>
    <w:p w14:paraId="0F201C70" w14:textId="679DBF2E" w:rsidR="007F01E6" w:rsidRPr="007F01E6" w:rsidRDefault="007F01E6" w:rsidP="00FD6C6F">
      <w:pPr>
        <w:pStyle w:val="MLLegalParagraph2"/>
        <w:numPr>
          <w:ilvl w:val="0"/>
          <w:numId w:val="0"/>
        </w:numPr>
        <w:spacing w:after="0" w:line="240" w:lineRule="auto"/>
        <w:rPr>
          <w:rFonts w:ascii="Calibri" w:eastAsia="MS Mincho" w:hAnsi="Calibri" w:cs="Arial"/>
          <w:color w:val="000000"/>
          <w:lang w:eastAsia="en-AU"/>
        </w:rPr>
      </w:pPr>
      <w:r w:rsidRPr="007F01E6">
        <w:rPr>
          <w:rFonts w:ascii="Calibri" w:eastAsia="MS Mincho" w:hAnsi="Calibri" w:cs="Arial"/>
          <w:color w:val="808080"/>
          <w:lang w:eastAsia="en-AU"/>
        </w:rPr>
        <w:t>[Name of Organisation]</w:t>
      </w:r>
      <w:r w:rsidRPr="007F01E6">
        <w:rPr>
          <w:rFonts w:ascii="Calibri" w:eastAsia="MS Mincho" w:hAnsi="Calibri" w:cs="Arial"/>
          <w:color w:val="000000"/>
          <w:lang w:eastAsia="en-AU"/>
        </w:rPr>
        <w:t xml:space="preserve"> undertakes a comprehensive recruitment and screening process for all </w:t>
      </w:r>
      <w:r w:rsidR="00EF2653">
        <w:rPr>
          <w:rFonts w:ascii="Calibri" w:eastAsia="MS Mincho" w:hAnsi="Calibri" w:cs="Arial"/>
          <w:color w:val="000000"/>
          <w:lang w:eastAsia="en-AU"/>
        </w:rPr>
        <w:t>staff</w:t>
      </w:r>
      <w:r w:rsidR="00EF2653" w:rsidRPr="007F01E6">
        <w:rPr>
          <w:rFonts w:ascii="Calibri" w:eastAsia="MS Mincho" w:hAnsi="Calibri" w:cs="Arial"/>
          <w:color w:val="000000"/>
          <w:lang w:eastAsia="en-AU"/>
        </w:rPr>
        <w:t xml:space="preserve"> </w:t>
      </w:r>
      <w:r w:rsidRPr="007F01E6">
        <w:rPr>
          <w:rFonts w:ascii="Calibri" w:eastAsia="MS Mincho" w:hAnsi="Calibri" w:cs="Arial"/>
          <w:color w:val="000000"/>
          <w:lang w:eastAsia="en-AU"/>
        </w:rPr>
        <w:t>and volunteers</w:t>
      </w:r>
      <w:r w:rsidR="007D4641">
        <w:rPr>
          <w:rFonts w:ascii="Calibri" w:eastAsia="MS Mincho" w:hAnsi="Calibri" w:cs="Arial"/>
          <w:color w:val="000000"/>
          <w:lang w:eastAsia="en-AU"/>
        </w:rPr>
        <w:t>. This process</w:t>
      </w:r>
      <w:r w:rsidRPr="007F01E6">
        <w:rPr>
          <w:rFonts w:ascii="Calibri" w:eastAsia="MS Mincho" w:hAnsi="Calibri" w:cs="Arial"/>
          <w:color w:val="000000"/>
          <w:lang w:eastAsia="en-AU"/>
        </w:rPr>
        <w:t xml:space="preserve"> aims to:</w:t>
      </w:r>
    </w:p>
    <w:p w14:paraId="5DEFAA1C" w14:textId="29BC34BC" w:rsidR="007F01E6" w:rsidRPr="007F01E6" w:rsidRDefault="007F01E6" w:rsidP="00FD6C6F">
      <w:pPr>
        <w:pStyle w:val="MLLegalParagraph2"/>
        <w:numPr>
          <w:ilvl w:val="0"/>
          <w:numId w:val="25"/>
        </w:numPr>
        <w:spacing w:before="120" w:after="0" w:line="240" w:lineRule="auto"/>
        <w:rPr>
          <w:rFonts w:ascii="Calibri" w:eastAsia="MS Mincho" w:hAnsi="Calibri" w:cs="Arial"/>
          <w:color w:val="000000"/>
          <w:lang w:eastAsia="en-AU"/>
        </w:rPr>
      </w:pPr>
      <w:r w:rsidRPr="007F01E6">
        <w:rPr>
          <w:rFonts w:ascii="Calibri" w:eastAsia="MS Mincho" w:hAnsi="Calibri" w:cs="Arial"/>
          <w:color w:val="000000"/>
          <w:lang w:eastAsia="en-AU"/>
        </w:rPr>
        <w:t xml:space="preserve">promote and protect the safety of all children under the care of the </w:t>
      </w:r>
      <w:proofErr w:type="gramStart"/>
      <w:r w:rsidRPr="007F01E6">
        <w:rPr>
          <w:rFonts w:ascii="Calibri" w:eastAsia="MS Mincho" w:hAnsi="Calibri" w:cs="Arial"/>
          <w:color w:val="000000"/>
          <w:lang w:eastAsia="en-AU"/>
        </w:rPr>
        <w:t>organisation</w:t>
      </w:r>
      <w:proofErr w:type="gramEnd"/>
    </w:p>
    <w:p w14:paraId="4E5DE191" w14:textId="343FCECA" w:rsidR="007F01E6" w:rsidRPr="007F01E6" w:rsidRDefault="007F01E6" w:rsidP="00FD6C6F">
      <w:pPr>
        <w:pStyle w:val="MLLegalParagraph2"/>
        <w:numPr>
          <w:ilvl w:val="0"/>
          <w:numId w:val="25"/>
        </w:numPr>
        <w:spacing w:before="120" w:after="0" w:line="240" w:lineRule="auto"/>
        <w:rPr>
          <w:rFonts w:ascii="Calibri" w:eastAsia="MS Mincho" w:hAnsi="Calibri" w:cs="Arial"/>
          <w:color w:val="000000"/>
          <w:lang w:eastAsia="en-AU"/>
        </w:rPr>
      </w:pPr>
      <w:r w:rsidRPr="007F01E6">
        <w:rPr>
          <w:rFonts w:ascii="Calibri" w:eastAsia="MS Mincho" w:hAnsi="Calibri" w:cs="Arial"/>
          <w:color w:val="000000"/>
          <w:lang w:eastAsia="en-AU"/>
        </w:rPr>
        <w:t xml:space="preserve">identify the safest and most suitable people who share </w:t>
      </w:r>
      <w:r w:rsidRPr="007F01E6">
        <w:rPr>
          <w:rFonts w:ascii="Calibri" w:eastAsia="MS Mincho" w:hAnsi="Calibri" w:cs="Arial"/>
          <w:color w:val="808080"/>
          <w:lang w:eastAsia="en-AU"/>
        </w:rPr>
        <w:t>[Name of Organisation]</w:t>
      </w:r>
      <w:r w:rsidRPr="007F01E6">
        <w:rPr>
          <w:rFonts w:ascii="Calibri" w:eastAsia="MS Mincho" w:hAnsi="Calibri" w:cs="Arial"/>
          <w:color w:val="000000"/>
          <w:lang w:eastAsia="en-AU"/>
        </w:rPr>
        <w:t>’s values and commitment to protect</w:t>
      </w:r>
      <w:r w:rsidR="007D4641">
        <w:rPr>
          <w:rFonts w:ascii="Calibri" w:eastAsia="MS Mincho" w:hAnsi="Calibri" w:cs="Arial"/>
          <w:color w:val="000000"/>
          <w:lang w:eastAsia="en-AU"/>
        </w:rPr>
        <w:t>ing</w:t>
      </w:r>
      <w:r w:rsidRPr="007F01E6">
        <w:rPr>
          <w:rFonts w:ascii="Calibri" w:eastAsia="MS Mincho" w:hAnsi="Calibri" w:cs="Arial"/>
          <w:color w:val="000000"/>
          <w:lang w:eastAsia="en-AU"/>
        </w:rPr>
        <w:t xml:space="preserve"> children</w:t>
      </w:r>
      <w:r w:rsidR="007D4641">
        <w:rPr>
          <w:rFonts w:ascii="Calibri" w:eastAsia="MS Mincho" w:hAnsi="Calibri" w:cs="Arial"/>
          <w:color w:val="000000"/>
          <w:lang w:eastAsia="en-AU"/>
        </w:rPr>
        <w:t>,</w:t>
      </w:r>
      <w:r w:rsidRPr="007F01E6">
        <w:rPr>
          <w:rFonts w:ascii="Calibri" w:eastAsia="MS Mincho" w:hAnsi="Calibri" w:cs="Arial"/>
          <w:color w:val="000000"/>
          <w:lang w:eastAsia="en-AU"/>
        </w:rPr>
        <w:t xml:space="preserve"> and</w:t>
      </w:r>
    </w:p>
    <w:p w14:paraId="02A35903" w14:textId="77777777" w:rsidR="007F01E6" w:rsidRPr="007F01E6" w:rsidRDefault="007F01E6" w:rsidP="00FD6C6F">
      <w:pPr>
        <w:pStyle w:val="MLLegalParagraph2"/>
        <w:numPr>
          <w:ilvl w:val="0"/>
          <w:numId w:val="25"/>
        </w:numPr>
        <w:spacing w:before="120" w:after="0" w:line="240" w:lineRule="auto"/>
        <w:rPr>
          <w:rFonts w:ascii="Calibri" w:eastAsia="MS Mincho" w:hAnsi="Calibri" w:cs="Arial"/>
          <w:color w:val="000000"/>
          <w:lang w:eastAsia="en-AU"/>
        </w:rPr>
      </w:pPr>
      <w:r w:rsidRPr="007F01E6">
        <w:rPr>
          <w:rFonts w:ascii="Calibri" w:eastAsia="MS Mincho" w:hAnsi="Calibri" w:cs="Arial"/>
          <w:color w:val="000000"/>
          <w:lang w:eastAsia="en-AU"/>
        </w:rPr>
        <w:t xml:space="preserve">prevent a person from working at </w:t>
      </w:r>
      <w:r w:rsidRPr="007F01E6">
        <w:rPr>
          <w:rFonts w:ascii="Calibri" w:eastAsia="MS Mincho" w:hAnsi="Calibri" w:cs="Arial"/>
          <w:color w:val="808080"/>
          <w:lang w:eastAsia="en-AU"/>
        </w:rPr>
        <w:t>[Name of Organisation]</w:t>
      </w:r>
      <w:r w:rsidRPr="007F01E6">
        <w:rPr>
          <w:rFonts w:ascii="Calibri" w:eastAsia="MS Mincho" w:hAnsi="Calibri" w:cs="Arial"/>
          <w:color w:val="000000"/>
          <w:lang w:eastAsia="en-AU"/>
        </w:rPr>
        <w:t xml:space="preserve"> if they pose a risk to children. </w:t>
      </w:r>
    </w:p>
    <w:p w14:paraId="4F9A79B1" w14:textId="3562CC46" w:rsidR="007F01E6" w:rsidRDefault="007F01E6" w:rsidP="00FD6C6F">
      <w:pPr>
        <w:pStyle w:val="MLLegalParagraph2"/>
        <w:numPr>
          <w:ilvl w:val="0"/>
          <w:numId w:val="0"/>
        </w:numPr>
        <w:spacing w:after="0" w:line="240" w:lineRule="auto"/>
        <w:rPr>
          <w:rFonts w:ascii="Calibri" w:eastAsia="MS Mincho" w:hAnsi="Calibri" w:cs="Arial"/>
          <w:color w:val="000000"/>
          <w:lang w:eastAsia="en-AU"/>
        </w:rPr>
      </w:pPr>
      <w:r w:rsidRPr="007F01E6">
        <w:rPr>
          <w:rFonts w:ascii="Calibri" w:eastAsia="MS Mincho" w:hAnsi="Calibri" w:cs="Arial"/>
          <w:color w:val="808080"/>
          <w:lang w:eastAsia="en-AU"/>
        </w:rPr>
        <w:t>[Name of Organisation]</w:t>
      </w:r>
      <w:r w:rsidRPr="007F01E6">
        <w:rPr>
          <w:rFonts w:ascii="Calibri" w:eastAsia="MS Mincho" w:hAnsi="Calibri" w:cs="Arial"/>
          <w:color w:val="000000"/>
          <w:lang w:eastAsia="en-AU"/>
        </w:rPr>
        <w:t xml:space="preserve"> requires all </w:t>
      </w:r>
      <w:r w:rsidR="00EF2653">
        <w:rPr>
          <w:rFonts w:ascii="Calibri" w:eastAsia="MS Mincho" w:hAnsi="Calibri" w:cs="Arial"/>
          <w:color w:val="000000"/>
          <w:lang w:eastAsia="en-AU"/>
        </w:rPr>
        <w:t xml:space="preserve">staff and </w:t>
      </w:r>
      <w:r w:rsidRPr="007F01E6">
        <w:rPr>
          <w:rFonts w:ascii="Calibri" w:eastAsia="MS Mincho" w:hAnsi="Calibri" w:cs="Arial"/>
          <w:color w:val="000000"/>
          <w:lang w:eastAsia="en-AU"/>
        </w:rPr>
        <w:t xml:space="preserve">volunteers to pass through the organisation’s recruitment and screening processes </w:t>
      </w:r>
      <w:r w:rsidR="007D4641">
        <w:rPr>
          <w:rFonts w:ascii="Calibri" w:eastAsia="MS Mincho" w:hAnsi="Calibri" w:cs="Arial"/>
          <w:color w:val="000000"/>
          <w:lang w:eastAsia="en-AU"/>
        </w:rPr>
        <w:t>before</w:t>
      </w:r>
      <w:r w:rsidRPr="007F01E6">
        <w:rPr>
          <w:rFonts w:ascii="Calibri" w:eastAsia="MS Mincho" w:hAnsi="Calibri" w:cs="Arial"/>
          <w:color w:val="000000"/>
          <w:lang w:eastAsia="en-AU"/>
        </w:rPr>
        <w:t xml:space="preserve"> commencing their engagement. </w:t>
      </w:r>
    </w:p>
    <w:p w14:paraId="743B5E95" w14:textId="77777777" w:rsidR="00BA5E3F" w:rsidRPr="007F01E6" w:rsidRDefault="00BA5E3F" w:rsidP="00FD6C6F">
      <w:pPr>
        <w:pStyle w:val="MLLegalParagraph2"/>
        <w:numPr>
          <w:ilvl w:val="0"/>
          <w:numId w:val="0"/>
        </w:numPr>
        <w:spacing w:after="0" w:line="240" w:lineRule="auto"/>
        <w:rPr>
          <w:rFonts w:ascii="Calibri" w:eastAsia="MS Mincho" w:hAnsi="Calibri" w:cs="Arial"/>
          <w:color w:val="000000"/>
          <w:lang w:eastAsia="en-AU"/>
        </w:rPr>
      </w:pPr>
      <w:r>
        <w:rPr>
          <w:rFonts w:ascii="Calibri" w:eastAsia="MS Mincho" w:hAnsi="Calibri" w:cs="Arial"/>
          <w:color w:val="000000"/>
          <w:lang w:eastAsia="en-AU"/>
        </w:rPr>
        <w:t xml:space="preserve">All relevant staff must have current Working with Children Checks to support the ongoing culture of child safety. </w:t>
      </w:r>
    </w:p>
    <w:p w14:paraId="24A85E76" w14:textId="7976068E" w:rsidR="007F01E6" w:rsidRPr="007F01E6" w:rsidRDefault="007F01E6" w:rsidP="00FD6C6F">
      <w:pPr>
        <w:pStyle w:val="MLLegalParagraph2"/>
        <w:numPr>
          <w:ilvl w:val="0"/>
          <w:numId w:val="0"/>
        </w:numPr>
        <w:spacing w:after="0" w:line="240" w:lineRule="auto"/>
        <w:rPr>
          <w:rFonts w:ascii="Calibri" w:eastAsia="MS Mincho" w:hAnsi="Calibri" w:cs="Arial"/>
          <w:color w:val="000000"/>
          <w:lang w:eastAsia="en-AU"/>
        </w:rPr>
      </w:pPr>
      <w:r w:rsidRPr="007F01E6">
        <w:rPr>
          <w:rFonts w:ascii="Calibri" w:eastAsia="MS Mincho" w:hAnsi="Calibri" w:cs="Arial"/>
          <w:color w:val="808080"/>
          <w:lang w:eastAsia="en-AU"/>
        </w:rPr>
        <w:t xml:space="preserve">[Name of Organisation] </w:t>
      </w:r>
      <w:r w:rsidRPr="007F01E6">
        <w:rPr>
          <w:rFonts w:ascii="Calibri" w:eastAsia="MS Mincho" w:hAnsi="Calibri" w:cs="Arial"/>
          <w:color w:val="000000"/>
          <w:lang w:eastAsia="en-AU"/>
        </w:rPr>
        <w:t xml:space="preserve">may require applicants to provide a police check in accordance with the law and as </w:t>
      </w:r>
      <w:proofErr w:type="gramStart"/>
      <w:r w:rsidRPr="007F01E6">
        <w:rPr>
          <w:rFonts w:ascii="Calibri" w:eastAsia="MS Mincho" w:hAnsi="Calibri" w:cs="Arial"/>
          <w:color w:val="000000"/>
          <w:lang w:eastAsia="en-AU"/>
        </w:rPr>
        <w:t>appropriate, before</w:t>
      </w:r>
      <w:proofErr w:type="gramEnd"/>
      <w:r w:rsidRPr="007F01E6">
        <w:rPr>
          <w:rFonts w:ascii="Calibri" w:eastAsia="MS Mincho" w:hAnsi="Calibri" w:cs="Arial"/>
          <w:color w:val="000000"/>
          <w:lang w:eastAsia="en-AU"/>
        </w:rPr>
        <w:t xml:space="preserve"> they commence working and during their time with </w:t>
      </w:r>
      <w:r w:rsidRPr="007F01E6">
        <w:rPr>
          <w:rFonts w:ascii="Calibri" w:eastAsia="MS Mincho" w:hAnsi="Calibri" w:cs="Arial"/>
          <w:color w:val="808080"/>
          <w:lang w:eastAsia="en-AU"/>
        </w:rPr>
        <w:t>[Name of Organisation]</w:t>
      </w:r>
      <w:r w:rsidRPr="007F01E6">
        <w:rPr>
          <w:rFonts w:ascii="Calibri" w:eastAsia="MS Mincho" w:hAnsi="Calibri" w:cs="Arial"/>
          <w:color w:val="000000"/>
          <w:lang w:eastAsia="en-AU"/>
        </w:rPr>
        <w:t xml:space="preserve"> at regular intervals.</w:t>
      </w:r>
    </w:p>
    <w:p w14:paraId="6A3C90BC" w14:textId="77777777" w:rsidR="007F01E6" w:rsidRPr="007F01E6" w:rsidRDefault="007F01E6" w:rsidP="00FD6C6F">
      <w:pPr>
        <w:pStyle w:val="MLLegalParagraph2"/>
        <w:numPr>
          <w:ilvl w:val="0"/>
          <w:numId w:val="0"/>
        </w:numPr>
        <w:spacing w:after="0" w:line="240" w:lineRule="auto"/>
        <w:rPr>
          <w:rFonts w:ascii="Calibri" w:eastAsia="MS Mincho" w:hAnsi="Calibri" w:cs="Arial"/>
          <w:color w:val="000000"/>
          <w:lang w:eastAsia="en-AU"/>
        </w:rPr>
      </w:pPr>
      <w:r w:rsidRPr="007F01E6">
        <w:rPr>
          <w:rFonts w:ascii="Calibri" w:eastAsia="MS Mincho" w:hAnsi="Calibri" w:cs="Arial"/>
          <w:color w:val="808080"/>
          <w:lang w:eastAsia="en-AU"/>
        </w:rPr>
        <w:t>[Name of Organisation]</w:t>
      </w:r>
      <w:r w:rsidRPr="007F01E6">
        <w:rPr>
          <w:rFonts w:ascii="Calibri" w:eastAsia="MS Mincho" w:hAnsi="Calibri" w:cs="Arial"/>
          <w:color w:val="000000"/>
          <w:lang w:eastAsia="en-AU"/>
        </w:rPr>
        <w:t xml:space="preserve"> will undertake thorough reference checks as per the approved internal procedure. </w:t>
      </w:r>
    </w:p>
    <w:p w14:paraId="30895B28" w14:textId="0395A259" w:rsidR="007F01E6" w:rsidRPr="007F01E6" w:rsidRDefault="007F01E6" w:rsidP="00FD6C6F">
      <w:pPr>
        <w:pStyle w:val="MLLegalParagraph2"/>
        <w:numPr>
          <w:ilvl w:val="0"/>
          <w:numId w:val="0"/>
        </w:numPr>
        <w:spacing w:after="0" w:line="240" w:lineRule="auto"/>
        <w:rPr>
          <w:rFonts w:ascii="Calibri" w:eastAsia="MS Mincho" w:hAnsi="Calibri" w:cs="Arial"/>
          <w:color w:val="000000"/>
          <w:lang w:eastAsia="en-AU"/>
        </w:rPr>
      </w:pPr>
      <w:r w:rsidRPr="007F01E6">
        <w:rPr>
          <w:rFonts w:ascii="Calibri" w:eastAsia="MS Mincho" w:hAnsi="Calibri" w:cs="Arial"/>
          <w:color w:val="000000"/>
          <w:lang w:eastAsia="en-AU"/>
        </w:rPr>
        <w:t>Once engaged, workers</w:t>
      </w:r>
      <w:r w:rsidR="007D4641">
        <w:rPr>
          <w:rFonts w:ascii="Calibri" w:eastAsia="MS Mincho" w:hAnsi="Calibri" w:cs="Arial"/>
          <w:color w:val="000000"/>
          <w:lang w:eastAsia="en-AU"/>
        </w:rPr>
        <w:t xml:space="preserve"> and </w:t>
      </w:r>
      <w:r w:rsidRPr="007F01E6">
        <w:rPr>
          <w:rFonts w:ascii="Calibri" w:eastAsia="MS Mincho" w:hAnsi="Calibri" w:cs="Arial"/>
          <w:color w:val="000000"/>
          <w:lang w:eastAsia="en-AU"/>
        </w:rPr>
        <w:t xml:space="preserve">volunteers must review and acknowledge their understanding of this </w:t>
      </w:r>
      <w:r w:rsidR="007D4641">
        <w:rPr>
          <w:rFonts w:ascii="Calibri" w:eastAsia="MS Mincho" w:hAnsi="Calibri" w:cs="Arial"/>
          <w:color w:val="000000"/>
          <w:lang w:eastAsia="en-AU"/>
        </w:rPr>
        <w:t>p</w:t>
      </w:r>
      <w:r w:rsidRPr="007F01E6">
        <w:rPr>
          <w:rFonts w:ascii="Calibri" w:eastAsia="MS Mincho" w:hAnsi="Calibri" w:cs="Arial"/>
          <w:color w:val="000000"/>
          <w:lang w:eastAsia="en-AU"/>
        </w:rPr>
        <w:t xml:space="preserve">olicy. </w:t>
      </w:r>
    </w:p>
    <w:p w14:paraId="207AE5B9" w14:textId="1E81E83B" w:rsidR="0071037E" w:rsidRDefault="00BA5E3F" w:rsidP="00FD6C6F">
      <w:pPr>
        <w:pStyle w:val="MLLegalParagraph2"/>
        <w:numPr>
          <w:ilvl w:val="0"/>
          <w:numId w:val="0"/>
        </w:numPr>
        <w:spacing w:after="0" w:line="240" w:lineRule="auto"/>
        <w:rPr>
          <w:rFonts w:ascii="Calibri" w:eastAsia="MS Mincho" w:hAnsi="Calibri" w:cs="Arial"/>
          <w:color w:val="000000"/>
          <w:lang w:eastAsia="en-AU"/>
        </w:rPr>
      </w:pPr>
      <w:r w:rsidRPr="007F01E6">
        <w:rPr>
          <w:rFonts w:ascii="Calibri" w:eastAsia="MS Mincho" w:hAnsi="Calibri" w:cs="Arial"/>
          <w:color w:val="808080"/>
          <w:lang w:eastAsia="en-AU"/>
        </w:rPr>
        <w:t xml:space="preserve">[Name of Organisation] </w:t>
      </w:r>
      <w:r w:rsidR="00625A17">
        <w:rPr>
          <w:rFonts w:ascii="Calibri" w:eastAsia="MS Mincho" w:hAnsi="Calibri" w:cs="Arial"/>
          <w:color w:val="000000"/>
          <w:lang w:eastAsia="en-AU"/>
        </w:rPr>
        <w:t xml:space="preserve">is committed to ensuring that staff, contractors and volunteers have access to appropriate induction and ongoing training in relation to their child safety </w:t>
      </w:r>
      <w:r w:rsidR="00625A17">
        <w:rPr>
          <w:rFonts w:ascii="Calibri" w:eastAsia="MS Mincho" w:hAnsi="Calibri" w:cs="Arial"/>
          <w:color w:val="000000"/>
          <w:lang w:eastAsia="en-AU"/>
        </w:rPr>
        <w:lastRenderedPageBreak/>
        <w:t xml:space="preserve">responsibilities, including </w:t>
      </w:r>
      <w:r w:rsidR="00625A17" w:rsidRPr="007F01E6">
        <w:rPr>
          <w:rFonts w:ascii="Calibri" w:eastAsia="MS Mincho" w:hAnsi="Calibri" w:cs="Arial"/>
          <w:color w:val="808080"/>
          <w:lang w:eastAsia="en-AU"/>
        </w:rPr>
        <w:t>[Name of Organisation]</w:t>
      </w:r>
      <w:r w:rsidR="007D4641">
        <w:rPr>
          <w:rFonts w:ascii="Calibri" w:eastAsia="MS Mincho" w:hAnsi="Calibri" w:cs="Arial"/>
          <w:color w:val="808080"/>
          <w:lang w:eastAsia="en-AU"/>
        </w:rPr>
        <w:t>’</w:t>
      </w:r>
      <w:r w:rsidR="00625A17">
        <w:rPr>
          <w:rFonts w:ascii="Calibri" w:eastAsia="MS Mincho" w:hAnsi="Calibri" w:cs="Arial"/>
          <w:color w:val="000000"/>
          <w:lang w:eastAsia="en-AU"/>
        </w:rPr>
        <w:t>s child safety and wellbeing policies and procedures, external reporting obligations (</w:t>
      </w:r>
      <w:proofErr w:type="gramStart"/>
      <w:r w:rsidR="00625A17">
        <w:rPr>
          <w:rFonts w:ascii="Calibri" w:eastAsia="MS Mincho" w:hAnsi="Calibri" w:cs="Arial"/>
          <w:color w:val="000000"/>
          <w:lang w:eastAsia="en-AU"/>
        </w:rPr>
        <w:t>e.g.</w:t>
      </w:r>
      <w:proofErr w:type="gramEnd"/>
      <w:r w:rsidR="00625A17">
        <w:rPr>
          <w:rFonts w:ascii="Calibri" w:eastAsia="MS Mincho" w:hAnsi="Calibri" w:cs="Arial"/>
          <w:color w:val="000000"/>
          <w:lang w:eastAsia="en-AU"/>
        </w:rPr>
        <w:t xml:space="preserve"> mandatory reporting) and the Child Safety Code of Conduct. </w:t>
      </w:r>
    </w:p>
    <w:p w14:paraId="25CBBC08" w14:textId="1BABA4F4" w:rsidR="00BA5E3F" w:rsidRDefault="005A2B4A" w:rsidP="00FD6C6F">
      <w:pPr>
        <w:pStyle w:val="MLLegalParagraph2"/>
        <w:numPr>
          <w:ilvl w:val="0"/>
          <w:numId w:val="0"/>
        </w:numPr>
        <w:spacing w:after="0" w:line="240" w:lineRule="auto"/>
        <w:rPr>
          <w:rFonts w:ascii="Calibri" w:eastAsia="MS Mincho" w:hAnsi="Calibri" w:cs="Arial"/>
          <w:color w:val="000000"/>
          <w:lang w:eastAsia="en-AU"/>
        </w:rPr>
      </w:pPr>
      <w:r>
        <w:rPr>
          <w:rFonts w:ascii="Calibri" w:eastAsia="MS Mincho" w:hAnsi="Calibri" w:cs="Arial"/>
          <w:color w:val="000000"/>
          <w:lang w:eastAsia="en-AU"/>
        </w:rPr>
        <w:t>T</w:t>
      </w:r>
      <w:r w:rsidR="00625A17">
        <w:rPr>
          <w:rFonts w:ascii="Calibri" w:eastAsia="MS Mincho" w:hAnsi="Calibri" w:cs="Arial"/>
          <w:color w:val="000000"/>
          <w:lang w:eastAsia="en-AU"/>
        </w:rPr>
        <w:t xml:space="preserve">raining will be available to staff who are likely to come into regular contact with children and young people. This training will include how to identify, </w:t>
      </w:r>
      <w:proofErr w:type="gramStart"/>
      <w:r w:rsidR="00625A17">
        <w:rPr>
          <w:rFonts w:ascii="Calibri" w:eastAsia="MS Mincho" w:hAnsi="Calibri" w:cs="Arial"/>
          <w:color w:val="000000"/>
          <w:lang w:eastAsia="en-AU"/>
        </w:rPr>
        <w:t>assess</w:t>
      </w:r>
      <w:proofErr w:type="gramEnd"/>
      <w:r w:rsidR="00625A17">
        <w:rPr>
          <w:rFonts w:ascii="Calibri" w:eastAsia="MS Mincho" w:hAnsi="Calibri" w:cs="Arial"/>
          <w:color w:val="000000"/>
          <w:lang w:eastAsia="en-AU"/>
        </w:rPr>
        <w:t xml:space="preserve"> and minimise </w:t>
      </w:r>
      <w:r>
        <w:rPr>
          <w:rFonts w:ascii="Calibri" w:eastAsia="MS Mincho" w:hAnsi="Calibri" w:cs="Arial"/>
          <w:color w:val="000000"/>
          <w:lang w:eastAsia="en-AU"/>
        </w:rPr>
        <w:t xml:space="preserve">the risk of </w:t>
      </w:r>
      <w:r w:rsidR="00625A17">
        <w:rPr>
          <w:rFonts w:ascii="Calibri" w:eastAsia="MS Mincho" w:hAnsi="Calibri" w:cs="Arial"/>
          <w:color w:val="000000"/>
          <w:lang w:eastAsia="en-AU"/>
        </w:rPr>
        <w:t xml:space="preserve">child abuse and detect potential signs of child abuse. </w:t>
      </w:r>
      <w:r>
        <w:rPr>
          <w:rFonts w:ascii="Calibri" w:eastAsia="MS Mincho" w:hAnsi="Calibri" w:cs="Arial"/>
          <w:color w:val="000000"/>
          <w:lang w:eastAsia="en-AU"/>
        </w:rPr>
        <w:t>Position-specific training will also be provided.</w:t>
      </w:r>
    </w:p>
    <w:p w14:paraId="13F93FDF" w14:textId="77777777" w:rsidR="0071037E" w:rsidRPr="0071037E" w:rsidRDefault="0071037E" w:rsidP="00FD6C6F">
      <w:pPr>
        <w:pStyle w:val="Heading2"/>
        <w:spacing w:before="240" w:after="0"/>
      </w:pPr>
      <w:r w:rsidRPr="0071037E">
        <w:t>Risk Management</w:t>
      </w:r>
    </w:p>
    <w:p w14:paraId="5C1413FE" w14:textId="77777777" w:rsidR="0071037E" w:rsidRPr="0071037E" w:rsidRDefault="0071037E" w:rsidP="00FD6C6F">
      <w:pPr>
        <w:pStyle w:val="MLLegalParagraph2"/>
        <w:numPr>
          <w:ilvl w:val="0"/>
          <w:numId w:val="0"/>
        </w:numPr>
        <w:spacing w:after="0" w:line="240" w:lineRule="auto"/>
        <w:rPr>
          <w:rFonts w:ascii="Calibri" w:eastAsia="Times New Roman" w:hAnsi="Calibri" w:cs="Arial"/>
          <w:color w:val="000000"/>
          <w:lang w:eastAsia="en-AU"/>
        </w:rPr>
      </w:pPr>
      <w:r w:rsidRPr="0071037E">
        <w:rPr>
          <w:rFonts w:ascii="Calibri" w:eastAsia="Times New Roman" w:hAnsi="Calibri" w:cs="Arial"/>
          <w:color w:val="808080"/>
          <w:lang w:eastAsia="en-AU"/>
        </w:rPr>
        <w:t xml:space="preserve">[Name of Organisation] </w:t>
      </w:r>
      <w:r w:rsidRPr="0071037E">
        <w:rPr>
          <w:rFonts w:ascii="Calibri" w:eastAsia="Times New Roman" w:hAnsi="Calibri" w:cs="Arial"/>
          <w:color w:val="000000"/>
          <w:lang w:eastAsia="en-AU"/>
        </w:rPr>
        <w:t xml:space="preserve">will ensure that child safety is a part of its overall risk management approach. </w:t>
      </w:r>
    </w:p>
    <w:p w14:paraId="094FEA24" w14:textId="142B4B20" w:rsidR="0071037E" w:rsidRPr="0071037E" w:rsidRDefault="0071037E" w:rsidP="00FD6C6F">
      <w:pPr>
        <w:pStyle w:val="MLLegalParagraph2"/>
        <w:numPr>
          <w:ilvl w:val="0"/>
          <w:numId w:val="0"/>
        </w:numPr>
        <w:spacing w:after="0" w:line="240" w:lineRule="auto"/>
        <w:rPr>
          <w:rFonts w:ascii="Calibri" w:eastAsia="Times New Roman" w:hAnsi="Calibri" w:cs="Arial"/>
          <w:color w:val="000000"/>
          <w:lang w:eastAsia="en-AU"/>
        </w:rPr>
      </w:pPr>
      <w:r w:rsidRPr="0071037E">
        <w:rPr>
          <w:rFonts w:ascii="Calibri" w:eastAsia="Times New Roman" w:hAnsi="Calibri" w:cs="Arial"/>
          <w:color w:val="808080"/>
          <w:lang w:eastAsia="en-AU"/>
        </w:rPr>
        <w:t xml:space="preserve">[Name of Organisation] </w:t>
      </w:r>
      <w:r w:rsidRPr="0071037E">
        <w:rPr>
          <w:rFonts w:ascii="Calibri" w:eastAsia="Times New Roman" w:hAnsi="Calibri" w:cs="Arial"/>
          <w:color w:val="000000"/>
          <w:lang w:eastAsia="en-AU"/>
        </w:rPr>
        <w:t xml:space="preserve">will have a risk and compliance sub-committee committed to identifying and managing risks. Risk and compliance sub-committee members will receive regular training in relation to child safety. </w:t>
      </w:r>
    </w:p>
    <w:p w14:paraId="59D62C03" w14:textId="77777777" w:rsidR="0071037E" w:rsidRPr="0071037E" w:rsidRDefault="0071037E" w:rsidP="00FD6C6F">
      <w:pPr>
        <w:pStyle w:val="Heading2"/>
        <w:spacing w:before="240" w:after="0"/>
      </w:pPr>
      <w:r w:rsidRPr="0071037E">
        <w:t>Reporting</w:t>
      </w:r>
    </w:p>
    <w:p w14:paraId="08634D21" w14:textId="6FE4BB19" w:rsidR="007F01E6" w:rsidRPr="007F01E6" w:rsidRDefault="007F01E6" w:rsidP="00FD6C6F">
      <w:pPr>
        <w:keepLines/>
        <w:spacing w:before="240" w:after="0"/>
        <w:rPr>
          <w:rFonts w:cs="Arial"/>
          <w:color w:val="000000"/>
          <w:sz w:val="23"/>
          <w:szCs w:val="23"/>
        </w:rPr>
      </w:pPr>
      <w:r w:rsidRPr="007F01E6">
        <w:rPr>
          <w:rFonts w:cs="Arial"/>
          <w:color w:val="000000"/>
          <w:sz w:val="23"/>
          <w:szCs w:val="23"/>
        </w:rPr>
        <w:t>A</w:t>
      </w:r>
      <w:r w:rsidR="00044561">
        <w:rPr>
          <w:rFonts w:cs="Arial"/>
          <w:color w:val="000000"/>
          <w:sz w:val="23"/>
          <w:szCs w:val="23"/>
        </w:rPr>
        <w:t>ll</w:t>
      </w:r>
      <w:r w:rsidRPr="007F01E6">
        <w:rPr>
          <w:rFonts w:cs="Arial"/>
          <w:color w:val="000000"/>
          <w:sz w:val="23"/>
          <w:szCs w:val="23"/>
        </w:rPr>
        <w:t xml:space="preserve"> staff, volunteer</w:t>
      </w:r>
      <w:r w:rsidR="00044561">
        <w:rPr>
          <w:rFonts w:cs="Arial"/>
          <w:color w:val="000000"/>
          <w:sz w:val="23"/>
          <w:szCs w:val="23"/>
        </w:rPr>
        <w:t>s</w:t>
      </w:r>
      <w:r w:rsidRPr="007F01E6">
        <w:rPr>
          <w:rFonts w:cs="Arial"/>
          <w:color w:val="000000"/>
          <w:sz w:val="23"/>
          <w:szCs w:val="23"/>
        </w:rPr>
        <w:t xml:space="preserve"> </w:t>
      </w:r>
      <w:r w:rsidR="00044561">
        <w:rPr>
          <w:rFonts w:cs="Arial"/>
          <w:color w:val="000000"/>
          <w:sz w:val="23"/>
          <w:szCs w:val="23"/>
        </w:rPr>
        <w:t>and</w:t>
      </w:r>
      <w:r w:rsidRPr="007F01E6">
        <w:rPr>
          <w:rFonts w:cs="Arial"/>
          <w:color w:val="000000"/>
          <w:sz w:val="23"/>
          <w:szCs w:val="23"/>
        </w:rPr>
        <w:t xml:space="preserve"> contractor</w:t>
      </w:r>
      <w:r w:rsidR="00044561">
        <w:rPr>
          <w:rFonts w:cs="Arial"/>
          <w:color w:val="000000"/>
          <w:sz w:val="23"/>
          <w:szCs w:val="23"/>
        </w:rPr>
        <w:t>s</w:t>
      </w:r>
      <w:r w:rsidRPr="007F01E6">
        <w:rPr>
          <w:rFonts w:cs="Arial"/>
          <w:color w:val="000000"/>
          <w:sz w:val="23"/>
          <w:szCs w:val="23"/>
        </w:rPr>
        <w:t xml:space="preserve"> </w:t>
      </w:r>
      <w:r w:rsidR="00A52754">
        <w:rPr>
          <w:rFonts w:cs="Arial"/>
          <w:color w:val="000000"/>
          <w:sz w:val="23"/>
          <w:szCs w:val="23"/>
        </w:rPr>
        <w:t>are responsible for reporting child safety concern</w:t>
      </w:r>
      <w:r w:rsidR="005A2B4A">
        <w:rPr>
          <w:rFonts w:cs="Arial"/>
          <w:color w:val="000000"/>
          <w:sz w:val="23"/>
          <w:szCs w:val="23"/>
        </w:rPr>
        <w:t>s</w:t>
      </w:r>
      <w:r w:rsidR="00A52754">
        <w:rPr>
          <w:rFonts w:cs="Arial"/>
          <w:color w:val="000000"/>
          <w:sz w:val="23"/>
          <w:szCs w:val="23"/>
        </w:rPr>
        <w:t xml:space="preserve"> </w:t>
      </w:r>
      <w:proofErr w:type="gramStart"/>
      <w:r w:rsidR="00A52754">
        <w:rPr>
          <w:rFonts w:cs="Arial"/>
          <w:color w:val="000000"/>
          <w:sz w:val="23"/>
          <w:szCs w:val="23"/>
        </w:rPr>
        <w:t xml:space="preserve">to </w:t>
      </w:r>
      <w:r w:rsidR="00FD6C6F">
        <w:rPr>
          <w:rFonts w:cs="Arial"/>
          <w:color w:val="000000"/>
          <w:sz w:val="23"/>
          <w:szCs w:val="23"/>
        </w:rPr>
        <w:t xml:space="preserve"> </w:t>
      </w:r>
      <w:r w:rsidRPr="007F01E6">
        <w:rPr>
          <w:rFonts w:cs="Arial"/>
          <w:color w:val="000000"/>
          <w:sz w:val="23"/>
          <w:szCs w:val="23"/>
        </w:rPr>
        <w:t>their</w:t>
      </w:r>
      <w:proofErr w:type="gramEnd"/>
      <w:r w:rsidRPr="007F01E6">
        <w:rPr>
          <w:rFonts w:cs="Arial"/>
          <w:color w:val="000000"/>
          <w:sz w:val="23"/>
          <w:szCs w:val="23"/>
        </w:rPr>
        <w:t xml:space="preserve"> supervisor </w:t>
      </w:r>
      <w:r w:rsidR="00A52754">
        <w:rPr>
          <w:rFonts w:cs="Arial"/>
          <w:color w:val="000000"/>
          <w:sz w:val="23"/>
          <w:szCs w:val="23"/>
        </w:rPr>
        <w:t xml:space="preserve">or </w:t>
      </w:r>
      <w:r w:rsidR="00A52754" w:rsidRPr="00B9220C">
        <w:rPr>
          <w:rFonts w:eastAsia="Times New Roman" w:cs="Arial"/>
          <w:color w:val="808080"/>
          <w:sz w:val="23"/>
          <w:szCs w:val="23"/>
          <w:lang w:eastAsia="en-AU"/>
        </w:rPr>
        <w:t>[Name of Organisation]</w:t>
      </w:r>
      <w:r w:rsidR="005A2B4A">
        <w:rPr>
          <w:rFonts w:eastAsia="Times New Roman" w:cs="Arial"/>
          <w:sz w:val="23"/>
          <w:szCs w:val="23"/>
          <w:lang w:eastAsia="en-AU"/>
        </w:rPr>
        <w:t>’</w:t>
      </w:r>
      <w:r w:rsidR="00A52754" w:rsidRPr="00177EFF">
        <w:rPr>
          <w:rFonts w:eastAsia="Times New Roman" w:cs="Arial"/>
          <w:sz w:val="23"/>
          <w:szCs w:val="23"/>
          <w:lang w:eastAsia="en-AU"/>
        </w:rPr>
        <w:t>s</w:t>
      </w:r>
      <w:r w:rsidR="001E28F1" w:rsidRPr="00177EFF">
        <w:rPr>
          <w:rFonts w:eastAsia="Times New Roman" w:cs="Arial"/>
          <w:sz w:val="23"/>
          <w:szCs w:val="23"/>
          <w:lang w:eastAsia="en-AU"/>
        </w:rPr>
        <w:t xml:space="preserve"> </w:t>
      </w:r>
      <w:r w:rsidR="005A2B4A">
        <w:rPr>
          <w:rFonts w:eastAsia="Times New Roman" w:cs="Arial"/>
          <w:sz w:val="23"/>
          <w:szCs w:val="23"/>
          <w:lang w:eastAsia="en-AU"/>
        </w:rPr>
        <w:t>c</w:t>
      </w:r>
      <w:r w:rsidR="001E28F1" w:rsidRPr="00177EFF">
        <w:rPr>
          <w:rFonts w:eastAsia="Times New Roman" w:cs="Arial"/>
          <w:sz w:val="23"/>
          <w:szCs w:val="23"/>
          <w:lang w:eastAsia="en-AU"/>
        </w:rPr>
        <w:t xml:space="preserve">hild </w:t>
      </w:r>
      <w:r w:rsidR="005A2B4A">
        <w:rPr>
          <w:rFonts w:eastAsia="Times New Roman" w:cs="Arial"/>
          <w:sz w:val="23"/>
          <w:szCs w:val="23"/>
          <w:lang w:eastAsia="en-AU"/>
        </w:rPr>
        <w:t>s</w:t>
      </w:r>
      <w:r w:rsidR="001E28F1" w:rsidRPr="00177EFF">
        <w:rPr>
          <w:rFonts w:eastAsia="Times New Roman" w:cs="Arial"/>
          <w:sz w:val="23"/>
          <w:szCs w:val="23"/>
          <w:lang w:eastAsia="en-AU"/>
        </w:rPr>
        <w:t xml:space="preserve">afety </w:t>
      </w:r>
      <w:r w:rsidR="005A2B4A">
        <w:rPr>
          <w:rFonts w:eastAsia="Times New Roman" w:cs="Arial"/>
          <w:sz w:val="23"/>
          <w:szCs w:val="23"/>
          <w:lang w:eastAsia="en-AU"/>
        </w:rPr>
        <w:t>o</w:t>
      </w:r>
      <w:r w:rsidR="001E28F1" w:rsidRPr="00177EFF">
        <w:rPr>
          <w:rFonts w:eastAsia="Times New Roman" w:cs="Arial"/>
          <w:sz w:val="23"/>
          <w:szCs w:val="23"/>
          <w:lang w:eastAsia="en-AU"/>
        </w:rPr>
        <w:t>fficer [##</w:t>
      </w:r>
      <w:r w:rsidR="001E28F1" w:rsidRPr="00177EFF">
        <w:rPr>
          <w:rFonts w:eastAsia="Times New Roman" w:cs="Arial"/>
          <w:sz w:val="23"/>
          <w:szCs w:val="23"/>
          <w:highlight w:val="yellow"/>
          <w:lang w:eastAsia="en-AU"/>
        </w:rPr>
        <w:t>or other role to be nominated</w:t>
      </w:r>
      <w:r w:rsidR="001E28F1" w:rsidRPr="00177EFF">
        <w:rPr>
          <w:rFonts w:eastAsia="Times New Roman" w:cs="Arial"/>
          <w:sz w:val="23"/>
          <w:szCs w:val="23"/>
          <w:lang w:eastAsia="en-AU"/>
        </w:rPr>
        <w:t>]</w:t>
      </w:r>
      <w:r w:rsidR="00A52754" w:rsidRPr="00177EFF">
        <w:rPr>
          <w:rFonts w:eastAsia="Times New Roman" w:cs="Arial"/>
          <w:sz w:val="23"/>
          <w:szCs w:val="23"/>
          <w:lang w:eastAsia="en-AU"/>
        </w:rPr>
        <w:t xml:space="preserve"> </w:t>
      </w:r>
      <w:r w:rsidR="00625A17">
        <w:rPr>
          <w:rFonts w:cs="Arial"/>
          <w:color w:val="000000"/>
          <w:sz w:val="23"/>
          <w:szCs w:val="23"/>
        </w:rPr>
        <w:t>as soon as possible after receiving such information or forming a belief that a child is at risk</w:t>
      </w:r>
      <w:r w:rsidRPr="007F01E6">
        <w:rPr>
          <w:rFonts w:cs="Arial"/>
          <w:color w:val="000000"/>
          <w:sz w:val="23"/>
          <w:szCs w:val="23"/>
        </w:rPr>
        <w:t>.</w:t>
      </w:r>
    </w:p>
    <w:p w14:paraId="64929CE3" w14:textId="263F4BFF"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In situations where the supervisor </w:t>
      </w:r>
      <w:r w:rsidR="00450304">
        <w:rPr>
          <w:rFonts w:cs="Arial"/>
          <w:color w:val="000000"/>
          <w:sz w:val="23"/>
          <w:szCs w:val="23"/>
        </w:rPr>
        <w:t xml:space="preserve">or </w:t>
      </w:r>
      <w:r w:rsidR="005A2B4A">
        <w:rPr>
          <w:rFonts w:cs="Arial"/>
          <w:color w:val="000000"/>
          <w:sz w:val="23"/>
          <w:szCs w:val="23"/>
        </w:rPr>
        <w:t>c</w:t>
      </w:r>
      <w:r w:rsidR="00450304">
        <w:rPr>
          <w:rFonts w:cs="Arial"/>
          <w:color w:val="000000"/>
          <w:sz w:val="23"/>
          <w:szCs w:val="23"/>
        </w:rPr>
        <w:t xml:space="preserve">hild </w:t>
      </w:r>
      <w:r w:rsidR="005A2B4A">
        <w:rPr>
          <w:rFonts w:cs="Arial"/>
          <w:color w:val="000000"/>
          <w:sz w:val="23"/>
          <w:szCs w:val="23"/>
        </w:rPr>
        <w:t>s</w:t>
      </w:r>
      <w:r w:rsidR="00450304">
        <w:rPr>
          <w:rFonts w:cs="Arial"/>
          <w:color w:val="000000"/>
          <w:sz w:val="23"/>
          <w:szCs w:val="23"/>
        </w:rPr>
        <w:t xml:space="preserve">afety </w:t>
      </w:r>
      <w:r w:rsidR="005A2B4A">
        <w:rPr>
          <w:rFonts w:cs="Arial"/>
          <w:color w:val="000000"/>
          <w:sz w:val="23"/>
          <w:szCs w:val="23"/>
        </w:rPr>
        <w:t>o</w:t>
      </w:r>
      <w:r w:rsidR="00450304">
        <w:rPr>
          <w:rFonts w:cs="Arial"/>
          <w:color w:val="000000"/>
          <w:sz w:val="23"/>
          <w:szCs w:val="23"/>
        </w:rPr>
        <w:t xml:space="preserve">fficer </w:t>
      </w:r>
      <w:r w:rsidR="00450304" w:rsidRPr="00177EFF">
        <w:rPr>
          <w:rFonts w:eastAsia="Times New Roman" w:cs="Arial"/>
          <w:sz w:val="23"/>
          <w:szCs w:val="23"/>
          <w:lang w:eastAsia="en-AU"/>
        </w:rPr>
        <w:t>[</w:t>
      </w:r>
      <w:r w:rsidR="00450304" w:rsidRPr="004B2036">
        <w:rPr>
          <w:rFonts w:eastAsia="Times New Roman" w:cs="Arial"/>
          <w:sz w:val="23"/>
          <w:szCs w:val="23"/>
          <w:lang w:eastAsia="en-AU"/>
        </w:rPr>
        <w:t>##</w:t>
      </w:r>
      <w:r w:rsidR="00450304" w:rsidRPr="00177EFF">
        <w:rPr>
          <w:rFonts w:eastAsia="Times New Roman" w:cs="Arial"/>
          <w:sz w:val="23"/>
          <w:szCs w:val="23"/>
          <w:highlight w:val="yellow"/>
          <w:lang w:eastAsia="en-AU"/>
        </w:rPr>
        <w:t>or other role to be nominated</w:t>
      </w:r>
      <w:r w:rsidR="00450304" w:rsidRPr="00177EFF">
        <w:rPr>
          <w:rFonts w:eastAsia="Times New Roman" w:cs="Arial"/>
          <w:sz w:val="23"/>
          <w:szCs w:val="23"/>
          <w:lang w:eastAsia="en-AU"/>
        </w:rPr>
        <w:t>]</w:t>
      </w:r>
      <w:r w:rsidR="00450304">
        <w:rPr>
          <w:rFonts w:eastAsia="Times New Roman" w:cs="Arial"/>
          <w:color w:val="808080"/>
          <w:sz w:val="23"/>
          <w:szCs w:val="23"/>
          <w:lang w:eastAsia="en-AU"/>
        </w:rPr>
        <w:t xml:space="preserve"> </w:t>
      </w:r>
      <w:r w:rsidRPr="007F01E6">
        <w:rPr>
          <w:rFonts w:cs="Arial"/>
          <w:color w:val="000000"/>
          <w:sz w:val="23"/>
          <w:szCs w:val="23"/>
        </w:rPr>
        <w:t>is suspected of involvement in the activity, or if the person having the suspicion does not believe that the matter is being appropriately addressed or dealt with, the matter should be reported to the next highest level of supervision.</w:t>
      </w:r>
    </w:p>
    <w:p w14:paraId="6799AF9E" w14:textId="77777777" w:rsidR="007F01E6" w:rsidRDefault="007F01E6" w:rsidP="00FD6C6F">
      <w:pPr>
        <w:spacing w:before="240" w:after="0"/>
        <w:rPr>
          <w:rFonts w:cs="Arial"/>
          <w:color w:val="000000"/>
          <w:sz w:val="23"/>
          <w:szCs w:val="23"/>
        </w:rPr>
      </w:pPr>
      <w:r w:rsidRPr="007F01E6">
        <w:rPr>
          <w:rFonts w:cs="Arial"/>
          <w:color w:val="000000"/>
          <w:sz w:val="23"/>
          <w:szCs w:val="23"/>
        </w:rPr>
        <w:t xml:space="preserve">Supervisors must report complaints of suspected abusive behaviour or misconduct to the CEO </w:t>
      </w:r>
      <w:proofErr w:type="gramStart"/>
      <w:r w:rsidRPr="007F01E6">
        <w:rPr>
          <w:rFonts w:cs="Arial"/>
          <w:color w:val="000000"/>
          <w:sz w:val="23"/>
          <w:szCs w:val="23"/>
        </w:rPr>
        <w:t>and also</w:t>
      </w:r>
      <w:proofErr w:type="gramEnd"/>
      <w:r w:rsidRPr="007F01E6">
        <w:rPr>
          <w:rFonts w:cs="Arial"/>
          <w:color w:val="000000"/>
          <w:sz w:val="23"/>
          <w:szCs w:val="23"/>
        </w:rPr>
        <w:t xml:space="preserve"> to any external regulatory body such as the police.</w:t>
      </w:r>
      <w:r w:rsidR="00FD6C6F">
        <w:rPr>
          <w:rFonts w:cs="Arial"/>
          <w:color w:val="000000"/>
          <w:sz w:val="23"/>
          <w:szCs w:val="23"/>
        </w:rPr>
        <w:t xml:space="preserve"> </w:t>
      </w:r>
    </w:p>
    <w:p w14:paraId="0DF3239B" w14:textId="5C34376B" w:rsidR="00450304" w:rsidRDefault="00450304" w:rsidP="00FD6C6F">
      <w:pPr>
        <w:spacing w:before="240" w:after="0"/>
        <w:rPr>
          <w:rFonts w:eastAsia="Times New Roman" w:cs="Arial"/>
          <w:color w:val="808080"/>
          <w:sz w:val="23"/>
          <w:szCs w:val="23"/>
          <w:lang w:eastAsia="en-AU"/>
        </w:rPr>
      </w:pPr>
      <w:r>
        <w:rPr>
          <w:rFonts w:cs="Arial"/>
          <w:color w:val="000000"/>
          <w:sz w:val="23"/>
          <w:szCs w:val="23"/>
        </w:rPr>
        <w:t xml:space="preserve">If any staff member, </w:t>
      </w:r>
      <w:proofErr w:type="gramStart"/>
      <w:r>
        <w:rPr>
          <w:rFonts w:cs="Arial"/>
          <w:color w:val="000000"/>
          <w:sz w:val="23"/>
          <w:szCs w:val="23"/>
        </w:rPr>
        <w:t>volunteer</w:t>
      </w:r>
      <w:proofErr w:type="gramEnd"/>
      <w:r>
        <w:rPr>
          <w:rFonts w:cs="Arial"/>
          <w:color w:val="000000"/>
          <w:sz w:val="23"/>
          <w:szCs w:val="23"/>
        </w:rPr>
        <w:t xml:space="preserve"> or contractor has a reasonable belief that </w:t>
      </w:r>
      <w:r w:rsidR="005A2B4A">
        <w:rPr>
          <w:rFonts w:cs="Arial"/>
          <w:color w:val="000000"/>
          <w:sz w:val="23"/>
          <w:szCs w:val="23"/>
        </w:rPr>
        <w:t>r</w:t>
      </w:r>
      <w:r>
        <w:rPr>
          <w:rFonts w:cs="Arial"/>
          <w:color w:val="000000"/>
          <w:sz w:val="23"/>
          <w:szCs w:val="23"/>
        </w:rPr>
        <w:t xml:space="preserve">eportable </w:t>
      </w:r>
      <w:r w:rsidR="005A2B4A">
        <w:rPr>
          <w:rFonts w:cs="Arial"/>
          <w:color w:val="000000"/>
          <w:sz w:val="23"/>
          <w:szCs w:val="23"/>
        </w:rPr>
        <w:t>c</w:t>
      </w:r>
      <w:r>
        <w:rPr>
          <w:rFonts w:cs="Arial"/>
          <w:color w:val="000000"/>
          <w:sz w:val="23"/>
          <w:szCs w:val="23"/>
        </w:rPr>
        <w:t xml:space="preserve">onduct may have occurred, then they must report the incident to the </w:t>
      </w:r>
      <w:r w:rsidR="005A2B4A">
        <w:rPr>
          <w:rFonts w:eastAsia="Times New Roman" w:cs="Arial"/>
          <w:sz w:val="23"/>
          <w:szCs w:val="23"/>
          <w:lang w:eastAsia="en-AU"/>
        </w:rPr>
        <w:t>c</w:t>
      </w:r>
      <w:r w:rsidRPr="00177EFF">
        <w:rPr>
          <w:rFonts w:eastAsia="Times New Roman" w:cs="Arial"/>
          <w:sz w:val="23"/>
          <w:szCs w:val="23"/>
          <w:lang w:eastAsia="en-AU"/>
        </w:rPr>
        <w:t xml:space="preserve">hild </w:t>
      </w:r>
      <w:r w:rsidR="005A2B4A">
        <w:rPr>
          <w:rFonts w:eastAsia="Times New Roman" w:cs="Arial"/>
          <w:sz w:val="23"/>
          <w:szCs w:val="23"/>
          <w:lang w:eastAsia="en-AU"/>
        </w:rPr>
        <w:t>s</w:t>
      </w:r>
      <w:r w:rsidRPr="00177EFF">
        <w:rPr>
          <w:rFonts w:eastAsia="Times New Roman" w:cs="Arial"/>
          <w:sz w:val="23"/>
          <w:szCs w:val="23"/>
          <w:lang w:eastAsia="en-AU"/>
        </w:rPr>
        <w:t xml:space="preserve">afety </w:t>
      </w:r>
      <w:r w:rsidR="005A2B4A">
        <w:rPr>
          <w:rFonts w:eastAsia="Times New Roman" w:cs="Arial"/>
          <w:sz w:val="23"/>
          <w:szCs w:val="23"/>
          <w:lang w:eastAsia="en-AU"/>
        </w:rPr>
        <w:t>o</w:t>
      </w:r>
      <w:r w:rsidRPr="00177EFF">
        <w:rPr>
          <w:rFonts w:eastAsia="Times New Roman" w:cs="Arial"/>
          <w:sz w:val="23"/>
          <w:szCs w:val="23"/>
          <w:lang w:eastAsia="en-AU"/>
        </w:rPr>
        <w:t>fficer [##</w:t>
      </w:r>
      <w:r w:rsidRPr="00177EFF">
        <w:rPr>
          <w:rFonts w:eastAsia="Times New Roman" w:cs="Arial"/>
          <w:sz w:val="23"/>
          <w:szCs w:val="23"/>
          <w:highlight w:val="yellow"/>
          <w:lang w:eastAsia="en-AU"/>
        </w:rPr>
        <w:t>or other role to be nominated</w:t>
      </w:r>
      <w:r w:rsidRPr="00177EFF">
        <w:rPr>
          <w:rFonts w:eastAsia="Times New Roman" w:cs="Arial"/>
          <w:sz w:val="23"/>
          <w:szCs w:val="23"/>
          <w:lang w:eastAsia="en-AU"/>
        </w:rPr>
        <w:t xml:space="preserve">] directly and immediately. If the incident potentially involves a criminal offence, the incident must also be reported to the local police station or by calling 000 after consulting with </w:t>
      </w:r>
      <w:r w:rsidRPr="00177EFF">
        <w:rPr>
          <w:rFonts w:cs="Arial"/>
          <w:sz w:val="23"/>
          <w:szCs w:val="23"/>
        </w:rPr>
        <w:t>the</w:t>
      </w:r>
      <w:r>
        <w:rPr>
          <w:rFonts w:cs="Arial"/>
          <w:color w:val="000000"/>
          <w:sz w:val="23"/>
          <w:szCs w:val="23"/>
        </w:rPr>
        <w:t xml:space="preserve"> </w:t>
      </w:r>
      <w:r w:rsidR="005A2B4A">
        <w:rPr>
          <w:rFonts w:eastAsia="Times New Roman" w:cs="Arial"/>
          <w:color w:val="808080"/>
          <w:sz w:val="23"/>
          <w:szCs w:val="23"/>
          <w:lang w:eastAsia="en-AU"/>
        </w:rPr>
        <w:t>c</w:t>
      </w:r>
      <w:r w:rsidRPr="00177EFF">
        <w:rPr>
          <w:rFonts w:eastAsia="Times New Roman" w:cs="Arial"/>
          <w:sz w:val="23"/>
          <w:szCs w:val="23"/>
          <w:lang w:eastAsia="en-AU"/>
        </w:rPr>
        <w:t xml:space="preserve">hild </w:t>
      </w:r>
      <w:r w:rsidR="005A2B4A">
        <w:rPr>
          <w:rFonts w:eastAsia="Times New Roman" w:cs="Arial"/>
          <w:sz w:val="23"/>
          <w:szCs w:val="23"/>
          <w:lang w:eastAsia="en-AU"/>
        </w:rPr>
        <w:t>s</w:t>
      </w:r>
      <w:r w:rsidRPr="00177EFF">
        <w:rPr>
          <w:rFonts w:eastAsia="Times New Roman" w:cs="Arial"/>
          <w:sz w:val="23"/>
          <w:szCs w:val="23"/>
          <w:lang w:eastAsia="en-AU"/>
        </w:rPr>
        <w:t xml:space="preserve">afety </w:t>
      </w:r>
      <w:r w:rsidR="005A2B4A">
        <w:rPr>
          <w:rFonts w:eastAsia="Times New Roman" w:cs="Arial"/>
          <w:sz w:val="23"/>
          <w:szCs w:val="23"/>
          <w:lang w:eastAsia="en-AU"/>
        </w:rPr>
        <w:t>o</w:t>
      </w:r>
      <w:r w:rsidRPr="00177EFF">
        <w:rPr>
          <w:rFonts w:eastAsia="Times New Roman" w:cs="Arial"/>
          <w:sz w:val="23"/>
          <w:szCs w:val="23"/>
          <w:lang w:eastAsia="en-AU"/>
        </w:rPr>
        <w:t>fficer [##</w:t>
      </w:r>
      <w:r w:rsidRPr="00177EFF">
        <w:rPr>
          <w:rFonts w:eastAsia="Times New Roman" w:cs="Arial"/>
          <w:sz w:val="23"/>
          <w:szCs w:val="23"/>
          <w:highlight w:val="yellow"/>
          <w:lang w:eastAsia="en-AU"/>
        </w:rPr>
        <w:t xml:space="preserve">or </w:t>
      </w:r>
      <w:proofErr w:type="gramStart"/>
      <w:r w:rsidRPr="00177EFF">
        <w:rPr>
          <w:rFonts w:eastAsia="Times New Roman" w:cs="Arial"/>
          <w:sz w:val="23"/>
          <w:szCs w:val="23"/>
          <w:highlight w:val="yellow"/>
          <w:lang w:eastAsia="en-AU"/>
        </w:rPr>
        <w:t>other</w:t>
      </w:r>
      <w:proofErr w:type="gramEnd"/>
      <w:r w:rsidRPr="00177EFF">
        <w:rPr>
          <w:rFonts w:eastAsia="Times New Roman" w:cs="Arial"/>
          <w:sz w:val="23"/>
          <w:szCs w:val="23"/>
          <w:highlight w:val="yellow"/>
          <w:lang w:eastAsia="en-AU"/>
        </w:rPr>
        <w:t xml:space="preserve"> role to be nominated</w:t>
      </w:r>
      <w:r w:rsidRPr="00177EFF">
        <w:rPr>
          <w:rFonts w:eastAsia="Times New Roman" w:cs="Arial"/>
          <w:sz w:val="23"/>
          <w:szCs w:val="23"/>
          <w:lang w:eastAsia="en-AU"/>
        </w:rPr>
        <w:t xml:space="preserve">] if reasonably practicable. </w:t>
      </w:r>
    </w:p>
    <w:p w14:paraId="43A9B7AB" w14:textId="39BDD5ED" w:rsidR="00450304" w:rsidRPr="00177EFF" w:rsidRDefault="00450304" w:rsidP="00FD6C6F">
      <w:pPr>
        <w:spacing w:before="240" w:after="0"/>
        <w:rPr>
          <w:rFonts w:eastAsia="Times New Roman" w:cs="Arial"/>
          <w:sz w:val="23"/>
          <w:szCs w:val="23"/>
          <w:lang w:eastAsia="en-AU"/>
        </w:rPr>
      </w:pPr>
      <w:r w:rsidRPr="00177EFF">
        <w:rPr>
          <w:rFonts w:eastAsia="Times New Roman" w:cs="Arial"/>
          <w:sz w:val="23"/>
          <w:szCs w:val="23"/>
          <w:lang w:eastAsia="en-AU"/>
        </w:rPr>
        <w:t xml:space="preserve">Reportable </w:t>
      </w:r>
      <w:r w:rsidR="005A2B4A">
        <w:rPr>
          <w:rFonts w:eastAsia="Times New Roman" w:cs="Arial"/>
          <w:sz w:val="23"/>
          <w:szCs w:val="23"/>
          <w:lang w:eastAsia="en-AU"/>
        </w:rPr>
        <w:t>c</w:t>
      </w:r>
      <w:r w:rsidRPr="00177EFF">
        <w:rPr>
          <w:rFonts w:eastAsia="Times New Roman" w:cs="Arial"/>
          <w:sz w:val="23"/>
          <w:szCs w:val="23"/>
          <w:lang w:eastAsia="en-AU"/>
        </w:rPr>
        <w:t xml:space="preserve">onduct includes the following incidents: </w:t>
      </w:r>
    </w:p>
    <w:p w14:paraId="60F7E419" w14:textId="42C4BD97" w:rsidR="00450304" w:rsidRPr="00177EFF" w:rsidRDefault="00450304" w:rsidP="00FD6C6F">
      <w:pPr>
        <w:numPr>
          <w:ilvl w:val="0"/>
          <w:numId w:val="29"/>
        </w:numPr>
        <w:spacing w:before="120" w:after="0"/>
        <w:rPr>
          <w:rFonts w:cs="Arial"/>
          <w:color w:val="000000"/>
          <w:sz w:val="23"/>
          <w:szCs w:val="23"/>
        </w:rPr>
      </w:pPr>
      <w:r w:rsidRPr="00450304">
        <w:rPr>
          <w:rFonts w:cs="Arial"/>
          <w:color w:val="000000"/>
          <w:sz w:val="23"/>
          <w:szCs w:val="23"/>
        </w:rPr>
        <w:t xml:space="preserve">a </w:t>
      </w:r>
      <w:r w:rsidRPr="00177EFF">
        <w:rPr>
          <w:sz w:val="23"/>
          <w:szCs w:val="23"/>
          <w:lang w:eastAsia="en-AU"/>
        </w:rPr>
        <w:t xml:space="preserve">sexual offence committed against, with or in the presence of, a child, whether or not a criminal proceeding in relation to the offence has been commenced or </w:t>
      </w:r>
      <w:proofErr w:type="gramStart"/>
      <w:r w:rsidRPr="00177EFF">
        <w:rPr>
          <w:sz w:val="23"/>
          <w:szCs w:val="23"/>
          <w:lang w:eastAsia="en-AU"/>
        </w:rPr>
        <w:t>concluded</w:t>
      </w:r>
      <w:proofErr w:type="gramEnd"/>
    </w:p>
    <w:p w14:paraId="20F69024" w14:textId="3DA2D2A3" w:rsidR="00450304" w:rsidRPr="00177EFF" w:rsidRDefault="00450304" w:rsidP="00FD6C6F">
      <w:pPr>
        <w:numPr>
          <w:ilvl w:val="0"/>
          <w:numId w:val="29"/>
        </w:numPr>
        <w:spacing w:before="120" w:after="0"/>
        <w:rPr>
          <w:rFonts w:cs="Arial"/>
          <w:color w:val="000000"/>
          <w:sz w:val="23"/>
          <w:szCs w:val="23"/>
        </w:rPr>
      </w:pPr>
      <w:r w:rsidRPr="00450304">
        <w:rPr>
          <w:rFonts w:cs="Arial"/>
          <w:color w:val="000000"/>
          <w:sz w:val="23"/>
          <w:szCs w:val="23"/>
        </w:rPr>
        <w:t xml:space="preserve">sexual </w:t>
      </w:r>
      <w:r w:rsidRPr="00177EFF">
        <w:rPr>
          <w:sz w:val="23"/>
          <w:szCs w:val="23"/>
          <w:lang w:eastAsia="en-AU"/>
        </w:rPr>
        <w:t xml:space="preserve">misconduct committed against, with or in the presence of a </w:t>
      </w:r>
      <w:proofErr w:type="gramStart"/>
      <w:r w:rsidRPr="00177EFF">
        <w:rPr>
          <w:sz w:val="23"/>
          <w:szCs w:val="23"/>
          <w:lang w:eastAsia="en-AU"/>
        </w:rPr>
        <w:t>child</w:t>
      </w:r>
      <w:proofErr w:type="gramEnd"/>
    </w:p>
    <w:p w14:paraId="2E046EA0" w14:textId="49A844E0" w:rsidR="00450304" w:rsidRPr="00177EFF" w:rsidRDefault="00450304" w:rsidP="00FD6C6F">
      <w:pPr>
        <w:numPr>
          <w:ilvl w:val="0"/>
          <w:numId w:val="29"/>
        </w:numPr>
        <w:spacing w:before="120" w:after="0"/>
        <w:rPr>
          <w:rFonts w:cs="Arial"/>
          <w:color w:val="000000"/>
          <w:sz w:val="23"/>
          <w:szCs w:val="23"/>
        </w:rPr>
      </w:pPr>
      <w:r w:rsidRPr="00450304">
        <w:rPr>
          <w:rFonts w:cs="Arial"/>
          <w:color w:val="000000"/>
          <w:sz w:val="23"/>
          <w:szCs w:val="23"/>
        </w:rPr>
        <w:t>physical v</w:t>
      </w:r>
      <w:r w:rsidRPr="00177EFF">
        <w:rPr>
          <w:sz w:val="23"/>
          <w:szCs w:val="23"/>
          <w:lang w:eastAsia="en-AU"/>
        </w:rPr>
        <w:t xml:space="preserve">iolence committed against, with or in the presence of a </w:t>
      </w:r>
      <w:proofErr w:type="gramStart"/>
      <w:r w:rsidRPr="00177EFF">
        <w:rPr>
          <w:sz w:val="23"/>
          <w:szCs w:val="23"/>
          <w:lang w:eastAsia="en-AU"/>
        </w:rPr>
        <w:t>child</w:t>
      </w:r>
      <w:proofErr w:type="gramEnd"/>
    </w:p>
    <w:p w14:paraId="7B14B6C7" w14:textId="57672AE7" w:rsidR="00450304" w:rsidRPr="00177EFF" w:rsidRDefault="00450304" w:rsidP="00FD6C6F">
      <w:pPr>
        <w:numPr>
          <w:ilvl w:val="0"/>
          <w:numId w:val="29"/>
        </w:numPr>
        <w:spacing w:before="120" w:after="0"/>
        <w:rPr>
          <w:rFonts w:cs="Arial"/>
          <w:color w:val="000000"/>
          <w:sz w:val="23"/>
          <w:szCs w:val="23"/>
        </w:rPr>
      </w:pPr>
      <w:r w:rsidRPr="00450304">
        <w:rPr>
          <w:rFonts w:cs="Arial"/>
          <w:color w:val="000000"/>
          <w:sz w:val="23"/>
          <w:szCs w:val="23"/>
        </w:rPr>
        <w:lastRenderedPageBreak/>
        <w:t xml:space="preserve">any </w:t>
      </w:r>
      <w:r w:rsidRPr="00177EFF">
        <w:rPr>
          <w:sz w:val="23"/>
          <w:szCs w:val="23"/>
          <w:lang w:eastAsia="en-AU"/>
        </w:rPr>
        <w:t>behaviour that causes significant emotional or psychological harm to a child</w:t>
      </w:r>
    </w:p>
    <w:p w14:paraId="64B4FB82" w14:textId="77777777" w:rsidR="00450304" w:rsidRPr="00177EFF" w:rsidRDefault="00450304" w:rsidP="00FD6C6F">
      <w:pPr>
        <w:numPr>
          <w:ilvl w:val="0"/>
          <w:numId w:val="29"/>
        </w:numPr>
        <w:spacing w:before="120" w:after="0"/>
        <w:rPr>
          <w:rFonts w:cs="Arial"/>
          <w:color w:val="000000"/>
          <w:sz w:val="23"/>
          <w:szCs w:val="23"/>
        </w:rPr>
      </w:pPr>
      <w:r w:rsidRPr="00177EFF">
        <w:rPr>
          <w:sz w:val="23"/>
          <w:szCs w:val="23"/>
          <w:lang w:eastAsia="en-AU"/>
        </w:rPr>
        <w:t>significant neglect of a child.</w:t>
      </w:r>
    </w:p>
    <w:p w14:paraId="0E2196F3" w14:textId="2BE5BE7B" w:rsidR="00654B61" w:rsidRDefault="00654B61" w:rsidP="00FD6C6F">
      <w:pPr>
        <w:spacing w:before="240" w:after="0"/>
        <w:rPr>
          <w:sz w:val="23"/>
          <w:szCs w:val="23"/>
          <w:lang w:eastAsia="en-AU"/>
        </w:rPr>
      </w:pPr>
      <w:r>
        <w:rPr>
          <w:sz w:val="23"/>
          <w:szCs w:val="23"/>
          <w:lang w:eastAsia="en-AU"/>
        </w:rPr>
        <w:t xml:space="preserve">Where a law enforcement agency is seeking to investigate child safety concerns, staff members must co-operate to the best of their ability. </w:t>
      </w:r>
    </w:p>
    <w:p w14:paraId="39A8B142" w14:textId="0A7CBC96" w:rsidR="00654B61" w:rsidRPr="00450304" w:rsidRDefault="00654B61" w:rsidP="00FD6C6F">
      <w:pPr>
        <w:spacing w:before="240" w:after="0"/>
        <w:rPr>
          <w:rFonts w:cs="Arial"/>
          <w:color w:val="000000"/>
          <w:sz w:val="23"/>
          <w:szCs w:val="23"/>
        </w:rPr>
      </w:pPr>
      <w:r>
        <w:rPr>
          <w:rFonts w:cs="Arial"/>
          <w:color w:val="000000"/>
          <w:sz w:val="23"/>
          <w:szCs w:val="23"/>
        </w:rPr>
        <w:t xml:space="preserve"> </w:t>
      </w:r>
      <w:r w:rsidRPr="00B9220C">
        <w:rPr>
          <w:rFonts w:eastAsia="Times New Roman" w:cs="Arial"/>
          <w:color w:val="808080"/>
          <w:sz w:val="23"/>
          <w:szCs w:val="23"/>
          <w:lang w:eastAsia="en-AU"/>
        </w:rPr>
        <w:t>[Name of Organisation]</w:t>
      </w:r>
      <w:r w:rsidR="005A2B4A">
        <w:rPr>
          <w:rFonts w:eastAsia="Times New Roman" w:cs="Arial"/>
          <w:color w:val="808080"/>
          <w:sz w:val="23"/>
          <w:szCs w:val="23"/>
          <w:lang w:eastAsia="en-AU"/>
        </w:rPr>
        <w:t>’</w:t>
      </w:r>
      <w:r w:rsidRPr="00177EFF">
        <w:rPr>
          <w:rFonts w:eastAsia="Times New Roman" w:cs="Arial"/>
          <w:sz w:val="23"/>
          <w:szCs w:val="23"/>
          <w:lang w:eastAsia="en-AU"/>
        </w:rPr>
        <w:t xml:space="preserve">s </w:t>
      </w:r>
      <w:r w:rsidR="005A2B4A">
        <w:rPr>
          <w:rFonts w:eastAsia="Times New Roman" w:cs="Arial"/>
          <w:sz w:val="23"/>
          <w:szCs w:val="23"/>
          <w:lang w:eastAsia="en-AU"/>
        </w:rPr>
        <w:t>c</w:t>
      </w:r>
      <w:r w:rsidRPr="00177EFF">
        <w:rPr>
          <w:rFonts w:eastAsia="Times New Roman" w:cs="Arial"/>
          <w:sz w:val="23"/>
          <w:szCs w:val="23"/>
          <w:lang w:eastAsia="en-AU"/>
        </w:rPr>
        <w:t xml:space="preserve">hild </w:t>
      </w:r>
      <w:r w:rsidR="005A2B4A">
        <w:rPr>
          <w:rFonts w:eastAsia="Times New Roman" w:cs="Arial"/>
          <w:sz w:val="23"/>
          <w:szCs w:val="23"/>
          <w:lang w:eastAsia="en-AU"/>
        </w:rPr>
        <w:t>s</w:t>
      </w:r>
      <w:r w:rsidRPr="00177EFF">
        <w:rPr>
          <w:rFonts w:eastAsia="Times New Roman" w:cs="Arial"/>
          <w:sz w:val="23"/>
          <w:szCs w:val="23"/>
          <w:lang w:eastAsia="en-AU"/>
        </w:rPr>
        <w:t xml:space="preserve">afety </w:t>
      </w:r>
      <w:r w:rsidR="005A2B4A">
        <w:rPr>
          <w:rFonts w:eastAsia="Times New Roman" w:cs="Arial"/>
          <w:sz w:val="23"/>
          <w:szCs w:val="23"/>
          <w:lang w:eastAsia="en-AU"/>
        </w:rPr>
        <w:t>o</w:t>
      </w:r>
      <w:r w:rsidRPr="00177EFF">
        <w:rPr>
          <w:rFonts w:eastAsia="Times New Roman" w:cs="Arial"/>
          <w:sz w:val="23"/>
          <w:szCs w:val="23"/>
          <w:lang w:eastAsia="en-AU"/>
        </w:rPr>
        <w:t>fficer [##</w:t>
      </w:r>
      <w:r w:rsidRPr="00177EFF">
        <w:rPr>
          <w:rFonts w:eastAsia="Times New Roman" w:cs="Arial"/>
          <w:sz w:val="23"/>
          <w:szCs w:val="23"/>
          <w:highlight w:val="yellow"/>
          <w:lang w:eastAsia="en-AU"/>
        </w:rPr>
        <w:t>or other role to be nominated</w:t>
      </w:r>
      <w:r w:rsidRPr="00177EFF">
        <w:rPr>
          <w:rFonts w:eastAsia="Times New Roman" w:cs="Arial"/>
          <w:sz w:val="23"/>
          <w:szCs w:val="23"/>
          <w:lang w:eastAsia="en-AU"/>
        </w:rPr>
        <w:t>] can be contacted by email at ##</w:t>
      </w:r>
      <w:r w:rsidRPr="00177EFF">
        <w:rPr>
          <w:rFonts w:eastAsia="Times New Roman" w:cs="Arial"/>
          <w:sz w:val="23"/>
          <w:szCs w:val="23"/>
          <w:highlight w:val="yellow"/>
          <w:lang w:eastAsia="en-AU"/>
        </w:rPr>
        <w:t>email</w:t>
      </w:r>
      <w:r w:rsidRPr="00177EFF">
        <w:rPr>
          <w:rFonts w:eastAsia="Times New Roman" w:cs="Arial"/>
          <w:sz w:val="23"/>
          <w:szCs w:val="23"/>
          <w:lang w:eastAsia="en-AU"/>
        </w:rPr>
        <w:t xml:space="preserve"> or by phone on ##</w:t>
      </w:r>
      <w:r w:rsidRPr="00177EFF">
        <w:rPr>
          <w:rFonts w:eastAsia="Times New Roman" w:cs="Arial"/>
          <w:sz w:val="23"/>
          <w:szCs w:val="23"/>
          <w:highlight w:val="yellow"/>
          <w:lang w:eastAsia="en-AU"/>
        </w:rPr>
        <w:t>phone</w:t>
      </w:r>
      <w:r w:rsidRPr="00177EFF">
        <w:rPr>
          <w:rFonts w:eastAsia="Times New Roman" w:cs="Arial"/>
          <w:sz w:val="23"/>
          <w:szCs w:val="23"/>
          <w:lang w:eastAsia="en-AU"/>
        </w:rPr>
        <w:t xml:space="preserve">. </w:t>
      </w:r>
    </w:p>
    <w:p w14:paraId="17A507AC" w14:textId="77777777" w:rsidR="007F01E6" w:rsidRPr="007F01E6" w:rsidRDefault="007F01E6" w:rsidP="00FD6C6F">
      <w:pPr>
        <w:spacing w:before="240" w:after="0"/>
        <w:rPr>
          <w:rFonts w:cs="Arial"/>
          <w:color w:val="808080"/>
          <w:sz w:val="23"/>
          <w:szCs w:val="23"/>
        </w:rPr>
      </w:pPr>
      <w:r w:rsidRPr="007F01E6">
        <w:rPr>
          <w:rFonts w:cs="Arial"/>
          <w:color w:val="808080"/>
          <w:sz w:val="23"/>
          <w:szCs w:val="23"/>
        </w:rPr>
        <w:t>[Insert here relevant mandatory/voluntary reporting requirements relevant to your state. See Part Six of the Child Protection Toolkit for details.]</w:t>
      </w:r>
    </w:p>
    <w:p w14:paraId="31240B08" w14:textId="474326AE" w:rsidR="0071037E" w:rsidRPr="00A52754" w:rsidRDefault="00625A17" w:rsidP="00FD6C6F">
      <w:pPr>
        <w:spacing w:before="240" w:after="0"/>
        <w:rPr>
          <w:rFonts w:cs="Arial"/>
          <w:color w:val="7F7F7F"/>
          <w:sz w:val="23"/>
          <w:szCs w:val="23"/>
        </w:rPr>
      </w:pPr>
      <w:r w:rsidRPr="00177EFF">
        <w:rPr>
          <w:rFonts w:eastAsia="Times New Roman" w:cs="Arial"/>
          <w:color w:val="808080"/>
          <w:sz w:val="23"/>
          <w:szCs w:val="23"/>
          <w:lang w:eastAsia="en-AU"/>
        </w:rPr>
        <w:t xml:space="preserve">[Name of Organisation] </w:t>
      </w:r>
      <w:r w:rsidRPr="00177EFF">
        <w:rPr>
          <w:rFonts w:eastAsia="Times New Roman" w:cs="Arial"/>
          <w:color w:val="000000"/>
          <w:sz w:val="23"/>
          <w:szCs w:val="23"/>
          <w:lang w:eastAsia="en-AU"/>
        </w:rPr>
        <w:t>also works to ensure all children</w:t>
      </w:r>
      <w:r w:rsidR="005A2B4A">
        <w:rPr>
          <w:rFonts w:eastAsia="Times New Roman" w:cs="Arial"/>
          <w:color w:val="000000"/>
          <w:sz w:val="23"/>
          <w:szCs w:val="23"/>
          <w:lang w:eastAsia="en-AU"/>
        </w:rPr>
        <w:t xml:space="preserve">, </w:t>
      </w:r>
      <w:r w:rsidRPr="00177EFF">
        <w:rPr>
          <w:rFonts w:eastAsia="Times New Roman" w:cs="Arial"/>
          <w:color w:val="000000"/>
          <w:sz w:val="23"/>
          <w:szCs w:val="23"/>
          <w:lang w:eastAsia="en-AU"/>
        </w:rPr>
        <w:t xml:space="preserve">young people, </w:t>
      </w:r>
      <w:proofErr w:type="gramStart"/>
      <w:r w:rsidRPr="00177EFF">
        <w:rPr>
          <w:rFonts w:eastAsia="Times New Roman" w:cs="Arial"/>
          <w:color w:val="000000"/>
          <w:sz w:val="23"/>
          <w:szCs w:val="23"/>
          <w:lang w:eastAsia="en-AU"/>
        </w:rPr>
        <w:t>families</w:t>
      </w:r>
      <w:proofErr w:type="gramEnd"/>
      <w:r w:rsidRPr="00177EFF">
        <w:rPr>
          <w:rFonts w:eastAsia="Times New Roman" w:cs="Arial"/>
          <w:color w:val="000000"/>
          <w:sz w:val="23"/>
          <w:szCs w:val="23"/>
          <w:lang w:eastAsia="en-AU"/>
        </w:rPr>
        <w:t xml:space="preserve"> and staff understand their obligations and know who to tell if they observe abuse, are a victim, or notice inappropriate behaviour. </w:t>
      </w:r>
    </w:p>
    <w:p w14:paraId="4EC7F890" w14:textId="77777777" w:rsidR="0071037E" w:rsidRPr="0071037E" w:rsidRDefault="0071037E" w:rsidP="00FD6C6F">
      <w:pPr>
        <w:pStyle w:val="Heading2"/>
        <w:spacing w:before="240" w:after="0"/>
      </w:pPr>
      <w:r w:rsidRPr="0071037E">
        <w:t>Investigating</w:t>
      </w:r>
    </w:p>
    <w:p w14:paraId="6897912A" w14:textId="77777777"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If the appropriate child protection service or the police decide to investigate a report, all employees, </w:t>
      </w:r>
      <w:proofErr w:type="gramStart"/>
      <w:r w:rsidRPr="007F01E6">
        <w:rPr>
          <w:rFonts w:cs="Arial"/>
          <w:color w:val="000000"/>
          <w:sz w:val="23"/>
          <w:szCs w:val="23"/>
        </w:rPr>
        <w:t>contractors</w:t>
      </w:r>
      <w:proofErr w:type="gramEnd"/>
      <w:r w:rsidRPr="007F01E6">
        <w:rPr>
          <w:rFonts w:cs="Arial"/>
          <w:color w:val="000000"/>
          <w:sz w:val="23"/>
          <w:szCs w:val="23"/>
        </w:rPr>
        <w:t xml:space="preserve"> or volunteers must co-operate fully with the investigation.</w:t>
      </w:r>
      <w:r w:rsidR="00FD6C6F">
        <w:rPr>
          <w:rFonts w:cs="Arial"/>
          <w:color w:val="000000"/>
          <w:sz w:val="23"/>
          <w:szCs w:val="23"/>
        </w:rPr>
        <w:t xml:space="preserve"> </w:t>
      </w:r>
    </w:p>
    <w:p w14:paraId="19A8E4D5" w14:textId="77777777"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Whether or not the authorities decide to </w:t>
      </w:r>
      <w:proofErr w:type="gramStart"/>
      <w:r w:rsidRPr="007F01E6">
        <w:rPr>
          <w:rFonts w:cs="Arial"/>
          <w:color w:val="000000"/>
          <w:sz w:val="23"/>
          <w:szCs w:val="23"/>
        </w:rPr>
        <w:t>conduct an investigation</w:t>
      </w:r>
      <w:proofErr w:type="gramEnd"/>
      <w:r w:rsidRPr="007F01E6">
        <w:rPr>
          <w:rFonts w:cs="Arial"/>
          <w:color w:val="000000"/>
          <w:sz w:val="23"/>
          <w:szCs w:val="23"/>
        </w:rPr>
        <w:t>, the CEO will consult with the authorities to determine whether an internal investigation is appropriate. If it is decided that such an investigation will not conflict with any proceeding of the authorities, the CEO may decide to conduct such an investigation.</w:t>
      </w:r>
      <w:r w:rsidR="00FD6C6F">
        <w:rPr>
          <w:rFonts w:cs="Arial"/>
          <w:color w:val="000000"/>
          <w:sz w:val="23"/>
          <w:szCs w:val="23"/>
        </w:rPr>
        <w:t xml:space="preserve"> </w:t>
      </w:r>
      <w:r w:rsidRPr="007F01E6">
        <w:rPr>
          <w:rFonts w:cs="Arial"/>
          <w:color w:val="000000"/>
          <w:sz w:val="23"/>
          <w:szCs w:val="23"/>
        </w:rPr>
        <w:t xml:space="preserve">All employees, contractors and volunteers must co-operate fully with the investigation. </w:t>
      </w:r>
    </w:p>
    <w:p w14:paraId="7F5F7A6B" w14:textId="77777777"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Any such investigation will be conducted according to the rules of natural justice. </w:t>
      </w:r>
    </w:p>
    <w:p w14:paraId="0CE8602C" w14:textId="1DE8CD43"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The CEO will make every effort to keep any such investigation confidential; however, from </w:t>
      </w:r>
      <w:proofErr w:type="gramStart"/>
      <w:r w:rsidRPr="007F01E6">
        <w:rPr>
          <w:rFonts w:cs="Arial"/>
          <w:color w:val="000000"/>
          <w:sz w:val="23"/>
          <w:szCs w:val="23"/>
        </w:rPr>
        <w:t>time to time</w:t>
      </w:r>
      <w:proofErr w:type="gramEnd"/>
      <w:r w:rsidRPr="007F01E6">
        <w:rPr>
          <w:rFonts w:cs="Arial"/>
          <w:color w:val="000000"/>
          <w:sz w:val="23"/>
          <w:szCs w:val="23"/>
        </w:rPr>
        <w:t xml:space="preserve"> other members of staff may need to be consulted in </w:t>
      </w:r>
      <w:r w:rsidR="005A2B4A">
        <w:rPr>
          <w:rFonts w:cs="Arial"/>
          <w:color w:val="000000"/>
          <w:sz w:val="23"/>
          <w:szCs w:val="23"/>
        </w:rPr>
        <w:t>relation to</w:t>
      </w:r>
      <w:r w:rsidRPr="007F01E6">
        <w:rPr>
          <w:rFonts w:cs="Arial"/>
          <w:color w:val="000000"/>
          <w:sz w:val="23"/>
          <w:szCs w:val="23"/>
        </w:rPr>
        <w:t xml:space="preserve"> the investigation.</w:t>
      </w:r>
    </w:p>
    <w:p w14:paraId="49BE30DB" w14:textId="235C220B" w:rsidR="007F01E6" w:rsidRPr="007F01E6" w:rsidRDefault="007F01E6" w:rsidP="00FD6C6F">
      <w:pPr>
        <w:spacing w:before="240" w:after="0"/>
        <w:rPr>
          <w:rFonts w:cs="Arial"/>
          <w:color w:val="000000"/>
          <w:sz w:val="23"/>
          <w:szCs w:val="23"/>
        </w:rPr>
      </w:pPr>
      <w:r w:rsidRPr="007F01E6">
        <w:rPr>
          <w:rFonts w:cs="Arial"/>
          <w:color w:val="000000"/>
          <w:sz w:val="23"/>
          <w:szCs w:val="23"/>
        </w:rPr>
        <w:t>After an initial review and a determination that the suspected abuse warrants additional investigation, the CEO shall coordinate the investigation with the appropriate investigators and law enforcement officials. Internal or external legal representatives will be involved in the process as deemed appropriate.</w:t>
      </w:r>
    </w:p>
    <w:p w14:paraId="2065163B" w14:textId="77777777" w:rsidR="0071037E" w:rsidRPr="0071037E" w:rsidRDefault="0071037E" w:rsidP="00FD6C6F">
      <w:pPr>
        <w:pStyle w:val="Heading2"/>
        <w:spacing w:before="240" w:after="0"/>
      </w:pPr>
      <w:r w:rsidRPr="0071037E">
        <w:t>Responding</w:t>
      </w:r>
    </w:p>
    <w:p w14:paraId="611292A6" w14:textId="6D436C5C" w:rsidR="007F01E6" w:rsidRPr="007F01E6" w:rsidRDefault="007F01E6" w:rsidP="00FD6C6F">
      <w:pPr>
        <w:spacing w:before="240" w:after="0"/>
        <w:rPr>
          <w:rFonts w:cs="Arial"/>
          <w:color w:val="000000"/>
          <w:sz w:val="23"/>
          <w:szCs w:val="23"/>
        </w:rPr>
      </w:pPr>
      <w:r w:rsidRPr="007F01E6">
        <w:rPr>
          <w:rFonts w:cs="Arial"/>
          <w:color w:val="000000"/>
          <w:sz w:val="23"/>
          <w:szCs w:val="23"/>
        </w:rPr>
        <w:t>If it is alleged that staff</w:t>
      </w:r>
      <w:r w:rsidR="005A2B4A">
        <w:rPr>
          <w:rFonts w:cs="Arial"/>
          <w:color w:val="000000"/>
          <w:sz w:val="23"/>
          <w:szCs w:val="23"/>
        </w:rPr>
        <w:t xml:space="preserve"> member</w:t>
      </w:r>
      <w:r w:rsidRPr="007F01E6">
        <w:rPr>
          <w:rFonts w:cs="Arial"/>
          <w:color w:val="000000"/>
          <w:sz w:val="23"/>
          <w:szCs w:val="23"/>
        </w:rPr>
        <w:t>, contractor or volunteer may have committed an offence or breached the organisation’s policies or its Code of Conduct</w:t>
      </w:r>
      <w:r w:rsidR="005A2B4A">
        <w:rPr>
          <w:rFonts w:cs="Arial"/>
          <w:color w:val="000000"/>
          <w:sz w:val="23"/>
          <w:szCs w:val="23"/>
        </w:rPr>
        <w:t>,</w:t>
      </w:r>
      <w:r w:rsidRPr="007F01E6">
        <w:rPr>
          <w:rFonts w:cs="Arial"/>
          <w:color w:val="000000"/>
          <w:sz w:val="23"/>
          <w:szCs w:val="23"/>
        </w:rPr>
        <w:t xml:space="preserve"> the person concerned may be stood down (with pay, where applicable) while an investigation is conducted.</w:t>
      </w:r>
      <w:r w:rsidR="00FD6C6F">
        <w:rPr>
          <w:rFonts w:cs="Arial"/>
          <w:color w:val="000000"/>
          <w:sz w:val="23"/>
          <w:szCs w:val="23"/>
        </w:rPr>
        <w:t xml:space="preserve"> </w:t>
      </w:r>
    </w:p>
    <w:p w14:paraId="2090D382" w14:textId="4EA0F5AA" w:rsidR="007F01E6" w:rsidRPr="007F01E6" w:rsidRDefault="007F01E6" w:rsidP="00FD6C6F">
      <w:pPr>
        <w:spacing w:before="240" w:after="0"/>
        <w:rPr>
          <w:rFonts w:cs="Arial"/>
          <w:color w:val="000000"/>
          <w:sz w:val="23"/>
          <w:szCs w:val="23"/>
        </w:rPr>
      </w:pPr>
      <w:r w:rsidRPr="007F01E6">
        <w:rPr>
          <w:rFonts w:cs="Arial"/>
          <w:color w:val="000000"/>
          <w:sz w:val="23"/>
          <w:szCs w:val="23"/>
        </w:rPr>
        <w:t xml:space="preserve">If the investigation concludes that on the balance of probabilities an offence (or a breach of the organisation’s policies or Code of Conduct) has occurred then disciplinary action may </w:t>
      </w:r>
      <w:r w:rsidRPr="007F01E6">
        <w:rPr>
          <w:rFonts w:cs="Arial"/>
          <w:color w:val="000000"/>
          <w:sz w:val="23"/>
          <w:szCs w:val="23"/>
        </w:rPr>
        <w:lastRenderedPageBreak/>
        <w:t xml:space="preserve">follow, up to and including dismissal or cessation of involvement with the organisation. The findings of the investigation will be reported to any external body as required. </w:t>
      </w:r>
    </w:p>
    <w:p w14:paraId="6F0ED699" w14:textId="77777777" w:rsidR="0071037E" w:rsidRPr="0071037E" w:rsidRDefault="0071037E" w:rsidP="00FD6C6F">
      <w:pPr>
        <w:pStyle w:val="Heading2"/>
        <w:spacing w:before="240" w:after="0"/>
      </w:pPr>
      <w:r w:rsidRPr="0071037E">
        <w:t>Privacy</w:t>
      </w:r>
    </w:p>
    <w:p w14:paraId="274BAA83" w14:textId="0538BC88" w:rsidR="007F01E6" w:rsidRPr="007F01E6" w:rsidRDefault="004C6DCB" w:rsidP="00FD6C6F">
      <w:pPr>
        <w:spacing w:before="240" w:after="0"/>
        <w:rPr>
          <w:rFonts w:cs="Arial"/>
          <w:color w:val="000000"/>
          <w:sz w:val="23"/>
          <w:szCs w:val="23"/>
        </w:rPr>
      </w:pPr>
      <w:r>
        <w:rPr>
          <w:rFonts w:cs="Arial"/>
          <w:color w:val="000000"/>
          <w:sz w:val="23"/>
          <w:szCs w:val="23"/>
        </w:rPr>
        <w:t>[Name of organisation]</w:t>
      </w:r>
      <w:r w:rsidR="007F01E6" w:rsidRPr="007F01E6">
        <w:rPr>
          <w:rFonts w:cs="Arial"/>
          <w:color w:val="000000"/>
          <w:sz w:val="23"/>
          <w:szCs w:val="23"/>
        </w:rPr>
        <w:t xml:space="preserve"> will respect the privacy of the individuals involved unless there is a risk to someone’s safety. </w:t>
      </w:r>
      <w:r w:rsidR="007F01E6" w:rsidRPr="007F01E6">
        <w:rPr>
          <w:rFonts w:cs="Arial"/>
          <w:color w:val="808080"/>
          <w:sz w:val="23"/>
        </w:rPr>
        <w:t xml:space="preserve">[Name of </w:t>
      </w:r>
      <w:r w:rsidR="007F01E6" w:rsidRPr="007F01E6">
        <w:rPr>
          <w:rFonts w:cs="Arial"/>
          <w:color w:val="808080"/>
        </w:rPr>
        <w:t>O</w:t>
      </w:r>
      <w:r w:rsidR="007F01E6" w:rsidRPr="007F01E6">
        <w:rPr>
          <w:rFonts w:cs="Arial"/>
          <w:color w:val="808080"/>
          <w:sz w:val="23"/>
        </w:rPr>
        <w:t>rganisation]</w:t>
      </w:r>
      <w:r w:rsidR="007F01E6" w:rsidRPr="007F01E6">
        <w:rPr>
          <w:rFonts w:cs="Arial"/>
          <w:color w:val="000000"/>
          <w:sz w:val="23"/>
          <w:szCs w:val="23"/>
        </w:rPr>
        <w:t xml:space="preserve"> will have safeguards and practices in place to ensure </w:t>
      </w:r>
      <w:r>
        <w:rPr>
          <w:rFonts w:cs="Arial"/>
          <w:color w:val="000000"/>
          <w:sz w:val="23"/>
          <w:szCs w:val="23"/>
        </w:rPr>
        <w:t xml:space="preserve">that </w:t>
      </w:r>
      <w:r w:rsidR="007F01E6" w:rsidRPr="007F01E6">
        <w:rPr>
          <w:rFonts w:cs="Arial"/>
          <w:color w:val="000000"/>
          <w:sz w:val="23"/>
          <w:szCs w:val="23"/>
        </w:rPr>
        <w:t xml:space="preserve">any personal information </w:t>
      </w:r>
      <w:r>
        <w:rPr>
          <w:rFonts w:cs="Arial"/>
          <w:color w:val="000000"/>
          <w:sz w:val="23"/>
          <w:szCs w:val="23"/>
        </w:rPr>
        <w:t>considered or recorded remains confidential</w:t>
      </w:r>
      <w:r w:rsidR="007F01E6" w:rsidRPr="007F01E6">
        <w:rPr>
          <w:rFonts w:cs="Arial"/>
          <w:color w:val="000000"/>
          <w:sz w:val="23"/>
          <w:szCs w:val="23"/>
        </w:rPr>
        <w:t xml:space="preserve">. </w:t>
      </w:r>
    </w:p>
    <w:p w14:paraId="1CD9320B" w14:textId="55163111" w:rsidR="007F01E6" w:rsidRPr="007F01E6" w:rsidRDefault="0059270F" w:rsidP="00FD6C6F">
      <w:pPr>
        <w:spacing w:before="240" w:after="0"/>
        <w:rPr>
          <w:rFonts w:cs="Arial"/>
          <w:color w:val="000000"/>
          <w:sz w:val="23"/>
          <w:szCs w:val="23"/>
        </w:rPr>
      </w:pPr>
      <w:r>
        <w:rPr>
          <w:rFonts w:cs="Arial"/>
          <w:color w:val="000000"/>
          <w:sz w:val="23"/>
          <w:szCs w:val="23"/>
        </w:rPr>
        <w:t>In accordance with privacy laws, e</w:t>
      </w:r>
      <w:r w:rsidR="007F01E6" w:rsidRPr="007F01E6">
        <w:rPr>
          <w:rFonts w:cs="Arial"/>
          <w:color w:val="000000"/>
          <w:sz w:val="23"/>
          <w:szCs w:val="23"/>
        </w:rPr>
        <w:t xml:space="preserve">veryone is entitled to know how the personal information </w:t>
      </w:r>
      <w:r>
        <w:rPr>
          <w:rFonts w:cs="Arial"/>
          <w:color w:val="000000"/>
          <w:sz w:val="23"/>
          <w:szCs w:val="23"/>
        </w:rPr>
        <w:t>will be</w:t>
      </w:r>
      <w:r w:rsidR="007F01E6" w:rsidRPr="007F01E6">
        <w:rPr>
          <w:rFonts w:cs="Arial"/>
          <w:color w:val="000000"/>
          <w:sz w:val="23"/>
          <w:szCs w:val="23"/>
        </w:rPr>
        <w:t xml:space="preserve"> recorded, what will</w:t>
      </w:r>
      <w:r>
        <w:rPr>
          <w:rFonts w:cs="Arial"/>
          <w:color w:val="000000"/>
          <w:sz w:val="23"/>
          <w:szCs w:val="23"/>
        </w:rPr>
        <w:t xml:space="preserve"> or can</w:t>
      </w:r>
      <w:r w:rsidR="007F01E6" w:rsidRPr="007F01E6">
        <w:rPr>
          <w:rFonts w:cs="Arial"/>
          <w:color w:val="000000"/>
          <w:sz w:val="23"/>
          <w:szCs w:val="23"/>
        </w:rPr>
        <w:t xml:space="preserve"> be done with it, and who </w:t>
      </w:r>
      <w:r>
        <w:rPr>
          <w:rFonts w:cs="Arial"/>
          <w:color w:val="000000"/>
          <w:sz w:val="23"/>
          <w:szCs w:val="23"/>
        </w:rPr>
        <w:t xml:space="preserve">may </w:t>
      </w:r>
      <w:r w:rsidR="007F01E6" w:rsidRPr="007F01E6">
        <w:rPr>
          <w:rFonts w:cs="Arial"/>
          <w:color w:val="000000"/>
          <w:sz w:val="23"/>
          <w:szCs w:val="23"/>
        </w:rPr>
        <w:t xml:space="preserve">be able to access it. </w:t>
      </w:r>
    </w:p>
    <w:p w14:paraId="53618A4A" w14:textId="77777777" w:rsidR="0071037E" w:rsidRPr="0071037E" w:rsidRDefault="0071037E" w:rsidP="00FD6C6F">
      <w:pPr>
        <w:pStyle w:val="Heading2"/>
        <w:spacing w:before="240" w:after="0"/>
      </w:pPr>
      <w:r w:rsidRPr="0071037E">
        <w:t>Reviewing</w:t>
      </w:r>
    </w:p>
    <w:p w14:paraId="60031EDC" w14:textId="77777777" w:rsidR="0071037E" w:rsidRPr="0071037E" w:rsidRDefault="0071037E" w:rsidP="00FD6C6F">
      <w:pPr>
        <w:spacing w:before="240" w:after="0"/>
        <w:rPr>
          <w:rFonts w:cs="Arial"/>
          <w:color w:val="000000"/>
          <w:sz w:val="23"/>
          <w:szCs w:val="23"/>
        </w:rPr>
      </w:pPr>
      <w:r w:rsidRPr="0071037E">
        <w:rPr>
          <w:rFonts w:cs="Arial"/>
          <w:color w:val="000000"/>
          <w:sz w:val="23"/>
          <w:szCs w:val="23"/>
        </w:rPr>
        <w:t xml:space="preserve">Every two years, and following every reportable incident, a review shall be conducted to assess whether the organisation’s child protection policies or procedures require modification to better protect the children under the organisation’s care. </w:t>
      </w:r>
    </w:p>
    <w:p w14:paraId="72C3BFED" w14:textId="77777777" w:rsidR="0071037E" w:rsidRPr="0071037E" w:rsidRDefault="0071037E" w:rsidP="00FD6C6F">
      <w:pPr>
        <w:pStyle w:val="Heading2"/>
        <w:spacing w:before="240" w:after="0"/>
      </w:pPr>
      <w:r w:rsidRPr="0071037E">
        <w:t>Related Documents</w:t>
      </w:r>
    </w:p>
    <w:p w14:paraId="5AA6D76A" w14:textId="77777777" w:rsidR="0071037E" w:rsidRPr="007158AA" w:rsidRDefault="00000000" w:rsidP="00FD6C6F">
      <w:pPr>
        <w:numPr>
          <w:ilvl w:val="0"/>
          <w:numId w:val="8"/>
        </w:numPr>
        <w:spacing w:before="120" w:after="0"/>
        <w:rPr>
          <w:rStyle w:val="Hyperlink"/>
          <w:rFonts w:cs="Arial"/>
          <w:color w:val="000000"/>
          <w:sz w:val="23"/>
          <w:szCs w:val="23"/>
          <w:u w:val="none"/>
        </w:rPr>
      </w:pPr>
      <w:hyperlink r:id="rId11" w:history="1">
        <w:r w:rsidR="0071037E" w:rsidRPr="00646C51">
          <w:rPr>
            <w:rStyle w:val="Hyperlink"/>
            <w:rFonts w:cs="Arial"/>
            <w:sz w:val="23"/>
            <w:szCs w:val="23"/>
          </w:rPr>
          <w:t>Confidentiality Policy</w:t>
        </w:r>
      </w:hyperlink>
    </w:p>
    <w:p w14:paraId="23918CF4" w14:textId="7FA7BEFE" w:rsidR="007158AA" w:rsidRPr="0071037E" w:rsidRDefault="00000000" w:rsidP="00FD6C6F">
      <w:pPr>
        <w:numPr>
          <w:ilvl w:val="0"/>
          <w:numId w:val="8"/>
        </w:numPr>
        <w:spacing w:before="120" w:after="0"/>
        <w:rPr>
          <w:rFonts w:cs="Arial"/>
          <w:color w:val="000000"/>
          <w:sz w:val="23"/>
          <w:szCs w:val="23"/>
        </w:rPr>
      </w:pPr>
      <w:hyperlink r:id="rId12" w:history="1">
        <w:r w:rsidR="007158AA" w:rsidRPr="007158AA">
          <w:rPr>
            <w:rStyle w:val="Hyperlink"/>
            <w:rFonts w:cs="Arial"/>
            <w:sz w:val="23"/>
            <w:szCs w:val="23"/>
          </w:rPr>
          <w:t>Privacy Policy</w:t>
        </w:r>
      </w:hyperlink>
    </w:p>
    <w:p w14:paraId="4DA2E223" w14:textId="77777777" w:rsidR="0071037E" w:rsidRPr="0071037E" w:rsidRDefault="00000000" w:rsidP="00FD6C6F">
      <w:pPr>
        <w:numPr>
          <w:ilvl w:val="0"/>
          <w:numId w:val="8"/>
        </w:numPr>
        <w:spacing w:before="120" w:after="0"/>
        <w:rPr>
          <w:rFonts w:cs="Arial"/>
          <w:color w:val="000000"/>
          <w:sz w:val="23"/>
          <w:szCs w:val="23"/>
        </w:rPr>
      </w:pPr>
      <w:hyperlink r:id="rId13" w:history="1">
        <w:r w:rsidR="0071037E" w:rsidRPr="00F77EDC">
          <w:rPr>
            <w:rStyle w:val="Hyperlink"/>
            <w:rFonts w:cs="Arial"/>
            <w:sz w:val="23"/>
            <w:szCs w:val="23"/>
          </w:rPr>
          <w:t>Legislative Compliance Policy</w:t>
        </w:r>
      </w:hyperlink>
    </w:p>
    <w:p w14:paraId="7CCA3061" w14:textId="77777777" w:rsidR="0071037E" w:rsidRPr="0071037E" w:rsidRDefault="00000000" w:rsidP="00FD6C6F">
      <w:pPr>
        <w:numPr>
          <w:ilvl w:val="0"/>
          <w:numId w:val="8"/>
        </w:numPr>
        <w:spacing w:before="120" w:after="0"/>
        <w:rPr>
          <w:rFonts w:cs="Arial"/>
          <w:color w:val="000000"/>
          <w:sz w:val="23"/>
          <w:szCs w:val="23"/>
        </w:rPr>
      </w:pPr>
      <w:hyperlink r:id="rId14" w:history="1">
        <w:r w:rsidR="0071037E" w:rsidRPr="00F77EDC">
          <w:rPr>
            <w:rStyle w:val="Hyperlink"/>
            <w:rFonts w:cs="Arial"/>
            <w:sz w:val="23"/>
            <w:szCs w:val="23"/>
          </w:rPr>
          <w:t>Risk Management Policy</w:t>
        </w:r>
      </w:hyperlink>
    </w:p>
    <w:p w14:paraId="73AEE701" w14:textId="77777777" w:rsidR="0071037E" w:rsidRPr="0071037E" w:rsidRDefault="00000000" w:rsidP="00FD6C6F">
      <w:pPr>
        <w:numPr>
          <w:ilvl w:val="0"/>
          <w:numId w:val="8"/>
        </w:numPr>
        <w:spacing w:before="120" w:after="0"/>
        <w:rPr>
          <w:rFonts w:cs="Arial"/>
          <w:color w:val="000000"/>
          <w:sz w:val="23"/>
          <w:szCs w:val="23"/>
        </w:rPr>
      </w:pPr>
      <w:hyperlink r:id="rId15" w:history="1">
        <w:r w:rsidR="0071037E" w:rsidRPr="00F77EDC">
          <w:rPr>
            <w:rStyle w:val="Hyperlink"/>
            <w:rFonts w:cs="Arial"/>
            <w:sz w:val="23"/>
            <w:szCs w:val="23"/>
          </w:rPr>
          <w:t>Staff Recruitment Policy</w:t>
        </w:r>
      </w:hyperlink>
    </w:p>
    <w:p w14:paraId="17E1159D" w14:textId="77777777" w:rsidR="0071037E" w:rsidRPr="0071037E" w:rsidRDefault="00000000" w:rsidP="00FD6C6F">
      <w:pPr>
        <w:numPr>
          <w:ilvl w:val="0"/>
          <w:numId w:val="8"/>
        </w:numPr>
        <w:spacing w:before="120" w:after="0"/>
        <w:rPr>
          <w:rFonts w:cs="Arial"/>
          <w:color w:val="000000"/>
          <w:sz w:val="23"/>
          <w:szCs w:val="23"/>
        </w:rPr>
      </w:pPr>
      <w:hyperlink r:id="rId16" w:history="1">
        <w:r w:rsidR="0071037E" w:rsidRPr="00F77EDC">
          <w:rPr>
            <w:rStyle w:val="Hyperlink"/>
            <w:rFonts w:cs="Arial"/>
            <w:sz w:val="23"/>
            <w:szCs w:val="23"/>
          </w:rPr>
          <w:t>Staff Induction Policy</w:t>
        </w:r>
      </w:hyperlink>
    </w:p>
    <w:p w14:paraId="3106F271" w14:textId="77777777" w:rsidR="0071037E" w:rsidRDefault="00000000" w:rsidP="00FD6C6F">
      <w:pPr>
        <w:numPr>
          <w:ilvl w:val="0"/>
          <w:numId w:val="8"/>
        </w:numPr>
        <w:spacing w:before="120" w:after="0"/>
        <w:rPr>
          <w:rFonts w:cs="Arial"/>
          <w:color w:val="000000"/>
          <w:sz w:val="23"/>
          <w:szCs w:val="23"/>
        </w:rPr>
      </w:pPr>
      <w:hyperlink r:id="rId17" w:history="1">
        <w:r w:rsidR="0071037E" w:rsidRPr="00F77EDC">
          <w:rPr>
            <w:rStyle w:val="Hyperlink"/>
            <w:rFonts w:cs="Arial"/>
            <w:sz w:val="23"/>
            <w:szCs w:val="23"/>
          </w:rPr>
          <w:t>Whistleblower Policy</w:t>
        </w:r>
      </w:hyperlink>
    </w:p>
    <w:p w14:paraId="728F9AAF" w14:textId="77777777" w:rsidR="00EF2653" w:rsidRPr="0071037E" w:rsidRDefault="00000000" w:rsidP="00FD6C6F">
      <w:pPr>
        <w:numPr>
          <w:ilvl w:val="0"/>
          <w:numId w:val="8"/>
        </w:numPr>
        <w:spacing w:before="120" w:after="0"/>
        <w:rPr>
          <w:rFonts w:cs="Arial"/>
          <w:color w:val="000000"/>
          <w:sz w:val="23"/>
          <w:szCs w:val="23"/>
        </w:rPr>
      </w:pPr>
      <w:hyperlink r:id="rId18" w:history="1">
        <w:r w:rsidR="00EF2653" w:rsidRPr="00BC2AD3">
          <w:rPr>
            <w:rStyle w:val="Hyperlink"/>
            <w:rFonts w:cs="Arial"/>
            <w:sz w:val="23"/>
            <w:szCs w:val="23"/>
          </w:rPr>
          <w:t>Child Safety Code of Conduct</w:t>
        </w:r>
      </w:hyperlink>
      <w:r w:rsidR="00EF2653">
        <w:rPr>
          <w:rFonts w:cs="Arial"/>
          <w:color w:val="000000"/>
          <w:sz w:val="23"/>
          <w:szCs w:val="23"/>
        </w:rPr>
        <w:t xml:space="preserve"> </w:t>
      </w:r>
    </w:p>
    <w:p w14:paraId="0A2E3047" w14:textId="77777777" w:rsidR="0071037E" w:rsidRPr="0071037E" w:rsidRDefault="0071037E" w:rsidP="00FD6C6F">
      <w:pPr>
        <w:pStyle w:val="MLLegalParagraph2"/>
        <w:numPr>
          <w:ilvl w:val="0"/>
          <w:numId w:val="8"/>
        </w:numPr>
        <w:tabs>
          <w:tab w:val="left" w:pos="720"/>
        </w:tabs>
        <w:spacing w:before="120" w:after="0" w:line="240" w:lineRule="auto"/>
        <w:rPr>
          <w:rFonts w:ascii="Calibri" w:eastAsia="Times New Roman" w:hAnsi="Calibri" w:cs="Arial"/>
          <w:color w:val="000000"/>
          <w:lang w:eastAsia="en-AU"/>
        </w:rPr>
      </w:pPr>
      <w:r w:rsidRPr="0071037E">
        <w:rPr>
          <w:rFonts w:ascii="Calibri" w:eastAsia="Times New Roman" w:hAnsi="Calibri" w:cs="Arial"/>
          <w:color w:val="000000"/>
          <w:lang w:eastAsia="en-AU"/>
        </w:rPr>
        <w:t>This policy must be read in conjunction with:</w:t>
      </w:r>
    </w:p>
    <w:p w14:paraId="28FEBB48" w14:textId="6CA57051" w:rsidR="0071037E" w:rsidRPr="0071037E" w:rsidRDefault="0071037E" w:rsidP="00FD6C6F">
      <w:pPr>
        <w:pStyle w:val="MLLegalParagraph3"/>
        <w:numPr>
          <w:ilvl w:val="1"/>
          <w:numId w:val="8"/>
        </w:numPr>
        <w:tabs>
          <w:tab w:val="left" w:pos="720"/>
        </w:tabs>
        <w:spacing w:before="120" w:after="0" w:line="240" w:lineRule="auto"/>
        <w:rPr>
          <w:rFonts w:ascii="Calibri" w:eastAsia="Times New Roman" w:hAnsi="Calibri" w:cs="Arial"/>
          <w:color w:val="000000"/>
          <w:lang w:eastAsia="en-AU"/>
        </w:rPr>
      </w:pPr>
      <w:r w:rsidRPr="0071037E">
        <w:rPr>
          <w:rFonts w:ascii="Calibri" w:eastAsia="Times New Roman" w:hAnsi="Calibri" w:cs="Arial"/>
          <w:color w:val="000000"/>
          <w:lang w:eastAsia="en-AU"/>
        </w:rPr>
        <w:t>The law of the Commonwealth or of the relevant state or territory</w:t>
      </w:r>
    </w:p>
    <w:p w14:paraId="4F63886E" w14:textId="21D2B522" w:rsidR="0071037E" w:rsidRDefault="0071037E" w:rsidP="00FD6C6F">
      <w:pPr>
        <w:pStyle w:val="MLLegalParagraph3"/>
        <w:numPr>
          <w:ilvl w:val="1"/>
          <w:numId w:val="8"/>
        </w:numPr>
        <w:tabs>
          <w:tab w:val="left" w:pos="720"/>
        </w:tabs>
        <w:spacing w:before="120" w:after="0" w:line="240" w:lineRule="auto"/>
        <w:rPr>
          <w:rFonts w:ascii="Calibri" w:eastAsia="Times New Roman" w:hAnsi="Calibri" w:cs="Arial"/>
          <w:color w:val="000000"/>
          <w:lang w:eastAsia="en-AU"/>
        </w:rPr>
      </w:pPr>
      <w:r w:rsidRPr="0071037E">
        <w:rPr>
          <w:rFonts w:ascii="Calibri" w:eastAsia="Times New Roman" w:hAnsi="Calibri" w:cs="Arial"/>
          <w:color w:val="000000"/>
          <w:lang w:eastAsia="en-AU"/>
        </w:rPr>
        <w:t>The organisation’s Code of Conduct</w:t>
      </w:r>
    </w:p>
    <w:p w14:paraId="3875C48B" w14:textId="2B7BADCC" w:rsidR="00EF2653" w:rsidRPr="0071037E" w:rsidRDefault="00EF2653" w:rsidP="00FD6C6F">
      <w:pPr>
        <w:pStyle w:val="MLLegalParagraph3"/>
        <w:numPr>
          <w:ilvl w:val="1"/>
          <w:numId w:val="8"/>
        </w:numPr>
        <w:tabs>
          <w:tab w:val="left" w:pos="720"/>
        </w:tabs>
        <w:spacing w:before="120" w:after="0" w:line="240" w:lineRule="auto"/>
        <w:rPr>
          <w:rFonts w:ascii="Calibri" w:eastAsia="Times New Roman" w:hAnsi="Calibri" w:cs="Arial"/>
          <w:color w:val="000000"/>
          <w:lang w:eastAsia="en-AU"/>
        </w:rPr>
      </w:pPr>
      <w:r>
        <w:rPr>
          <w:rFonts w:ascii="Calibri" w:eastAsia="Times New Roman" w:hAnsi="Calibri" w:cs="Arial"/>
          <w:color w:val="000000"/>
          <w:lang w:eastAsia="en-AU"/>
        </w:rPr>
        <w:t>The organisation’s Child Safety Code of Conduct</w:t>
      </w:r>
    </w:p>
    <w:p w14:paraId="1901E782" w14:textId="42C739C9" w:rsidR="0071037E" w:rsidRPr="0071037E" w:rsidRDefault="004C6DCB" w:rsidP="00FD6C6F">
      <w:pPr>
        <w:pStyle w:val="MLLegalParagraph3"/>
        <w:numPr>
          <w:ilvl w:val="1"/>
          <w:numId w:val="8"/>
        </w:numPr>
        <w:tabs>
          <w:tab w:val="left" w:pos="720"/>
        </w:tabs>
        <w:spacing w:before="120" w:after="0" w:line="240" w:lineRule="auto"/>
        <w:rPr>
          <w:rFonts w:ascii="Calibri" w:eastAsia="Times New Roman" w:hAnsi="Calibri" w:cs="Arial"/>
          <w:color w:val="000000"/>
          <w:lang w:eastAsia="en-AU"/>
        </w:rPr>
      </w:pPr>
      <w:r>
        <w:rPr>
          <w:rFonts w:ascii="Calibri" w:eastAsia="Times New Roman" w:hAnsi="Calibri" w:cs="Arial"/>
          <w:color w:val="000000"/>
          <w:lang w:eastAsia="en-AU"/>
        </w:rPr>
        <w:t xml:space="preserve">The organisation’s </w:t>
      </w:r>
      <w:r w:rsidR="0071037E" w:rsidRPr="0071037E">
        <w:rPr>
          <w:rFonts w:ascii="Calibri" w:eastAsia="Times New Roman" w:hAnsi="Calibri" w:cs="Arial"/>
          <w:color w:val="000000"/>
          <w:lang w:eastAsia="en-AU"/>
        </w:rPr>
        <w:t>Termination of Employment Policy and Misconduct Procedures</w:t>
      </w:r>
    </w:p>
    <w:p w14:paraId="791B25FD" w14:textId="77777777" w:rsidR="003B6A0C" w:rsidRPr="008D3AB4" w:rsidRDefault="003B6A0C" w:rsidP="00FD6C6F">
      <w:pPr>
        <w:pStyle w:val="Heading2"/>
        <w:spacing w:before="240" w:after="240"/>
      </w:pPr>
      <w:r w:rsidRPr="008D3AB4">
        <w:t>Authorisation</w:t>
      </w:r>
    </w:p>
    <w:p w14:paraId="218D4ADB" w14:textId="77777777" w:rsidR="003B6A0C" w:rsidRPr="00EE630F" w:rsidRDefault="003B6A0C" w:rsidP="00FD6C6F">
      <w:pPr>
        <w:rPr>
          <w:color w:val="808080"/>
          <w:sz w:val="22"/>
          <w:szCs w:val="22"/>
        </w:rPr>
      </w:pPr>
      <w:r>
        <w:rPr>
          <w:color w:val="808080"/>
          <w:sz w:val="22"/>
          <w:szCs w:val="22"/>
        </w:rPr>
        <w:t>[</w:t>
      </w:r>
      <w:r w:rsidRPr="00EE630F">
        <w:rPr>
          <w:color w:val="808080"/>
          <w:sz w:val="22"/>
          <w:szCs w:val="22"/>
        </w:rPr>
        <w:t>Signature of CEO</w:t>
      </w:r>
      <w:r>
        <w:rPr>
          <w:color w:val="808080"/>
          <w:sz w:val="22"/>
          <w:szCs w:val="22"/>
        </w:rPr>
        <w:t>]</w:t>
      </w:r>
      <w:r w:rsidRPr="00EE630F">
        <w:rPr>
          <w:color w:val="808080"/>
          <w:sz w:val="22"/>
          <w:szCs w:val="22"/>
        </w:rPr>
        <w:br/>
      </w:r>
      <w:r>
        <w:rPr>
          <w:color w:val="808080"/>
          <w:sz w:val="22"/>
          <w:szCs w:val="22"/>
        </w:rPr>
        <w:t>[</w:t>
      </w:r>
      <w:r w:rsidRPr="00EE630F">
        <w:rPr>
          <w:color w:val="808080"/>
          <w:sz w:val="22"/>
          <w:szCs w:val="22"/>
        </w:rPr>
        <w:t>Name of CEO</w:t>
      </w:r>
      <w:r>
        <w:rPr>
          <w:color w:val="808080"/>
          <w:sz w:val="22"/>
          <w:szCs w:val="22"/>
        </w:rPr>
        <w:t>]</w:t>
      </w:r>
      <w:r w:rsidRPr="00EE630F">
        <w:rPr>
          <w:color w:val="808080"/>
          <w:sz w:val="22"/>
          <w:szCs w:val="22"/>
        </w:rPr>
        <w:br/>
      </w:r>
      <w:r>
        <w:rPr>
          <w:color w:val="808080"/>
          <w:sz w:val="22"/>
          <w:szCs w:val="22"/>
        </w:rPr>
        <w:t>[Date]</w:t>
      </w:r>
    </w:p>
    <w:sectPr w:rsidR="003B6A0C" w:rsidRPr="00EE630F" w:rsidSect="009A2E5A">
      <w:headerReference w:type="default" r:id="rId19"/>
      <w:pgSz w:w="11900" w:h="16840"/>
      <w:pgMar w:top="1440" w:right="141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2647" w14:textId="77777777" w:rsidR="002579CB" w:rsidRDefault="002579CB" w:rsidP="00BE6CC7">
      <w:pPr>
        <w:spacing w:before="0" w:after="0"/>
      </w:pPr>
      <w:r>
        <w:separator/>
      </w:r>
    </w:p>
  </w:endnote>
  <w:endnote w:type="continuationSeparator" w:id="0">
    <w:p w14:paraId="131F5372" w14:textId="77777777" w:rsidR="002579CB" w:rsidRDefault="002579CB"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64FD" w14:textId="77777777" w:rsidR="00EC7319" w:rsidRDefault="006A3F6C" w:rsidP="006A3F6C">
    <w:pPr>
      <w:pStyle w:val="Footer"/>
      <w:jc w:val="both"/>
      <w:rPr>
        <w:color w:val="7F7F7F"/>
        <w:sz w:val="16"/>
        <w:szCs w:val="16"/>
      </w:rPr>
    </w:pPr>
    <w:r>
      <w:rPr>
        <w:b/>
        <w:bCs/>
        <w:color w:val="7F7F7F"/>
        <w:sz w:val="20"/>
        <w:szCs w:val="20"/>
      </w:rPr>
      <w:t>Policies</w:t>
    </w:r>
    <w:r>
      <w:rPr>
        <w:color w:val="7F7F7F"/>
        <w:sz w:val="20"/>
        <w:szCs w:val="20"/>
      </w:rPr>
      <w:t xml:space="preserve"> can be established or altered only by the Board: </w:t>
    </w:r>
    <w:r>
      <w:rPr>
        <w:b/>
        <w:bCs/>
        <w:color w:val="7F7F7F"/>
        <w:sz w:val="20"/>
        <w:szCs w:val="20"/>
      </w:rPr>
      <w:t>Procedures</w:t>
    </w:r>
    <w:r>
      <w:rPr>
        <w:color w:val="7F7F7F"/>
        <w:sz w:val="20"/>
        <w:szCs w:val="20"/>
      </w:rPr>
      <w:t xml:space="preserve"> may be altered by the CEO.</w:t>
    </w:r>
    <w:r>
      <w:rPr>
        <w:sz w:val="20"/>
        <w:szCs w:val="20"/>
      </w:rPr>
      <w:br/>
    </w:r>
    <w:r>
      <w:rPr>
        <w:color w:val="7F7F7F"/>
        <w:sz w:val="16"/>
        <w:szCs w:val="16"/>
      </w:rPr>
      <w:t xml:space="preserve">DISCLAIMER: While all care has been taken in the preparation of this material, no responsibility is accepted by the author(s) or Our Community, its staff, </w:t>
    </w:r>
    <w:proofErr w:type="gramStart"/>
    <w:r>
      <w:rPr>
        <w:color w:val="7F7F7F"/>
        <w:sz w:val="16"/>
        <w:szCs w:val="16"/>
      </w:rPr>
      <w:t>volunteers</w:t>
    </w:r>
    <w:proofErr w:type="gramEnd"/>
    <w:r>
      <w:rPr>
        <w:color w:val="7F7F7F"/>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p w14:paraId="360F0026" w14:textId="7B93EA07" w:rsidR="00151464" w:rsidRPr="00151464" w:rsidRDefault="004E6173" w:rsidP="006A3F6C">
    <w:pPr>
      <w:pStyle w:val="Footer"/>
      <w:jc w:val="both"/>
      <w:rPr>
        <w:rFonts w:ascii="Arial" w:hAnsi="Arial" w:cs="Arial"/>
        <w:sz w:val="14"/>
        <w:szCs w:val="16"/>
      </w:rPr>
    </w:pPr>
    <w:r w:rsidRPr="004E6173">
      <w:rPr>
        <w:rFonts w:ascii="Arial" w:hAnsi="Arial" w:cs="Arial"/>
        <w:sz w:val="14"/>
        <w:szCs w:val="16"/>
      </w:rPr>
      <w:t>[8396938.001:38051034_3]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89C0" w14:textId="77777777" w:rsidR="00EC7319" w:rsidRDefault="006A3F6C" w:rsidP="006A3F6C">
    <w:pPr>
      <w:pStyle w:val="Footer"/>
      <w:jc w:val="both"/>
      <w:rPr>
        <w:color w:val="7F7F7F"/>
        <w:sz w:val="16"/>
        <w:szCs w:val="16"/>
      </w:rPr>
    </w:pPr>
    <w:r>
      <w:rPr>
        <w:b/>
        <w:bCs/>
        <w:color w:val="7F7F7F"/>
        <w:sz w:val="20"/>
        <w:szCs w:val="20"/>
      </w:rPr>
      <w:t>Policies</w:t>
    </w:r>
    <w:r>
      <w:rPr>
        <w:color w:val="7F7F7F"/>
        <w:sz w:val="20"/>
        <w:szCs w:val="20"/>
      </w:rPr>
      <w:t xml:space="preserve"> can be established or altered only by the Board: </w:t>
    </w:r>
    <w:r>
      <w:rPr>
        <w:b/>
        <w:bCs/>
        <w:color w:val="7F7F7F"/>
        <w:sz w:val="20"/>
        <w:szCs w:val="20"/>
      </w:rPr>
      <w:t>Procedures</w:t>
    </w:r>
    <w:r>
      <w:rPr>
        <w:color w:val="7F7F7F"/>
        <w:sz w:val="20"/>
        <w:szCs w:val="20"/>
      </w:rPr>
      <w:t xml:space="preserve"> may be altered by the CEO.</w:t>
    </w:r>
    <w:r>
      <w:rPr>
        <w:sz w:val="20"/>
        <w:szCs w:val="20"/>
      </w:rPr>
      <w:br/>
    </w:r>
    <w:r>
      <w:rPr>
        <w:color w:val="7F7F7F"/>
        <w:sz w:val="16"/>
        <w:szCs w:val="16"/>
      </w:rPr>
      <w:t xml:space="preserve">DISCLAIMER: While all care has been taken in the preparation of this material, no responsibility is accepted by the author(s) or Our Community, its staff, </w:t>
    </w:r>
    <w:proofErr w:type="gramStart"/>
    <w:r>
      <w:rPr>
        <w:color w:val="7F7F7F"/>
        <w:sz w:val="16"/>
        <w:szCs w:val="16"/>
      </w:rPr>
      <w:t>volunteers</w:t>
    </w:r>
    <w:proofErr w:type="gramEnd"/>
    <w:r>
      <w:rPr>
        <w:color w:val="7F7F7F"/>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p w14:paraId="4279481E" w14:textId="3E451719" w:rsidR="00151464" w:rsidRPr="00151464" w:rsidRDefault="004E6173" w:rsidP="006A3F6C">
    <w:pPr>
      <w:pStyle w:val="Footer"/>
      <w:jc w:val="both"/>
      <w:rPr>
        <w:rFonts w:ascii="Arial" w:hAnsi="Arial" w:cs="Arial"/>
        <w:sz w:val="14"/>
        <w:szCs w:val="16"/>
      </w:rPr>
    </w:pPr>
    <w:r w:rsidRPr="004E6173">
      <w:rPr>
        <w:rFonts w:ascii="Arial" w:hAnsi="Arial" w:cs="Arial"/>
        <w:sz w:val="14"/>
        <w:szCs w:val="16"/>
      </w:rPr>
      <w:t>[8396938.001:38051034_3]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4C29" w14:textId="77777777" w:rsidR="002579CB" w:rsidRDefault="002579CB" w:rsidP="00BE6CC7">
      <w:pPr>
        <w:spacing w:before="0" w:after="0"/>
      </w:pPr>
      <w:r>
        <w:separator/>
      </w:r>
    </w:p>
  </w:footnote>
  <w:footnote w:type="continuationSeparator" w:id="0">
    <w:p w14:paraId="74A46643" w14:textId="77777777" w:rsidR="002579CB" w:rsidRDefault="002579CB"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A711" w14:textId="1863DF6F" w:rsidR="00BC2AD3" w:rsidRPr="00BC2AD3" w:rsidRDefault="00BC2AD3" w:rsidP="00BC2AD3">
    <w:pPr>
      <w:pStyle w:val="MLBodyText"/>
      <w:jc w:val="center"/>
      <w:rPr>
        <w:b/>
        <w:bCs/>
      </w:rPr>
    </w:pPr>
    <w:r>
      <w:t xml:space="preserve">Last updated: </w:t>
    </w:r>
    <w:r w:rsidR="00447711">
      <w:rPr>
        <w:b/>
        <w:bCs/>
      </w:rPr>
      <w:t>31</w:t>
    </w:r>
    <w:r w:rsidRPr="00BC2AD3">
      <w:rPr>
        <w:b/>
        <w:bCs/>
      </w:rPr>
      <w:t xml:space="preserve"> July 2023</w:t>
    </w:r>
  </w:p>
  <w:p w14:paraId="336002A1" w14:textId="77777777" w:rsidR="0097475D" w:rsidRPr="00483D2A" w:rsidRDefault="002579CB" w:rsidP="0097475D">
    <w:pPr>
      <w:pStyle w:val="MLBodyText"/>
    </w:pPr>
    <w:r>
      <w:rPr>
        <w:noProof/>
      </w:rPr>
      <w:pict w14:anchorId="341A2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Graphical user interface, website&#13;&#13;&#10;&#13;&#13;&#10;&#13;&#13;&#10;&#13;&#13;&#10;&#13;&#13;&#10;&#13;&#13;&#10;Description automatically generated" style="width:434pt;height:116pt;visibility:visible;mso-width-percent:0;mso-height-percent:0;mso-width-percent:0;mso-height-percent:0">
          <v:imagedata r:id="rId1" o:title="Graphical user interface, website&#13;&#13;&#10;&#13;&#13;&#10;&#13;&#13;&#10;&#13;&#13;&#10;&#13;&#13;&#10;&#13;&#13;&#10;Description automatically generated" croptop="448f" cropbottom="1f"/>
        </v:shape>
      </w:pict>
    </w:r>
  </w:p>
  <w:p w14:paraId="0551B0F6" w14:textId="77777777" w:rsidR="00EC7319" w:rsidRPr="0097475D" w:rsidRDefault="00EC7319" w:rsidP="00974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D3FA" w14:textId="77777777" w:rsidR="00EC7319" w:rsidRPr="00290290" w:rsidRDefault="00EC7319" w:rsidP="0029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24D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40CD"/>
    <w:multiLevelType w:val="hybridMultilevel"/>
    <w:tmpl w:val="847E3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32973"/>
    <w:multiLevelType w:val="hybridMultilevel"/>
    <w:tmpl w:val="D7F43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51BF7"/>
    <w:multiLevelType w:val="hybridMultilevel"/>
    <w:tmpl w:val="9856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0405B1"/>
    <w:multiLevelType w:val="hybridMultilevel"/>
    <w:tmpl w:val="E848C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144B7"/>
    <w:multiLevelType w:val="hybridMultilevel"/>
    <w:tmpl w:val="87E4C970"/>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7"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617BCF"/>
    <w:multiLevelType w:val="hybridMultilevel"/>
    <w:tmpl w:val="011273CE"/>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4279D"/>
    <w:multiLevelType w:val="hybridMultilevel"/>
    <w:tmpl w:val="3380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3978E3"/>
    <w:multiLevelType w:val="hybridMultilevel"/>
    <w:tmpl w:val="C7A0F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16B91"/>
    <w:multiLevelType w:val="hybridMultilevel"/>
    <w:tmpl w:val="F21E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D11D0"/>
    <w:multiLevelType w:val="hybridMultilevel"/>
    <w:tmpl w:val="354A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B31A3"/>
    <w:multiLevelType w:val="hybridMultilevel"/>
    <w:tmpl w:val="FCECB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8FF687D"/>
    <w:multiLevelType w:val="hybridMultilevel"/>
    <w:tmpl w:val="4D88E3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37914"/>
    <w:multiLevelType w:val="hybridMultilevel"/>
    <w:tmpl w:val="80DC17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13C48"/>
    <w:multiLevelType w:val="multilevel"/>
    <w:tmpl w:val="4502BB42"/>
    <w:lvl w:ilvl="0">
      <w:start w:val="1"/>
      <w:numFmt w:val="lowerLetter"/>
      <w:lvlText w:val="%1)"/>
      <w:lvlJc w:val="left"/>
      <w:pPr>
        <w:tabs>
          <w:tab w:val="num" w:pos="1440"/>
        </w:tabs>
        <w:ind w:left="1440" w:hanging="720"/>
      </w:pPr>
      <w:rPr>
        <w:rFonts w:hint="default"/>
        <w:b w:val="0"/>
        <w:bCs/>
        <w:i w:val="0"/>
        <w:iCs w:val="0"/>
        <w: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b w:val="0"/>
        <w:i w:val="0"/>
      </w:rPr>
    </w:lvl>
    <w:lvl w:ilvl="3">
      <w:start w:val="1"/>
      <w:numFmt w:val="lowerRoman"/>
      <w:lvlText w:val="(%4)"/>
      <w:lvlJc w:val="left"/>
      <w:pPr>
        <w:tabs>
          <w:tab w:val="num" w:pos="3600"/>
        </w:tabs>
        <w:ind w:left="3600" w:hanging="720"/>
      </w:pPr>
      <w:rPr>
        <w:rFonts w:hint="default"/>
      </w:rPr>
    </w:lvl>
    <w:lvl w:ilvl="4">
      <w:start w:val="1"/>
      <w:numFmt w:val="upperLetter"/>
      <w:lvlText w:val="(%5)"/>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
      <w:lvlJc w:val="left"/>
      <w:pPr>
        <w:tabs>
          <w:tab w:val="num" w:pos="5760"/>
        </w:tabs>
        <w:ind w:left="5760" w:hanging="720"/>
      </w:pPr>
      <w:rPr>
        <w:rFonts w:hint="default"/>
      </w:rPr>
    </w:lvl>
    <w:lvl w:ilvl="7">
      <w:start w:val="1"/>
      <w:numFmt w:val="none"/>
      <w:lvlText w:val=""/>
      <w:lvlJc w:val="left"/>
      <w:pPr>
        <w:tabs>
          <w:tab w:val="num" w:pos="5040"/>
        </w:tabs>
        <w:ind w:left="4462" w:hanging="1225"/>
      </w:pPr>
      <w:rPr>
        <w:rFonts w:hint="default"/>
      </w:rPr>
    </w:lvl>
    <w:lvl w:ilvl="8">
      <w:start w:val="1"/>
      <w:numFmt w:val="none"/>
      <w:lvlText w:val=""/>
      <w:lvlJc w:val="left"/>
      <w:pPr>
        <w:tabs>
          <w:tab w:val="num" w:pos="5397"/>
        </w:tabs>
        <w:ind w:left="5040" w:hanging="1440"/>
      </w:pPr>
      <w:rPr>
        <w:rFonts w:hint="default"/>
      </w:rPr>
    </w:lvl>
  </w:abstractNum>
  <w:abstractNum w:abstractNumId="26"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em w:val="no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73B949EE"/>
    <w:multiLevelType w:val="hybridMultilevel"/>
    <w:tmpl w:val="E7A666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468AC"/>
    <w:multiLevelType w:val="hybridMultilevel"/>
    <w:tmpl w:val="884C5E5E"/>
    <w:lvl w:ilvl="0" w:tplc="E4C63F2A">
      <w:start w:val="1"/>
      <w:numFmt w:val="upperLetter"/>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46820"/>
    <w:multiLevelType w:val="hybridMultilevel"/>
    <w:tmpl w:val="DD0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190122">
    <w:abstractNumId w:val="16"/>
  </w:num>
  <w:num w:numId="2" w16cid:durableId="2133328986">
    <w:abstractNumId w:val="23"/>
  </w:num>
  <w:num w:numId="3" w16cid:durableId="695932806">
    <w:abstractNumId w:val="9"/>
  </w:num>
  <w:num w:numId="4" w16cid:durableId="502666683">
    <w:abstractNumId w:val="13"/>
  </w:num>
  <w:num w:numId="5" w16cid:durableId="1347710546">
    <w:abstractNumId w:val="12"/>
  </w:num>
  <w:num w:numId="6" w16cid:durableId="177431938">
    <w:abstractNumId w:val="14"/>
  </w:num>
  <w:num w:numId="7" w16cid:durableId="150803616">
    <w:abstractNumId w:val="24"/>
  </w:num>
  <w:num w:numId="8" w16cid:durableId="1824350805">
    <w:abstractNumId w:val="26"/>
  </w:num>
  <w:num w:numId="9" w16cid:durableId="668605640">
    <w:abstractNumId w:val="19"/>
  </w:num>
  <w:num w:numId="10" w16cid:durableId="1560943440">
    <w:abstractNumId w:val="20"/>
  </w:num>
  <w:num w:numId="11" w16cid:durableId="297539500">
    <w:abstractNumId w:val="5"/>
  </w:num>
  <w:num w:numId="12" w16cid:durableId="1619608509">
    <w:abstractNumId w:val="30"/>
  </w:num>
  <w:num w:numId="13" w16cid:durableId="1744331613">
    <w:abstractNumId w:val="7"/>
  </w:num>
  <w:num w:numId="14" w16cid:durableId="818957961">
    <w:abstractNumId w:val="8"/>
  </w:num>
  <w:num w:numId="15" w16cid:durableId="662660821">
    <w:abstractNumId w:val="22"/>
  </w:num>
  <w:num w:numId="16" w16cid:durableId="880747417">
    <w:abstractNumId w:val="6"/>
  </w:num>
  <w:num w:numId="17" w16cid:durableId="1478837181">
    <w:abstractNumId w:val="18"/>
  </w:num>
  <w:num w:numId="18" w16cid:durableId="1839038322">
    <w:abstractNumId w:val="3"/>
  </w:num>
  <w:num w:numId="19" w16cid:durableId="2134059428">
    <w:abstractNumId w:val="29"/>
  </w:num>
  <w:num w:numId="20" w16cid:durableId="1083795115">
    <w:abstractNumId w:val="21"/>
  </w:num>
  <w:num w:numId="21" w16cid:durableId="112017696">
    <w:abstractNumId w:val="0"/>
  </w:num>
  <w:num w:numId="22" w16cid:durableId="744762403">
    <w:abstractNumId w:val="27"/>
  </w:num>
  <w:num w:numId="23" w16cid:durableId="2050033566">
    <w:abstractNumId w:val="17"/>
  </w:num>
  <w:num w:numId="24" w16cid:durableId="2013096800">
    <w:abstractNumId w:val="31"/>
  </w:num>
  <w:num w:numId="25" w16cid:durableId="5051704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848287">
    <w:abstractNumId w:val="10"/>
  </w:num>
  <w:num w:numId="27" w16cid:durableId="1532526257">
    <w:abstractNumId w:val="25"/>
  </w:num>
  <w:num w:numId="28" w16cid:durableId="748884417">
    <w:abstractNumId w:val="2"/>
  </w:num>
  <w:num w:numId="29" w16cid:durableId="973438865">
    <w:abstractNumId w:val="15"/>
  </w:num>
  <w:num w:numId="30" w16cid:durableId="604850936">
    <w:abstractNumId w:val="11"/>
  </w:num>
  <w:num w:numId="31" w16cid:durableId="5406641">
    <w:abstractNumId w:val="1"/>
  </w:num>
  <w:num w:numId="32" w16cid:durableId="656615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6CC7"/>
    <w:rsid w:val="000003F8"/>
    <w:rsid w:val="00001450"/>
    <w:rsid w:val="0000412B"/>
    <w:rsid w:val="00032C44"/>
    <w:rsid w:val="0003423F"/>
    <w:rsid w:val="00044561"/>
    <w:rsid w:val="000620CC"/>
    <w:rsid w:val="00076C3B"/>
    <w:rsid w:val="00092AE2"/>
    <w:rsid w:val="00094343"/>
    <w:rsid w:val="000E0772"/>
    <w:rsid w:val="000E2DEA"/>
    <w:rsid w:val="001109E4"/>
    <w:rsid w:val="00137CA5"/>
    <w:rsid w:val="00151464"/>
    <w:rsid w:val="00171C79"/>
    <w:rsid w:val="00177EFF"/>
    <w:rsid w:val="00194BCB"/>
    <w:rsid w:val="001B0C8E"/>
    <w:rsid w:val="001E03E5"/>
    <w:rsid w:val="001E28F1"/>
    <w:rsid w:val="00213CE1"/>
    <w:rsid w:val="0023330A"/>
    <w:rsid w:val="00244692"/>
    <w:rsid w:val="00245377"/>
    <w:rsid w:val="0024658F"/>
    <w:rsid w:val="002475A2"/>
    <w:rsid w:val="002579CB"/>
    <w:rsid w:val="00290290"/>
    <w:rsid w:val="002B12C4"/>
    <w:rsid w:val="002C052A"/>
    <w:rsid w:val="002C233D"/>
    <w:rsid w:val="002E5D36"/>
    <w:rsid w:val="002E6C89"/>
    <w:rsid w:val="002F175A"/>
    <w:rsid w:val="002F180F"/>
    <w:rsid w:val="00306B15"/>
    <w:rsid w:val="00325158"/>
    <w:rsid w:val="00340BAC"/>
    <w:rsid w:val="003572F6"/>
    <w:rsid w:val="00366111"/>
    <w:rsid w:val="003755BC"/>
    <w:rsid w:val="003A5531"/>
    <w:rsid w:val="003B6A0C"/>
    <w:rsid w:val="003B743D"/>
    <w:rsid w:val="003D4A95"/>
    <w:rsid w:val="003D657C"/>
    <w:rsid w:val="003F5DCE"/>
    <w:rsid w:val="00403D9F"/>
    <w:rsid w:val="00422F87"/>
    <w:rsid w:val="00443BA9"/>
    <w:rsid w:val="00447711"/>
    <w:rsid w:val="00450304"/>
    <w:rsid w:val="0046536C"/>
    <w:rsid w:val="004801EE"/>
    <w:rsid w:val="004A06EC"/>
    <w:rsid w:val="004A3622"/>
    <w:rsid w:val="004B2036"/>
    <w:rsid w:val="004C1441"/>
    <w:rsid w:val="004C62E2"/>
    <w:rsid w:val="004C6DCB"/>
    <w:rsid w:val="004E4635"/>
    <w:rsid w:val="004E6173"/>
    <w:rsid w:val="00537344"/>
    <w:rsid w:val="005402BA"/>
    <w:rsid w:val="00581EBA"/>
    <w:rsid w:val="0059270F"/>
    <w:rsid w:val="005959F0"/>
    <w:rsid w:val="005A2B4A"/>
    <w:rsid w:val="005B5DD1"/>
    <w:rsid w:val="005C4149"/>
    <w:rsid w:val="005C4163"/>
    <w:rsid w:val="005F0E75"/>
    <w:rsid w:val="005F48DB"/>
    <w:rsid w:val="00625A17"/>
    <w:rsid w:val="00646C51"/>
    <w:rsid w:val="00654B61"/>
    <w:rsid w:val="006661E0"/>
    <w:rsid w:val="006A3F6C"/>
    <w:rsid w:val="006C3F9B"/>
    <w:rsid w:val="006C5B20"/>
    <w:rsid w:val="006D3B63"/>
    <w:rsid w:val="006F3902"/>
    <w:rsid w:val="007015D5"/>
    <w:rsid w:val="0071037E"/>
    <w:rsid w:val="007158AA"/>
    <w:rsid w:val="007333D2"/>
    <w:rsid w:val="007348ED"/>
    <w:rsid w:val="0073783A"/>
    <w:rsid w:val="007516ED"/>
    <w:rsid w:val="00763A9A"/>
    <w:rsid w:val="00766FED"/>
    <w:rsid w:val="00775383"/>
    <w:rsid w:val="00793D18"/>
    <w:rsid w:val="007A0A4F"/>
    <w:rsid w:val="007B61B2"/>
    <w:rsid w:val="007D2477"/>
    <w:rsid w:val="007D4641"/>
    <w:rsid w:val="007D5A91"/>
    <w:rsid w:val="007E06DB"/>
    <w:rsid w:val="007F01E6"/>
    <w:rsid w:val="007F1F49"/>
    <w:rsid w:val="0084012A"/>
    <w:rsid w:val="00840DE1"/>
    <w:rsid w:val="008446D8"/>
    <w:rsid w:val="008750B4"/>
    <w:rsid w:val="00880879"/>
    <w:rsid w:val="008853F2"/>
    <w:rsid w:val="0089631D"/>
    <w:rsid w:val="008C136E"/>
    <w:rsid w:val="008D0815"/>
    <w:rsid w:val="008D3AB4"/>
    <w:rsid w:val="008E4BBD"/>
    <w:rsid w:val="008E7445"/>
    <w:rsid w:val="008F0021"/>
    <w:rsid w:val="009228EB"/>
    <w:rsid w:val="00934374"/>
    <w:rsid w:val="009525A3"/>
    <w:rsid w:val="0096288C"/>
    <w:rsid w:val="009676FF"/>
    <w:rsid w:val="0097475D"/>
    <w:rsid w:val="009A2E5A"/>
    <w:rsid w:val="009B2DFB"/>
    <w:rsid w:val="009B4CFA"/>
    <w:rsid w:val="009B7265"/>
    <w:rsid w:val="009C58AA"/>
    <w:rsid w:val="009C7699"/>
    <w:rsid w:val="009C7F30"/>
    <w:rsid w:val="00A17623"/>
    <w:rsid w:val="00A35948"/>
    <w:rsid w:val="00A51972"/>
    <w:rsid w:val="00A52754"/>
    <w:rsid w:val="00A70935"/>
    <w:rsid w:val="00AA2291"/>
    <w:rsid w:val="00AA408A"/>
    <w:rsid w:val="00AA5B6C"/>
    <w:rsid w:val="00AA6AFF"/>
    <w:rsid w:val="00AC09B3"/>
    <w:rsid w:val="00AD3D78"/>
    <w:rsid w:val="00B0399C"/>
    <w:rsid w:val="00B32F6D"/>
    <w:rsid w:val="00B42832"/>
    <w:rsid w:val="00B4489A"/>
    <w:rsid w:val="00B8677D"/>
    <w:rsid w:val="00B90AA6"/>
    <w:rsid w:val="00BA5E3F"/>
    <w:rsid w:val="00BC2AD3"/>
    <w:rsid w:val="00BD067D"/>
    <w:rsid w:val="00BD2533"/>
    <w:rsid w:val="00BE6CC7"/>
    <w:rsid w:val="00BF2FBA"/>
    <w:rsid w:val="00C139A2"/>
    <w:rsid w:val="00C235AF"/>
    <w:rsid w:val="00C26DF3"/>
    <w:rsid w:val="00C331EE"/>
    <w:rsid w:val="00C35E8D"/>
    <w:rsid w:val="00C579D1"/>
    <w:rsid w:val="00C7457C"/>
    <w:rsid w:val="00C82BCA"/>
    <w:rsid w:val="00C97EEF"/>
    <w:rsid w:val="00CA36D5"/>
    <w:rsid w:val="00CD4234"/>
    <w:rsid w:val="00CD7D16"/>
    <w:rsid w:val="00D12538"/>
    <w:rsid w:val="00D22520"/>
    <w:rsid w:val="00D55F0A"/>
    <w:rsid w:val="00D605EB"/>
    <w:rsid w:val="00D623F7"/>
    <w:rsid w:val="00D808F0"/>
    <w:rsid w:val="00D85959"/>
    <w:rsid w:val="00D96653"/>
    <w:rsid w:val="00DC4339"/>
    <w:rsid w:val="00E4207B"/>
    <w:rsid w:val="00E52EB3"/>
    <w:rsid w:val="00E553A1"/>
    <w:rsid w:val="00E80803"/>
    <w:rsid w:val="00EA1310"/>
    <w:rsid w:val="00EC7319"/>
    <w:rsid w:val="00EF2653"/>
    <w:rsid w:val="00F13F2D"/>
    <w:rsid w:val="00F1699A"/>
    <w:rsid w:val="00F234E5"/>
    <w:rsid w:val="00F269F5"/>
    <w:rsid w:val="00F2789F"/>
    <w:rsid w:val="00F32935"/>
    <w:rsid w:val="00F541B3"/>
    <w:rsid w:val="00F56142"/>
    <w:rsid w:val="00F72489"/>
    <w:rsid w:val="00F77EDC"/>
    <w:rsid w:val="00FA44D9"/>
    <w:rsid w:val="00FB32C6"/>
    <w:rsid w:val="00FD6C6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5A1AF36D"/>
  <w15:docId w15:val="{599DD0F7-475E-4E1C-9884-F93F22E9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qFormat/>
    <w:rsid w:val="00E4207B"/>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E4207B"/>
    <w:pPr>
      <w:spacing w:before="240" w:after="60"/>
      <w:outlineLvl w:val="5"/>
    </w:pPr>
    <w:rPr>
      <w:rFonts w:eastAsia="Times New Roman"/>
      <w:b/>
      <w:bCs/>
      <w:sz w:val="22"/>
      <w:szCs w:val="22"/>
    </w:rPr>
  </w:style>
  <w:style w:type="paragraph" w:styleId="Heading7">
    <w:name w:val="heading 7"/>
    <w:basedOn w:val="Normal"/>
    <w:next w:val="Normal"/>
    <w:link w:val="Heading7Char"/>
    <w:uiPriority w:val="9"/>
    <w:qFormat/>
    <w:rsid w:val="00E4207B"/>
    <w:pPr>
      <w:spacing w:before="240" w:after="60"/>
      <w:outlineLvl w:val="6"/>
    </w:pPr>
    <w:rPr>
      <w:rFonts w:eastAsia="Times New Roman"/>
    </w:rPr>
  </w:style>
  <w:style w:type="paragraph" w:styleId="Heading8">
    <w:name w:val="heading 8"/>
    <w:basedOn w:val="Normal"/>
    <w:next w:val="Normal"/>
    <w:link w:val="Heading8Char"/>
    <w:uiPriority w:val="9"/>
    <w:qFormat/>
    <w:rsid w:val="00E4207B"/>
    <w:pPr>
      <w:spacing w:before="240" w:after="60"/>
      <w:outlineLvl w:val="7"/>
    </w:pPr>
    <w:rPr>
      <w:rFonts w:eastAsia="Times New Roman"/>
      <w:i/>
      <w:iCs/>
    </w:rPr>
  </w:style>
  <w:style w:type="paragraph" w:styleId="Heading9">
    <w:name w:val="heading 9"/>
    <w:basedOn w:val="Normal"/>
    <w:next w:val="Normal"/>
    <w:link w:val="Heading9Char"/>
    <w:uiPriority w:val="9"/>
    <w:qFormat/>
    <w:rsid w:val="00E4207B"/>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paragraph" w:styleId="BodyTextIndent2">
    <w:name w:val="Body Text Indent 2"/>
    <w:basedOn w:val="Normal"/>
    <w:link w:val="BodyTextIndent2Char"/>
    <w:rsid w:val="00AD3D78"/>
    <w:pPr>
      <w:spacing w:before="0" w:line="480" w:lineRule="auto"/>
      <w:ind w:left="360"/>
    </w:pPr>
    <w:rPr>
      <w:rFonts w:ascii="Times New Roman" w:eastAsia="Times New Roman" w:hAnsi="Times New Roman"/>
      <w:szCs w:val="20"/>
      <w:lang w:eastAsia="x-none"/>
    </w:rPr>
  </w:style>
  <w:style w:type="character" w:customStyle="1" w:styleId="BodyTextIndent2Char">
    <w:name w:val="Body Text Indent 2 Char"/>
    <w:link w:val="BodyTextIndent2"/>
    <w:rsid w:val="00AD3D78"/>
    <w:rPr>
      <w:rFonts w:ascii="Times New Roman" w:eastAsia="Times New Roman" w:hAnsi="Times New Roman"/>
      <w:sz w:val="24"/>
      <w:lang w:val="en-US"/>
    </w:rPr>
  </w:style>
  <w:style w:type="character" w:customStyle="1" w:styleId="Heading5Char">
    <w:name w:val="Heading 5 Char"/>
    <w:link w:val="Heading5"/>
    <w:uiPriority w:val="9"/>
    <w:semiHidden/>
    <w:rsid w:val="00E4207B"/>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4207B"/>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E4207B"/>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4207B"/>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4207B"/>
    <w:rPr>
      <w:rFonts w:ascii="Cambria" w:eastAsia="Times New Roman" w:hAnsi="Cambria" w:cs="Times New Roman"/>
      <w:sz w:val="22"/>
      <w:szCs w:val="22"/>
      <w:lang w:val="en-US" w:eastAsia="en-US"/>
    </w:rPr>
  </w:style>
  <w:style w:type="paragraph" w:customStyle="1" w:styleId="MLBodyText">
    <w:name w:val="ML Body Text"/>
    <w:basedOn w:val="BodyText"/>
    <w:qFormat/>
    <w:rsid w:val="0097475D"/>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97475D"/>
  </w:style>
  <w:style w:type="character" w:customStyle="1" w:styleId="BodyTextChar">
    <w:name w:val="Body Text Char"/>
    <w:link w:val="BodyText"/>
    <w:uiPriority w:val="99"/>
    <w:semiHidden/>
    <w:rsid w:val="0097475D"/>
    <w:rPr>
      <w:sz w:val="24"/>
      <w:szCs w:val="24"/>
      <w:lang w:val="en-US" w:eastAsia="en-US"/>
    </w:rPr>
  </w:style>
  <w:style w:type="paragraph" w:customStyle="1" w:styleId="MLIndent2">
    <w:name w:val="ML Indent 2"/>
    <w:basedOn w:val="Normal"/>
    <w:rsid w:val="0071037E"/>
    <w:pPr>
      <w:spacing w:before="240" w:after="200" w:line="240" w:lineRule="atLeast"/>
      <w:ind w:left="1440"/>
      <w:jc w:val="both"/>
    </w:pPr>
    <w:rPr>
      <w:rFonts w:ascii="Arial" w:eastAsia="Arial" w:hAnsi="Arial"/>
      <w:sz w:val="23"/>
      <w:szCs w:val="23"/>
      <w:lang w:val="en-AU" w:eastAsia="zh-CN"/>
    </w:rPr>
  </w:style>
  <w:style w:type="paragraph" w:customStyle="1" w:styleId="MLLegalParagraph1Heading">
    <w:name w:val="ML Legal Paragraph 1 (Heading)"/>
    <w:next w:val="MLLegalParagraph2"/>
    <w:rsid w:val="0071037E"/>
    <w:pPr>
      <w:keepNext/>
      <w:numPr>
        <w:numId w:val="22"/>
      </w:numPr>
      <w:spacing w:before="240" w:after="20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71037E"/>
    <w:pPr>
      <w:keepNext w:val="0"/>
      <w:numPr>
        <w:ilvl w:val="1"/>
      </w:numPr>
    </w:pPr>
    <w:rPr>
      <w:b w:val="0"/>
    </w:rPr>
  </w:style>
  <w:style w:type="paragraph" w:customStyle="1" w:styleId="MLLegalParagraph3">
    <w:name w:val="ML Legal Paragraph 3"/>
    <w:basedOn w:val="MLLegalParagraph2"/>
    <w:rsid w:val="0071037E"/>
    <w:pPr>
      <w:numPr>
        <w:ilvl w:val="2"/>
      </w:numPr>
      <w:tabs>
        <w:tab w:val="clear" w:pos="2160"/>
      </w:tabs>
    </w:pPr>
  </w:style>
  <w:style w:type="paragraph" w:customStyle="1" w:styleId="MLLegalParagraph4">
    <w:name w:val="ML Legal Paragraph 4"/>
    <w:basedOn w:val="MLLegalParagraph3"/>
    <w:rsid w:val="0071037E"/>
    <w:pPr>
      <w:numPr>
        <w:ilvl w:val="3"/>
      </w:numPr>
      <w:tabs>
        <w:tab w:val="clear" w:pos="2880"/>
      </w:tabs>
    </w:pPr>
  </w:style>
  <w:style w:type="paragraph" w:customStyle="1" w:styleId="MLLegalParagraph5">
    <w:name w:val="ML Legal Paragraph 5"/>
    <w:basedOn w:val="MLLegalParagraph4"/>
    <w:rsid w:val="0071037E"/>
    <w:pPr>
      <w:numPr>
        <w:ilvl w:val="4"/>
      </w:numPr>
      <w:tabs>
        <w:tab w:val="clear" w:pos="3600"/>
      </w:tabs>
    </w:pPr>
  </w:style>
  <w:style w:type="paragraph" w:customStyle="1" w:styleId="ColorfulList-Accent11">
    <w:name w:val="Colorful List - Accent 11"/>
    <w:basedOn w:val="Normal"/>
    <w:uiPriority w:val="34"/>
    <w:qFormat/>
    <w:rsid w:val="0071037E"/>
    <w:pPr>
      <w:spacing w:before="0" w:after="200" w:line="288" w:lineRule="auto"/>
      <w:ind w:left="720"/>
      <w:contextualSpacing/>
    </w:pPr>
    <w:rPr>
      <w:rFonts w:eastAsia="Times New Roman"/>
      <w:sz w:val="21"/>
      <w:szCs w:val="21"/>
      <w:lang w:val="en-AU" w:eastAsia="en-AU"/>
    </w:rPr>
  </w:style>
  <w:style w:type="paragraph" w:customStyle="1" w:styleId="ColorfulShading-Accent31">
    <w:name w:val="Colorful Shading - Accent 31"/>
    <w:basedOn w:val="Normal"/>
    <w:uiPriority w:val="34"/>
    <w:qFormat/>
    <w:rsid w:val="0071037E"/>
    <w:pPr>
      <w:ind w:left="720"/>
      <w:contextualSpacing/>
    </w:pPr>
    <w:rPr>
      <w:sz w:val="22"/>
    </w:rPr>
  </w:style>
  <w:style w:type="character" w:styleId="CommentReference">
    <w:name w:val="annotation reference"/>
    <w:uiPriority w:val="99"/>
    <w:rsid w:val="007F01E6"/>
    <w:rPr>
      <w:sz w:val="16"/>
      <w:szCs w:val="16"/>
    </w:rPr>
  </w:style>
  <w:style w:type="paragraph" w:styleId="CommentText">
    <w:name w:val="annotation text"/>
    <w:basedOn w:val="Normal"/>
    <w:link w:val="CommentTextChar"/>
    <w:uiPriority w:val="99"/>
    <w:rsid w:val="007F01E6"/>
    <w:pPr>
      <w:spacing w:before="0" w:after="200" w:line="288" w:lineRule="auto"/>
    </w:pPr>
    <w:rPr>
      <w:sz w:val="20"/>
      <w:szCs w:val="20"/>
      <w:lang w:val="en-AU" w:eastAsia="en-AU"/>
    </w:rPr>
  </w:style>
  <w:style w:type="character" w:customStyle="1" w:styleId="CommentTextChar">
    <w:name w:val="Comment Text Char"/>
    <w:link w:val="CommentText"/>
    <w:uiPriority w:val="99"/>
    <w:rsid w:val="007F01E6"/>
    <w:rPr>
      <w:rFonts w:eastAsia="MS Mincho"/>
      <w:lang w:eastAsia="en-AU"/>
    </w:rPr>
  </w:style>
  <w:style w:type="paragraph" w:styleId="Revision">
    <w:name w:val="Revision"/>
    <w:hidden/>
    <w:uiPriority w:val="71"/>
    <w:rsid w:val="00094343"/>
    <w:rPr>
      <w:sz w:val="24"/>
      <w:szCs w:val="24"/>
      <w:lang w:val="en-US" w:eastAsia="en-US"/>
    </w:rPr>
  </w:style>
  <w:style w:type="character" w:styleId="FollowedHyperlink">
    <w:name w:val="FollowedHyperlink"/>
    <w:uiPriority w:val="99"/>
    <w:semiHidden/>
    <w:unhideWhenUsed/>
    <w:rsid w:val="00BC2AD3"/>
    <w:rPr>
      <w:color w:val="954F72"/>
      <w:u w:val="single"/>
    </w:rPr>
  </w:style>
  <w:style w:type="character" w:styleId="UnresolvedMention">
    <w:name w:val="Unresolved Mention"/>
    <w:uiPriority w:val="99"/>
    <w:semiHidden/>
    <w:unhideWhenUsed/>
    <w:rsid w:val="00BC2A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12C4"/>
    <w:pPr>
      <w:spacing w:before="60" w:after="120" w:line="240" w:lineRule="auto"/>
    </w:pPr>
    <w:rPr>
      <w:b/>
      <w:bCs/>
      <w:lang w:val="en-US" w:eastAsia="en-US"/>
    </w:rPr>
  </w:style>
  <w:style w:type="character" w:customStyle="1" w:styleId="CommentSubjectChar">
    <w:name w:val="Comment Subject Char"/>
    <w:link w:val="CommentSubject"/>
    <w:uiPriority w:val="99"/>
    <w:semiHidden/>
    <w:rsid w:val="002B12C4"/>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239">
      <w:bodyDiv w:val="1"/>
      <w:marLeft w:val="0"/>
      <w:marRight w:val="0"/>
      <w:marTop w:val="0"/>
      <w:marBottom w:val="0"/>
      <w:divBdr>
        <w:top w:val="none" w:sz="0" w:space="0" w:color="auto"/>
        <w:left w:val="none" w:sz="0" w:space="0" w:color="auto"/>
        <w:bottom w:val="none" w:sz="0" w:space="0" w:color="auto"/>
        <w:right w:val="none" w:sz="0" w:space="0" w:color="auto"/>
      </w:divBdr>
    </w:div>
    <w:div w:id="319578464">
      <w:bodyDiv w:val="1"/>
      <w:marLeft w:val="0"/>
      <w:marRight w:val="0"/>
      <w:marTop w:val="0"/>
      <w:marBottom w:val="0"/>
      <w:divBdr>
        <w:top w:val="none" w:sz="0" w:space="0" w:color="auto"/>
        <w:left w:val="none" w:sz="0" w:space="0" w:color="auto"/>
        <w:bottom w:val="none" w:sz="0" w:space="0" w:color="auto"/>
        <w:right w:val="none" w:sz="0" w:space="0" w:color="auto"/>
      </w:divBdr>
    </w:div>
    <w:div w:id="1400589877">
      <w:bodyDiv w:val="1"/>
      <w:marLeft w:val="0"/>
      <w:marRight w:val="0"/>
      <w:marTop w:val="0"/>
      <w:marBottom w:val="0"/>
      <w:divBdr>
        <w:top w:val="none" w:sz="0" w:space="0" w:color="auto"/>
        <w:left w:val="none" w:sz="0" w:space="0" w:color="auto"/>
        <w:bottom w:val="none" w:sz="0" w:space="0" w:color="auto"/>
        <w:right w:val="none" w:sz="0" w:space="0" w:color="auto"/>
      </w:divBdr>
    </w:div>
    <w:div w:id="2047825810">
      <w:bodyDiv w:val="1"/>
      <w:marLeft w:val="0"/>
      <w:marRight w:val="0"/>
      <w:marTop w:val="0"/>
      <w:marBottom w:val="0"/>
      <w:divBdr>
        <w:top w:val="none" w:sz="0" w:space="0" w:color="auto"/>
        <w:left w:val="none" w:sz="0" w:space="0" w:color="auto"/>
        <w:bottom w:val="none" w:sz="0" w:space="0" w:color="auto"/>
        <w:right w:val="none" w:sz="0" w:space="0" w:color="auto"/>
      </w:divBdr>
    </w:div>
    <w:div w:id="214180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urcommunity.com.au/files/policybank/LegislativeCompliancePolicy2015.doc" TargetMode="External"/><Relationship Id="rId18" Type="http://schemas.openxmlformats.org/officeDocument/2006/relationships/hyperlink" Target="https://communitydirectors.com.au/policies/child-safety-code-of-condu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directors.com.au/policies/privacy-policy" TargetMode="External"/><Relationship Id="rId17" Type="http://schemas.openxmlformats.org/officeDocument/2006/relationships/hyperlink" Target="http://www.ourcommunity.com.au/files/policybank/WhistleblowerPolicy2015.doc" TargetMode="External"/><Relationship Id="rId2" Type="http://schemas.openxmlformats.org/officeDocument/2006/relationships/numbering" Target="numbering.xml"/><Relationship Id="rId16" Type="http://schemas.openxmlformats.org/officeDocument/2006/relationships/hyperlink" Target="http://www.ourcommunity.com.au/files/policybank/StaffInductionPolicy2015.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rcommunity.com.au/files/policybank/ConfidentialityPolicy2015.doc" TargetMode="External"/><Relationship Id="rId5" Type="http://schemas.openxmlformats.org/officeDocument/2006/relationships/webSettings" Target="webSettings.xml"/><Relationship Id="rId15" Type="http://schemas.openxmlformats.org/officeDocument/2006/relationships/hyperlink" Target="http://www.ourcommunity.com.au/files/policybank/StaffRecruitmentPolicy2015.doc"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urcommunity.com.au/files/policybank/RiskManagementPolicy2015.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 M A T T E R S ! 3 8 0 5 1 0 3 4 . 3 < / d o c u m e n t i d >  
     < s e n d e r i d > D M Q < / s e n d e r i d >  
     < s e n d e r e m a i l > D A L E . M C Q U A L T E R @ M A D D O C K S . C O M . A U < / s e n d e r e m a i l >  
     < l a s t m o d i f i e d > 2 0 2 3 - 0 7 - 2 8 T 2 0 : 1 4 : 0 0 . 0 0 0 0 0 0 0 + 1 0 : 0 0 < / l a s t m o d i f i e d >  
     < d a t a b a s e > M A T T E R S < / d a t a b a s e >  
 < / p r o p e r t i e s > 
</file>

<file path=customXml/itemProps1.xml><?xml version="1.0" encoding="utf-8"?>
<ds:datastoreItem xmlns:ds="http://schemas.openxmlformats.org/officeDocument/2006/customXml" ds:itemID="{7E2A44A6-D9AC-1A44-B631-75D364AF67B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20416</CharactersWithSpaces>
  <SharedDoc>false</SharedDoc>
  <HLinks>
    <vt:vector size="42" baseType="variant">
      <vt:variant>
        <vt:i4>4063342</vt:i4>
      </vt:variant>
      <vt:variant>
        <vt:i4>18</vt:i4>
      </vt:variant>
      <vt:variant>
        <vt:i4>0</vt:i4>
      </vt:variant>
      <vt:variant>
        <vt:i4>5</vt:i4>
      </vt:variant>
      <vt:variant>
        <vt:lpwstr>https://communitydirectors.com.au/policies/child-safety-code-of-conduct</vt:lpwstr>
      </vt:variant>
      <vt:variant>
        <vt:lpwstr/>
      </vt:variant>
      <vt:variant>
        <vt:i4>3342368</vt:i4>
      </vt:variant>
      <vt:variant>
        <vt:i4>15</vt:i4>
      </vt:variant>
      <vt:variant>
        <vt:i4>0</vt:i4>
      </vt:variant>
      <vt:variant>
        <vt:i4>5</vt:i4>
      </vt:variant>
      <vt:variant>
        <vt:lpwstr>http://www.ourcommunity.com.au/files/policybank/WhistleblowerPolicy2015.doc</vt:lpwstr>
      </vt:variant>
      <vt:variant>
        <vt:lpwstr/>
      </vt:variant>
      <vt:variant>
        <vt:i4>1507345</vt:i4>
      </vt:variant>
      <vt:variant>
        <vt:i4>12</vt:i4>
      </vt:variant>
      <vt:variant>
        <vt:i4>0</vt:i4>
      </vt:variant>
      <vt:variant>
        <vt:i4>5</vt:i4>
      </vt:variant>
      <vt:variant>
        <vt:lpwstr>http://www.ourcommunity.com.au/files/policybank/StaffInductionPolicy2015.doc</vt:lpwstr>
      </vt:variant>
      <vt:variant>
        <vt:lpwstr/>
      </vt:variant>
      <vt:variant>
        <vt:i4>8323180</vt:i4>
      </vt:variant>
      <vt:variant>
        <vt:i4>9</vt:i4>
      </vt:variant>
      <vt:variant>
        <vt:i4>0</vt:i4>
      </vt:variant>
      <vt:variant>
        <vt:i4>5</vt:i4>
      </vt:variant>
      <vt:variant>
        <vt:lpwstr>http://www.ourcommunity.com.au/files/policybank/StaffRecruitmentPolicy2015.doc</vt:lpwstr>
      </vt:variant>
      <vt:variant>
        <vt:lpwstr/>
      </vt:variant>
      <vt:variant>
        <vt:i4>1703939</vt:i4>
      </vt:variant>
      <vt:variant>
        <vt:i4>6</vt:i4>
      </vt:variant>
      <vt:variant>
        <vt:i4>0</vt:i4>
      </vt:variant>
      <vt:variant>
        <vt:i4>5</vt:i4>
      </vt:variant>
      <vt:variant>
        <vt:lpwstr>http://www.ourcommunity.com.au/files/policybank/RiskManagementPolicy2015.doc</vt:lpwstr>
      </vt:variant>
      <vt:variant>
        <vt:lpwstr/>
      </vt:variant>
      <vt:variant>
        <vt:i4>3014702</vt:i4>
      </vt:variant>
      <vt:variant>
        <vt:i4>3</vt:i4>
      </vt:variant>
      <vt:variant>
        <vt:i4>0</vt:i4>
      </vt:variant>
      <vt:variant>
        <vt:i4>5</vt:i4>
      </vt:variant>
      <vt:variant>
        <vt:lpwstr>http://www.ourcommunity.com.au/files/policybank/LegislativeCompliancePolicy2015.doc</vt:lpwstr>
      </vt:variant>
      <vt:variant>
        <vt:lpwstr/>
      </vt:variant>
      <vt:variant>
        <vt:i4>6160450</vt:i4>
      </vt:variant>
      <vt:variant>
        <vt:i4>0</vt:i4>
      </vt:variant>
      <vt:variant>
        <vt:i4>0</vt:i4>
      </vt:variant>
      <vt:variant>
        <vt:i4>5</vt:i4>
      </vt:variant>
      <vt:variant>
        <vt:lpwstr>http://www.ourcommunity.com.au/files/policybank/ConfidentialityPolicy2015.doc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dc:description/>
  <cp:lastModifiedBy>Lachlan Pollock</cp:lastModifiedBy>
  <cp:revision>7</cp:revision>
  <cp:lastPrinted>2014-10-17T03:17:00Z</cp:lastPrinted>
  <dcterms:created xsi:type="dcterms:W3CDTF">2023-07-25T07:38:00Z</dcterms:created>
  <dcterms:modified xsi:type="dcterms:W3CDTF">2023-08-01T00:01:00Z</dcterms:modified>
</cp:coreProperties>
</file>